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C6FC8" w:rsidRPr="00CC6FC8" w:rsidTr="007C549F">
        <w:tc>
          <w:tcPr>
            <w:tcW w:w="9923" w:type="dxa"/>
          </w:tcPr>
          <w:p w:rsidR="00CC6FC8" w:rsidRPr="00CC6FC8" w:rsidRDefault="00CC6FC8" w:rsidP="00CC6FC8">
            <w:pPr>
              <w:ind w:left="4536" w:firstLine="0"/>
              <w:outlineLvl w:val="0"/>
            </w:pPr>
            <w:r w:rsidRPr="00CC6FC8">
              <w:rPr>
                <w:noProof/>
                <w:sz w:val="12"/>
              </w:rPr>
              <w:drawing>
                <wp:inline distT="0" distB="0" distL="0" distR="0">
                  <wp:extent cx="517525" cy="517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FC8" w:rsidRPr="00CC6FC8" w:rsidRDefault="00CC6FC8" w:rsidP="00CC6FC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C6FC8" w:rsidRPr="00CC6FC8" w:rsidRDefault="00CC6FC8" w:rsidP="00CC6FC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CC6FC8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C6FC8" w:rsidRPr="00CC6FC8" w:rsidRDefault="00CC6FC8" w:rsidP="00CC6FC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C6FC8" w:rsidRPr="00CC6FC8" w:rsidRDefault="00CC6FC8" w:rsidP="00CC6FC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CC6FC8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C6FC8" w:rsidRPr="00CC6FC8" w:rsidRDefault="00CC6FC8" w:rsidP="00CC6FC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C6FC8" w:rsidRPr="00CC6FC8" w:rsidRDefault="00CC6FC8" w:rsidP="00CC6FC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C6FC8">
              <w:rPr>
                <w:b/>
                <w:szCs w:val="28"/>
              </w:rPr>
              <w:t>От</w:t>
            </w:r>
            <w:r w:rsidRPr="00CC6FC8">
              <w:rPr>
                <w:szCs w:val="28"/>
              </w:rPr>
              <w:t xml:space="preserve">  </w:t>
            </w:r>
            <w:r w:rsidRPr="00CC6FC8">
              <w:rPr>
                <w:szCs w:val="28"/>
              </w:rPr>
              <w:tab/>
            </w:r>
            <w:r w:rsidRPr="00CC6FC8">
              <w:rPr>
                <w:szCs w:val="28"/>
                <w:u w:val="single"/>
              </w:rPr>
              <w:t xml:space="preserve">  </w:t>
            </w:r>
            <w:r w:rsidR="00D34BA4" w:rsidRPr="00D34BA4">
              <w:rPr>
                <w:szCs w:val="28"/>
                <w:u w:val="single"/>
              </w:rPr>
              <w:t>13.06.2018</w:t>
            </w:r>
            <w:r w:rsidRPr="00CC6FC8">
              <w:rPr>
                <w:szCs w:val="28"/>
                <w:u w:val="single"/>
              </w:rPr>
              <w:tab/>
            </w:r>
            <w:r w:rsidRPr="00CC6FC8">
              <w:tab/>
            </w:r>
            <w:r w:rsidRPr="00CC6FC8">
              <w:rPr>
                <w:b/>
                <w:szCs w:val="28"/>
              </w:rPr>
              <w:t>№</w:t>
            </w:r>
            <w:r w:rsidRPr="00CC6FC8">
              <w:rPr>
                <w:szCs w:val="28"/>
              </w:rPr>
              <w:t xml:space="preserve">  </w:t>
            </w:r>
            <w:r w:rsidRPr="00CC6FC8">
              <w:rPr>
                <w:szCs w:val="28"/>
                <w:u w:val="single"/>
              </w:rPr>
              <w:t xml:space="preserve">     </w:t>
            </w:r>
            <w:r w:rsidR="00D34BA4">
              <w:rPr>
                <w:szCs w:val="28"/>
                <w:u w:val="single"/>
              </w:rPr>
              <w:t>2060</w:t>
            </w:r>
            <w:r w:rsidRPr="00CC6FC8">
              <w:rPr>
                <w:szCs w:val="28"/>
                <w:u w:val="single"/>
              </w:rPr>
              <w:t xml:space="preserve">   </w:t>
            </w:r>
            <w:r w:rsidRPr="00CC6FC8">
              <w:rPr>
                <w:szCs w:val="28"/>
                <w:u w:val="single"/>
              </w:rPr>
              <w:tab/>
            </w:r>
          </w:p>
          <w:p w:rsidR="00CC6FC8" w:rsidRPr="00CC6FC8" w:rsidRDefault="00CC6FC8" w:rsidP="00CC6FC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96"/>
      </w:tblGrid>
      <w:tr w:rsidR="00D77B3E" w:rsidRPr="00CC6FC8" w:rsidTr="00CC6FC8">
        <w:trPr>
          <w:trHeight w:val="853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D77B3E" w:rsidRPr="00CC6FC8" w:rsidRDefault="00D77B3E" w:rsidP="00CC6FC8">
            <w:pPr>
              <w:ind w:left="34" w:firstLine="0"/>
              <w:rPr>
                <w:szCs w:val="28"/>
              </w:rPr>
            </w:pPr>
            <w:r w:rsidRPr="00CC6FC8">
              <w:rPr>
                <w:szCs w:val="28"/>
              </w:rPr>
              <w:t>О назначении публичных слушаний по проекту пост</w:t>
            </w:r>
            <w:r w:rsidRPr="00CC6FC8">
              <w:rPr>
                <w:szCs w:val="28"/>
              </w:rPr>
              <w:t>а</w:t>
            </w:r>
            <w:r w:rsidRPr="00CC6FC8">
              <w:rPr>
                <w:szCs w:val="28"/>
              </w:rPr>
              <w:t xml:space="preserve">новления мэрии города Новосибирска «О </w:t>
            </w:r>
            <w:r w:rsidR="00E82BE6" w:rsidRPr="00CC6FC8">
              <w:rPr>
                <w:szCs w:val="28"/>
              </w:rPr>
              <w:t xml:space="preserve">проекте </w:t>
            </w:r>
            <w:r w:rsidR="00CB286E" w:rsidRPr="00CC6FC8">
              <w:rPr>
                <w:szCs w:val="28"/>
              </w:rPr>
              <w:t>план</w:t>
            </w:r>
            <w:r w:rsidR="00CB286E" w:rsidRPr="00CC6FC8">
              <w:rPr>
                <w:szCs w:val="28"/>
              </w:rPr>
              <w:t>и</w:t>
            </w:r>
            <w:r w:rsidR="00CB286E" w:rsidRPr="00CC6FC8">
              <w:rPr>
                <w:szCs w:val="28"/>
              </w:rPr>
              <w:t>ровки территории, ограниченной береговыми линиями реки Оби и Новосибирского водохранилища, границей города Новосибирска, в Советском районе («</w:t>
            </w:r>
            <w:proofErr w:type="spellStart"/>
            <w:r w:rsidR="00CB286E" w:rsidRPr="00CC6FC8">
              <w:rPr>
                <w:szCs w:val="28"/>
              </w:rPr>
              <w:t>ОбьГЭС</w:t>
            </w:r>
            <w:proofErr w:type="spellEnd"/>
            <w:r w:rsidR="00CB286E" w:rsidRPr="00CC6FC8">
              <w:rPr>
                <w:szCs w:val="28"/>
              </w:rPr>
              <w:t>»)</w:t>
            </w:r>
            <w:r w:rsidRPr="00CC6FC8">
              <w:rPr>
                <w:szCs w:val="28"/>
              </w:rPr>
              <w:t>»</w:t>
            </w:r>
            <w:r w:rsidR="000661F8" w:rsidRPr="00CC6FC8">
              <w:rPr>
                <w:szCs w:val="28"/>
              </w:rPr>
              <w:t xml:space="preserve"> </w:t>
            </w:r>
          </w:p>
        </w:tc>
      </w:tr>
    </w:tbl>
    <w:p w:rsidR="00D77B3E" w:rsidRPr="00CC6FC8" w:rsidRDefault="00D77B3E" w:rsidP="00CC6FC8">
      <w:pPr>
        <w:rPr>
          <w:szCs w:val="28"/>
        </w:rPr>
      </w:pPr>
    </w:p>
    <w:p w:rsidR="00D77B3E" w:rsidRPr="00CC6FC8" w:rsidRDefault="00D77B3E" w:rsidP="00CC6FC8">
      <w:pPr>
        <w:rPr>
          <w:szCs w:val="28"/>
        </w:rPr>
      </w:pPr>
    </w:p>
    <w:p w:rsidR="00D77B3E" w:rsidRPr="00CC6FC8" w:rsidRDefault="00D77B3E" w:rsidP="00CC6FC8">
      <w:pPr>
        <w:ind w:firstLine="697"/>
        <w:rPr>
          <w:szCs w:val="28"/>
        </w:rPr>
      </w:pPr>
      <w:proofErr w:type="gramStart"/>
      <w:r w:rsidRPr="00CC6FC8">
        <w:rPr>
          <w:szCs w:val="28"/>
        </w:rPr>
        <w:t>В целях выявления и учета мнения и интересов жителей города Новосиби</w:t>
      </w:r>
      <w:r w:rsidRPr="00CC6FC8">
        <w:rPr>
          <w:szCs w:val="28"/>
        </w:rPr>
        <w:t>р</w:t>
      </w:r>
      <w:r w:rsidRPr="00CC6FC8">
        <w:rPr>
          <w:szCs w:val="28"/>
        </w:rPr>
        <w:t>ска по проекту постановления мэрии города Новосибирска «</w:t>
      </w:r>
      <w:r w:rsidR="000661F8" w:rsidRPr="00CC6FC8">
        <w:rPr>
          <w:szCs w:val="28"/>
        </w:rPr>
        <w:t>О проекте планиро</w:t>
      </w:r>
      <w:r w:rsidR="000661F8" w:rsidRPr="00CC6FC8">
        <w:rPr>
          <w:szCs w:val="28"/>
        </w:rPr>
        <w:t>в</w:t>
      </w:r>
      <w:r w:rsidR="000661F8" w:rsidRPr="00CC6FC8">
        <w:rPr>
          <w:szCs w:val="28"/>
        </w:rPr>
        <w:t xml:space="preserve">ки </w:t>
      </w:r>
      <w:r w:rsidR="00CB286E" w:rsidRPr="00CC6FC8">
        <w:rPr>
          <w:szCs w:val="28"/>
        </w:rPr>
        <w:t>территории, ограниченной береговыми линиями реки Оби и Новосибирского водохранилища, границей города Новосибирска, в Советском районе («</w:t>
      </w:r>
      <w:proofErr w:type="spellStart"/>
      <w:r w:rsidR="00CB286E" w:rsidRPr="00CC6FC8">
        <w:rPr>
          <w:szCs w:val="28"/>
        </w:rPr>
        <w:t>Об</w:t>
      </w:r>
      <w:r w:rsidR="00CB286E" w:rsidRPr="00CC6FC8">
        <w:rPr>
          <w:szCs w:val="28"/>
        </w:rPr>
        <w:t>ь</w:t>
      </w:r>
      <w:r w:rsidR="00CB286E" w:rsidRPr="00CC6FC8">
        <w:rPr>
          <w:szCs w:val="28"/>
        </w:rPr>
        <w:t>ГЭС</w:t>
      </w:r>
      <w:proofErr w:type="spellEnd"/>
      <w:r w:rsidR="00CB286E" w:rsidRPr="00CC6FC8">
        <w:rPr>
          <w:szCs w:val="28"/>
        </w:rPr>
        <w:t>»)</w:t>
      </w:r>
      <w:r w:rsidRPr="00CC6FC8">
        <w:rPr>
          <w:szCs w:val="28"/>
        </w:rPr>
        <w:t>», в соответствии с Градостроительным кодексом Российской Федерации, Федеральным законом от 06.10.2003 № 131-ФЗ «Об общих принципах организ</w:t>
      </w:r>
      <w:r w:rsidRPr="00CC6FC8">
        <w:rPr>
          <w:szCs w:val="28"/>
        </w:rPr>
        <w:t>а</w:t>
      </w:r>
      <w:r w:rsidRPr="00CC6FC8">
        <w:rPr>
          <w:szCs w:val="28"/>
        </w:rPr>
        <w:t>ции местного самоуправления в Российской Федерации», решением городского Совета</w:t>
      </w:r>
      <w:proofErr w:type="gramEnd"/>
      <w:r w:rsidRPr="00CC6FC8">
        <w:rPr>
          <w:szCs w:val="28"/>
        </w:rPr>
        <w:t xml:space="preserve"> Новосибирска от 25.04.2007 № 562</w:t>
      </w:r>
      <w:r w:rsidR="00CB286E" w:rsidRPr="00CC6FC8">
        <w:rPr>
          <w:szCs w:val="28"/>
        </w:rPr>
        <w:t xml:space="preserve"> </w:t>
      </w:r>
      <w:r w:rsidRPr="00CC6FC8">
        <w:rPr>
          <w:szCs w:val="28"/>
        </w:rPr>
        <w:t xml:space="preserve">«О </w:t>
      </w:r>
      <w:proofErr w:type="gramStart"/>
      <w:r w:rsidRPr="00CC6FC8">
        <w:rPr>
          <w:szCs w:val="28"/>
        </w:rPr>
        <w:t>Положении</w:t>
      </w:r>
      <w:proofErr w:type="gramEnd"/>
      <w:r w:rsidRPr="00CC6FC8">
        <w:rPr>
          <w:szCs w:val="28"/>
        </w:rPr>
        <w:t xml:space="preserve"> о публичных слушан</w:t>
      </w:r>
      <w:r w:rsidRPr="00CC6FC8">
        <w:rPr>
          <w:szCs w:val="28"/>
        </w:rPr>
        <w:t>и</w:t>
      </w:r>
      <w:r w:rsidRPr="00CC6FC8">
        <w:rPr>
          <w:szCs w:val="28"/>
        </w:rPr>
        <w:t xml:space="preserve">ях в городе Новосибирске», постановлением мэрии города Новосибирска </w:t>
      </w:r>
      <w:r w:rsidR="00B525C6" w:rsidRPr="00CC6FC8">
        <w:rPr>
          <w:szCs w:val="28"/>
        </w:rPr>
        <w:t xml:space="preserve">от </w:t>
      </w:r>
      <w:r w:rsidR="00877046" w:rsidRPr="00CC6FC8">
        <w:rPr>
          <w:szCs w:val="28"/>
        </w:rPr>
        <w:t>20</w:t>
      </w:r>
      <w:r w:rsidR="00CB286E" w:rsidRPr="00CC6FC8">
        <w:rPr>
          <w:szCs w:val="28"/>
        </w:rPr>
        <w:t>.12</w:t>
      </w:r>
      <w:r w:rsidR="00B525C6" w:rsidRPr="00CC6FC8">
        <w:rPr>
          <w:szCs w:val="28"/>
        </w:rPr>
        <w:t xml:space="preserve">.2016 № </w:t>
      </w:r>
      <w:r w:rsidR="00CB286E" w:rsidRPr="00CC6FC8">
        <w:rPr>
          <w:szCs w:val="28"/>
        </w:rPr>
        <w:t>5831</w:t>
      </w:r>
      <w:r w:rsidR="00B525C6" w:rsidRPr="00CC6FC8">
        <w:rPr>
          <w:szCs w:val="28"/>
        </w:rPr>
        <w:t xml:space="preserve"> «</w:t>
      </w:r>
      <w:r w:rsidR="00E82BE6" w:rsidRPr="00CC6FC8">
        <w:rPr>
          <w:szCs w:val="28"/>
        </w:rPr>
        <w:t xml:space="preserve">О подготовке проекта планировки </w:t>
      </w:r>
      <w:r w:rsidR="00CB286E" w:rsidRPr="00CC6FC8">
        <w:rPr>
          <w:szCs w:val="28"/>
        </w:rPr>
        <w:t>территории, ограниченной береговыми линиями реки Оби и Новосибирского водохранилища, границей г</w:t>
      </w:r>
      <w:r w:rsidR="00CB286E" w:rsidRPr="00CC6FC8">
        <w:rPr>
          <w:szCs w:val="28"/>
        </w:rPr>
        <w:t>о</w:t>
      </w:r>
      <w:r w:rsidR="00CB286E" w:rsidRPr="00CC6FC8">
        <w:rPr>
          <w:szCs w:val="28"/>
        </w:rPr>
        <w:t>рода Новосибирска, в Советском районе («</w:t>
      </w:r>
      <w:proofErr w:type="spellStart"/>
      <w:r w:rsidR="00CB286E" w:rsidRPr="00CC6FC8">
        <w:rPr>
          <w:szCs w:val="28"/>
        </w:rPr>
        <w:t>ОбьГЭС</w:t>
      </w:r>
      <w:proofErr w:type="spellEnd"/>
      <w:r w:rsidR="00CB286E" w:rsidRPr="00CC6FC8">
        <w:rPr>
          <w:szCs w:val="28"/>
        </w:rPr>
        <w:t>»)</w:t>
      </w:r>
      <w:r w:rsidRPr="00CC6FC8">
        <w:rPr>
          <w:szCs w:val="28"/>
        </w:rPr>
        <w:t>», руководствуясь Уставом города Новосибирска,</w:t>
      </w:r>
      <w:r w:rsidR="00B525C6" w:rsidRPr="00CC6FC8">
        <w:rPr>
          <w:szCs w:val="28"/>
        </w:rPr>
        <w:t xml:space="preserve"> </w:t>
      </w:r>
      <w:r w:rsidRPr="00CC6FC8">
        <w:rPr>
          <w:szCs w:val="28"/>
        </w:rPr>
        <w:t>ПОСТАНОВЛЯЮ:</w:t>
      </w:r>
    </w:p>
    <w:p w:rsidR="00D77B3E" w:rsidRPr="00CC6FC8" w:rsidRDefault="00D77B3E" w:rsidP="00CC6FC8">
      <w:pPr>
        <w:ind w:firstLine="700"/>
        <w:rPr>
          <w:szCs w:val="28"/>
        </w:rPr>
      </w:pPr>
      <w:r w:rsidRPr="00CC6FC8">
        <w:rPr>
          <w:szCs w:val="28"/>
        </w:rPr>
        <w:t>1. Назначить публичные слушания по проекту постановления мэрии города Новосибирска «</w:t>
      </w:r>
      <w:r w:rsidR="00B41A0F" w:rsidRPr="00CC6FC8">
        <w:rPr>
          <w:szCs w:val="28"/>
        </w:rPr>
        <w:t xml:space="preserve">О проекте планировки </w:t>
      </w:r>
      <w:r w:rsidR="00CB286E" w:rsidRPr="00CC6FC8">
        <w:rPr>
          <w:szCs w:val="28"/>
        </w:rPr>
        <w:t>территории, ограниченной береговыми л</w:t>
      </w:r>
      <w:r w:rsidR="00CB286E" w:rsidRPr="00CC6FC8">
        <w:rPr>
          <w:szCs w:val="28"/>
        </w:rPr>
        <w:t>и</w:t>
      </w:r>
      <w:r w:rsidR="00CB286E" w:rsidRPr="00CC6FC8">
        <w:rPr>
          <w:szCs w:val="28"/>
        </w:rPr>
        <w:t>ниями реки Оби и Новосибирского водохранилища, границей города Новосиби</w:t>
      </w:r>
      <w:r w:rsidR="00CB286E" w:rsidRPr="00CC6FC8">
        <w:rPr>
          <w:szCs w:val="28"/>
        </w:rPr>
        <w:t>р</w:t>
      </w:r>
      <w:r w:rsidR="00CB286E" w:rsidRPr="00CC6FC8">
        <w:rPr>
          <w:szCs w:val="28"/>
        </w:rPr>
        <w:t>ска, в Советском районе («</w:t>
      </w:r>
      <w:proofErr w:type="spellStart"/>
      <w:r w:rsidR="00CB286E" w:rsidRPr="00CC6FC8">
        <w:rPr>
          <w:szCs w:val="28"/>
        </w:rPr>
        <w:t>ОбьГЭС</w:t>
      </w:r>
      <w:proofErr w:type="spellEnd"/>
      <w:r w:rsidR="00CB286E" w:rsidRPr="00CC6FC8">
        <w:rPr>
          <w:szCs w:val="28"/>
        </w:rPr>
        <w:t>»)</w:t>
      </w:r>
      <w:r w:rsidRPr="00CC6FC8">
        <w:rPr>
          <w:szCs w:val="28"/>
        </w:rPr>
        <w:t>» (приложение).</w:t>
      </w:r>
    </w:p>
    <w:p w:rsidR="00D77B3E" w:rsidRPr="00CC6FC8" w:rsidRDefault="00D77B3E" w:rsidP="00CC6FC8">
      <w:pPr>
        <w:ind w:firstLine="700"/>
        <w:rPr>
          <w:szCs w:val="28"/>
        </w:rPr>
      </w:pPr>
      <w:r w:rsidRPr="00CC6FC8">
        <w:rPr>
          <w:szCs w:val="28"/>
        </w:rPr>
        <w:t xml:space="preserve">2. Провести </w:t>
      </w:r>
      <w:r w:rsidR="00070BD1" w:rsidRPr="00CC6FC8">
        <w:rPr>
          <w:szCs w:val="28"/>
        </w:rPr>
        <w:t>2</w:t>
      </w:r>
      <w:r w:rsidR="004A4FF5" w:rsidRPr="00CC6FC8">
        <w:rPr>
          <w:szCs w:val="28"/>
        </w:rPr>
        <w:t>9</w:t>
      </w:r>
      <w:r w:rsidR="003D78B2" w:rsidRPr="00CC6FC8">
        <w:rPr>
          <w:szCs w:val="28"/>
        </w:rPr>
        <w:t>.</w:t>
      </w:r>
      <w:r w:rsidR="00727A28" w:rsidRPr="00CC6FC8">
        <w:rPr>
          <w:szCs w:val="28"/>
        </w:rPr>
        <w:t>0</w:t>
      </w:r>
      <w:r w:rsidR="00070BD1" w:rsidRPr="00CC6FC8">
        <w:rPr>
          <w:szCs w:val="28"/>
        </w:rPr>
        <w:t>6</w:t>
      </w:r>
      <w:r w:rsidR="005516B5" w:rsidRPr="00CC6FC8">
        <w:rPr>
          <w:szCs w:val="28"/>
        </w:rPr>
        <w:t>.</w:t>
      </w:r>
      <w:r w:rsidRPr="00CC6FC8">
        <w:rPr>
          <w:szCs w:val="28"/>
        </w:rPr>
        <w:t>201</w:t>
      </w:r>
      <w:r w:rsidR="00727A28" w:rsidRPr="00CC6FC8">
        <w:rPr>
          <w:szCs w:val="28"/>
        </w:rPr>
        <w:t>8</w:t>
      </w:r>
      <w:r w:rsidRPr="00CC6FC8">
        <w:rPr>
          <w:szCs w:val="28"/>
        </w:rPr>
        <w:t xml:space="preserve"> в 1</w:t>
      </w:r>
      <w:r w:rsidR="009C2626" w:rsidRPr="00CC6FC8">
        <w:rPr>
          <w:szCs w:val="28"/>
        </w:rPr>
        <w:t>1</w:t>
      </w:r>
      <w:r w:rsidRPr="00CC6FC8">
        <w:rPr>
          <w:szCs w:val="28"/>
        </w:rPr>
        <w:t>.</w:t>
      </w:r>
      <w:r w:rsidR="008D4A80" w:rsidRPr="00CC6FC8">
        <w:rPr>
          <w:szCs w:val="28"/>
        </w:rPr>
        <w:t xml:space="preserve">00 </w:t>
      </w:r>
      <w:r w:rsidRPr="00CC6FC8">
        <w:rPr>
          <w:szCs w:val="28"/>
        </w:rPr>
        <w:t>час</w:t>
      </w:r>
      <w:proofErr w:type="gramStart"/>
      <w:r w:rsidR="00B03ADE" w:rsidRPr="00CC6FC8">
        <w:rPr>
          <w:szCs w:val="28"/>
        </w:rPr>
        <w:t>.</w:t>
      </w:r>
      <w:proofErr w:type="gramEnd"/>
      <w:r w:rsidR="00070BD1" w:rsidRPr="00CC6FC8">
        <w:rPr>
          <w:szCs w:val="28"/>
        </w:rPr>
        <w:t xml:space="preserve"> </w:t>
      </w:r>
      <w:proofErr w:type="gramStart"/>
      <w:r w:rsidR="00070BD1" w:rsidRPr="00CC6FC8">
        <w:rPr>
          <w:szCs w:val="28"/>
        </w:rPr>
        <w:t>п</w:t>
      </w:r>
      <w:proofErr w:type="gramEnd"/>
      <w:r w:rsidR="00070BD1" w:rsidRPr="00CC6FC8">
        <w:rPr>
          <w:szCs w:val="28"/>
        </w:rPr>
        <w:t>убличные слушания по адресу: Росси</w:t>
      </w:r>
      <w:r w:rsidR="00070BD1" w:rsidRPr="00CC6FC8">
        <w:rPr>
          <w:szCs w:val="28"/>
        </w:rPr>
        <w:t>й</w:t>
      </w:r>
      <w:r w:rsidR="00070BD1" w:rsidRPr="00CC6FC8">
        <w:rPr>
          <w:szCs w:val="28"/>
        </w:rPr>
        <w:t>ская Федерация, Новосибирская область, город</w:t>
      </w:r>
      <w:r w:rsidR="004C5448" w:rsidRPr="00CC6FC8">
        <w:rPr>
          <w:szCs w:val="28"/>
        </w:rPr>
        <w:t xml:space="preserve"> Новосибирск</w:t>
      </w:r>
      <w:r w:rsidR="00AF311E" w:rsidRPr="00CC6FC8">
        <w:rPr>
          <w:szCs w:val="28"/>
        </w:rPr>
        <w:t>, пр</w:t>
      </w:r>
      <w:r w:rsidR="00CC6FC8">
        <w:rPr>
          <w:szCs w:val="28"/>
        </w:rPr>
        <w:t xml:space="preserve">оспект </w:t>
      </w:r>
      <w:r w:rsidR="00C766DC" w:rsidRPr="00CC6FC8">
        <w:rPr>
          <w:szCs w:val="28"/>
        </w:rPr>
        <w:t>Академ</w:t>
      </w:r>
      <w:r w:rsidR="00C766DC" w:rsidRPr="00CC6FC8">
        <w:rPr>
          <w:szCs w:val="28"/>
        </w:rPr>
        <w:t>и</w:t>
      </w:r>
      <w:r w:rsidR="00C766DC" w:rsidRPr="00CC6FC8">
        <w:rPr>
          <w:szCs w:val="28"/>
        </w:rPr>
        <w:t>ка Лаврентьева, 14.</w:t>
      </w:r>
    </w:p>
    <w:p w:rsidR="00D77B3E" w:rsidRPr="00CC6FC8" w:rsidRDefault="00D77B3E" w:rsidP="00CC6FC8">
      <w:pPr>
        <w:ind w:firstLine="700"/>
        <w:rPr>
          <w:szCs w:val="28"/>
        </w:rPr>
      </w:pPr>
      <w:r w:rsidRPr="00CC6FC8">
        <w:rPr>
          <w:szCs w:val="28"/>
        </w:rPr>
        <w:t>3. Создать организационный комитет по подготовке и проведению публи</w:t>
      </w:r>
      <w:r w:rsidRPr="00CC6FC8">
        <w:rPr>
          <w:szCs w:val="28"/>
        </w:rPr>
        <w:t>ч</w:t>
      </w:r>
      <w:r w:rsidRPr="00CC6FC8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283"/>
        <w:gridCol w:w="5387"/>
      </w:tblGrid>
      <w:tr w:rsidR="00D02F68" w:rsidRPr="00CC6FC8" w:rsidTr="00CC6FC8">
        <w:trPr>
          <w:cantSplit/>
          <w:trHeight w:val="1258"/>
        </w:trPr>
        <w:tc>
          <w:tcPr>
            <w:tcW w:w="4503" w:type="dxa"/>
          </w:tcPr>
          <w:p w:rsidR="00D02F68" w:rsidRPr="00CC6FC8" w:rsidRDefault="00D02F68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D02F68" w:rsidRPr="00CC6FC8" w:rsidRDefault="00D02F68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02F68" w:rsidRPr="00CC6FC8" w:rsidRDefault="00D02F68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начальник отдела градостроительной по</w:t>
            </w:r>
            <w:r w:rsidRPr="00CC6FC8">
              <w:rPr>
                <w:szCs w:val="28"/>
              </w:rPr>
              <w:t>д</w:t>
            </w:r>
            <w:r w:rsidRPr="00CC6FC8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D02F68" w:rsidRPr="00CC6FC8" w:rsidTr="00CC6FC8">
        <w:trPr>
          <w:cantSplit/>
        </w:trPr>
        <w:tc>
          <w:tcPr>
            <w:tcW w:w="4503" w:type="dxa"/>
          </w:tcPr>
          <w:p w:rsidR="00D02F68" w:rsidRPr="00CC6FC8" w:rsidRDefault="00D02F68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D02F68" w:rsidRPr="00CC6FC8" w:rsidRDefault="00D02F68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02F68" w:rsidRPr="00CC6FC8" w:rsidRDefault="00D02F68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CC6FC8">
              <w:rPr>
                <w:szCs w:val="28"/>
              </w:rPr>
              <w:t>о</w:t>
            </w:r>
            <w:r w:rsidRPr="00CC6FC8">
              <w:rPr>
                <w:szCs w:val="28"/>
              </w:rPr>
              <w:t>сибирска;</w:t>
            </w:r>
          </w:p>
        </w:tc>
      </w:tr>
      <w:tr w:rsidR="00D12E40" w:rsidRPr="00CC6FC8" w:rsidTr="00CC6FC8">
        <w:trPr>
          <w:cantSplit/>
        </w:trPr>
        <w:tc>
          <w:tcPr>
            <w:tcW w:w="450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28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заместитель начальника Главного упра</w:t>
            </w:r>
            <w:r w:rsidRPr="00CC6FC8">
              <w:rPr>
                <w:szCs w:val="28"/>
              </w:rPr>
              <w:t>в</w:t>
            </w:r>
            <w:r w:rsidRPr="00CC6FC8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D12E40" w:rsidRPr="00CC6FC8" w:rsidTr="00CC6FC8">
        <w:trPr>
          <w:cantSplit/>
        </w:trPr>
        <w:tc>
          <w:tcPr>
            <w:tcW w:w="450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12E40" w:rsidRPr="00CC6FC8" w:rsidTr="00CC6FC8">
        <w:trPr>
          <w:cantSplit/>
        </w:trPr>
        <w:tc>
          <w:tcPr>
            <w:tcW w:w="450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proofErr w:type="spellStart"/>
            <w:r w:rsidRPr="00CC6FC8">
              <w:rPr>
                <w:szCs w:val="28"/>
              </w:rPr>
              <w:t>Новокшонов</w:t>
            </w:r>
            <w:proofErr w:type="spellEnd"/>
            <w:r w:rsidRPr="00CC6FC8">
              <w:rPr>
                <w:szCs w:val="28"/>
              </w:rPr>
              <w:t xml:space="preserve"> Сергей Михайлович</w:t>
            </w:r>
          </w:p>
        </w:tc>
        <w:tc>
          <w:tcPr>
            <w:tcW w:w="28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заместитель начальника управления – н</w:t>
            </w:r>
            <w:r w:rsidRPr="00CC6FC8">
              <w:rPr>
                <w:szCs w:val="28"/>
              </w:rPr>
              <w:t>а</w:t>
            </w:r>
            <w:r w:rsidRPr="00CC6FC8">
              <w:rPr>
                <w:szCs w:val="28"/>
              </w:rPr>
              <w:t>чальник отдела территориального план</w:t>
            </w:r>
            <w:r w:rsidRPr="00CC6FC8">
              <w:rPr>
                <w:szCs w:val="28"/>
              </w:rPr>
              <w:t>и</w:t>
            </w:r>
            <w:r w:rsidRPr="00CC6FC8">
              <w:rPr>
                <w:szCs w:val="28"/>
              </w:rPr>
              <w:t>рования управления архитектуры и стро</w:t>
            </w:r>
            <w:r w:rsidRPr="00CC6FC8">
              <w:rPr>
                <w:szCs w:val="28"/>
              </w:rPr>
              <w:t>и</w:t>
            </w:r>
            <w:r w:rsidRPr="00CC6FC8">
              <w:rPr>
                <w:szCs w:val="28"/>
              </w:rPr>
              <w:t>тельства министерства строительства Новосибирской области (по согласов</w:t>
            </w:r>
            <w:r w:rsidRPr="00CC6FC8">
              <w:rPr>
                <w:szCs w:val="28"/>
              </w:rPr>
              <w:t>а</w:t>
            </w:r>
            <w:r w:rsidRPr="00CC6FC8">
              <w:rPr>
                <w:szCs w:val="28"/>
              </w:rPr>
              <w:t>нию);</w:t>
            </w:r>
          </w:p>
        </w:tc>
      </w:tr>
      <w:tr w:rsidR="00AF311E" w:rsidRPr="00CC6FC8" w:rsidTr="00CC6FC8">
        <w:trPr>
          <w:cantSplit/>
        </w:trPr>
        <w:tc>
          <w:tcPr>
            <w:tcW w:w="4503" w:type="dxa"/>
          </w:tcPr>
          <w:p w:rsidR="00AF311E" w:rsidRPr="00CC6FC8" w:rsidRDefault="00AF311E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Оленников Дмитрий Михайлович</w:t>
            </w:r>
          </w:p>
        </w:tc>
        <w:tc>
          <w:tcPr>
            <w:tcW w:w="283" w:type="dxa"/>
          </w:tcPr>
          <w:p w:rsidR="00AF311E" w:rsidRPr="00CC6FC8" w:rsidRDefault="00AF311E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AF311E" w:rsidRPr="00CC6FC8" w:rsidRDefault="00AF311E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глава администрации Советского района города Новосибирска;</w:t>
            </w:r>
          </w:p>
        </w:tc>
      </w:tr>
      <w:tr w:rsidR="00D12E40" w:rsidRPr="00CC6FC8" w:rsidTr="00CC6FC8">
        <w:trPr>
          <w:cantSplit/>
        </w:trPr>
        <w:tc>
          <w:tcPr>
            <w:tcW w:w="450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Позднякова Елена Викторовна</w:t>
            </w:r>
          </w:p>
        </w:tc>
        <w:tc>
          <w:tcPr>
            <w:tcW w:w="28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заместитель начальника Главного упра</w:t>
            </w:r>
            <w:r w:rsidRPr="00CC6FC8">
              <w:rPr>
                <w:szCs w:val="28"/>
              </w:rPr>
              <w:t>в</w:t>
            </w:r>
            <w:r w:rsidRPr="00CC6FC8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D12E40" w:rsidRPr="00CC6FC8" w:rsidTr="00CC6FC8">
        <w:trPr>
          <w:cantSplit/>
        </w:trPr>
        <w:tc>
          <w:tcPr>
            <w:tcW w:w="450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 xml:space="preserve">Прудникова Ксения Андреевна </w:t>
            </w:r>
          </w:p>
        </w:tc>
        <w:tc>
          <w:tcPr>
            <w:tcW w:w="28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12E40" w:rsidRPr="00CC6FC8" w:rsidTr="00CC6FC8">
        <w:trPr>
          <w:cantSplit/>
        </w:trPr>
        <w:tc>
          <w:tcPr>
            <w:tcW w:w="450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начальник Главного управления архите</w:t>
            </w:r>
            <w:r w:rsidRPr="00CC6FC8">
              <w:rPr>
                <w:szCs w:val="28"/>
              </w:rPr>
              <w:t>к</w:t>
            </w:r>
            <w:r w:rsidRPr="00CC6FC8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D12E40" w:rsidRPr="00CC6FC8" w:rsidTr="00CC6FC8">
        <w:trPr>
          <w:cantSplit/>
        </w:trPr>
        <w:tc>
          <w:tcPr>
            <w:tcW w:w="450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12E40" w:rsidRPr="00CC6FC8" w:rsidRDefault="00D12E40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CC6FC8">
              <w:rPr>
                <w:szCs w:val="28"/>
              </w:rPr>
              <w:t>о</w:t>
            </w:r>
            <w:r w:rsidRPr="00CC6FC8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D77B3E" w:rsidRPr="00CC6FC8" w:rsidRDefault="00D77B3E" w:rsidP="00CC6FC8">
      <w:pPr>
        <w:ind w:firstLine="700"/>
        <w:rPr>
          <w:szCs w:val="28"/>
        </w:rPr>
      </w:pPr>
      <w:r w:rsidRPr="00CC6FC8">
        <w:rPr>
          <w:szCs w:val="28"/>
        </w:rPr>
        <w:t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D77B3E" w:rsidRPr="00CC6FC8" w:rsidRDefault="00D77B3E" w:rsidP="00CC6FC8">
      <w:pPr>
        <w:rPr>
          <w:szCs w:val="28"/>
        </w:rPr>
      </w:pPr>
      <w:r w:rsidRPr="00CC6FC8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B41A0F" w:rsidRPr="00CC6FC8">
        <w:rPr>
          <w:szCs w:val="28"/>
        </w:rPr>
        <w:t xml:space="preserve">О проекте планировки </w:t>
      </w:r>
      <w:r w:rsidR="00847A1E" w:rsidRPr="00CC6FC8">
        <w:rPr>
          <w:szCs w:val="28"/>
        </w:rPr>
        <w:t>территории, ограниченной береговыми линиями реки Оби и Новосибирского водохранилища, границей г</w:t>
      </w:r>
      <w:r w:rsidR="00847A1E" w:rsidRPr="00CC6FC8">
        <w:rPr>
          <w:szCs w:val="28"/>
        </w:rPr>
        <w:t>о</w:t>
      </w:r>
      <w:r w:rsidR="00847A1E" w:rsidRPr="00CC6FC8">
        <w:rPr>
          <w:szCs w:val="28"/>
        </w:rPr>
        <w:t>рода Новосибирска, в Советском районе («</w:t>
      </w:r>
      <w:proofErr w:type="spellStart"/>
      <w:r w:rsidR="00847A1E" w:rsidRPr="00CC6FC8">
        <w:rPr>
          <w:szCs w:val="28"/>
        </w:rPr>
        <w:t>ОбьГЭС</w:t>
      </w:r>
      <w:proofErr w:type="spellEnd"/>
      <w:r w:rsidR="00847A1E" w:rsidRPr="00CC6FC8">
        <w:rPr>
          <w:szCs w:val="28"/>
        </w:rPr>
        <w:t>»)</w:t>
      </w:r>
      <w:r w:rsidRPr="00CC6FC8">
        <w:rPr>
          <w:szCs w:val="28"/>
        </w:rPr>
        <w:t>». Предложения по проекту могут быть представлены в организационный комитет по истечении указанного срока, но не позднее трех дней со дня проведения публичных слушаний, указа</w:t>
      </w:r>
      <w:r w:rsidRPr="00CC6FC8">
        <w:rPr>
          <w:szCs w:val="28"/>
        </w:rPr>
        <w:t>н</w:t>
      </w:r>
      <w:r w:rsidRPr="00CC6FC8">
        <w:rPr>
          <w:szCs w:val="28"/>
        </w:rPr>
        <w:t>ные предложения не подлежат анализу экспертами, но могут быть учтены при д</w:t>
      </w:r>
      <w:r w:rsidRPr="00CC6FC8">
        <w:rPr>
          <w:szCs w:val="28"/>
        </w:rPr>
        <w:t>о</w:t>
      </w:r>
      <w:r w:rsidRPr="00CC6FC8">
        <w:rPr>
          <w:szCs w:val="28"/>
        </w:rPr>
        <w:t>работке проекта.</w:t>
      </w:r>
    </w:p>
    <w:p w:rsidR="00D77B3E" w:rsidRPr="00CC6FC8" w:rsidRDefault="00D77B3E" w:rsidP="00CC6FC8">
      <w:pPr>
        <w:autoSpaceDE w:val="0"/>
        <w:autoSpaceDN w:val="0"/>
        <w:adjustRightInd w:val="0"/>
        <w:rPr>
          <w:szCs w:val="28"/>
        </w:rPr>
      </w:pPr>
      <w:r w:rsidRPr="00CC6FC8">
        <w:rPr>
          <w:szCs w:val="28"/>
        </w:rPr>
        <w:t>6. Организационному комитету организовать мероприятия, предусмотре</w:t>
      </w:r>
      <w:r w:rsidRPr="00CC6FC8">
        <w:rPr>
          <w:szCs w:val="28"/>
        </w:rPr>
        <w:t>н</w:t>
      </w:r>
      <w:r w:rsidRPr="00CC6FC8">
        <w:rPr>
          <w:szCs w:val="28"/>
        </w:rPr>
        <w:t>ные стать</w:t>
      </w:r>
      <w:r w:rsidR="005553A9" w:rsidRPr="00CC6FC8">
        <w:rPr>
          <w:szCs w:val="28"/>
        </w:rPr>
        <w:t>ей</w:t>
      </w:r>
      <w:r w:rsidRPr="00CC6FC8">
        <w:rPr>
          <w:szCs w:val="28"/>
        </w:rPr>
        <w:t xml:space="preserve"> </w:t>
      </w:r>
      <w:r w:rsidR="005553A9" w:rsidRPr="00CC6FC8">
        <w:rPr>
          <w:szCs w:val="28"/>
        </w:rPr>
        <w:t>5.1</w:t>
      </w:r>
      <w:r w:rsidRPr="00CC6FC8">
        <w:rPr>
          <w:szCs w:val="28"/>
        </w:rPr>
        <w:t xml:space="preserve"> Градостроительного кодекса Российской Федерации, для довед</w:t>
      </w:r>
      <w:r w:rsidRPr="00CC6FC8">
        <w:rPr>
          <w:szCs w:val="28"/>
        </w:rPr>
        <w:t>е</w:t>
      </w:r>
      <w:r w:rsidRPr="00CC6FC8">
        <w:rPr>
          <w:szCs w:val="28"/>
        </w:rPr>
        <w:t xml:space="preserve">ния до жителей города информации </w:t>
      </w:r>
      <w:r w:rsidR="000661F8" w:rsidRPr="00CC6FC8">
        <w:rPr>
          <w:szCs w:val="28"/>
        </w:rPr>
        <w:t xml:space="preserve">о проекте планировки </w:t>
      </w:r>
      <w:r w:rsidR="00847A1E" w:rsidRPr="00CC6FC8">
        <w:rPr>
          <w:szCs w:val="28"/>
        </w:rPr>
        <w:t>территории, огран</w:t>
      </w:r>
      <w:r w:rsidR="00847A1E" w:rsidRPr="00CC6FC8">
        <w:rPr>
          <w:szCs w:val="28"/>
        </w:rPr>
        <w:t>и</w:t>
      </w:r>
      <w:r w:rsidR="00847A1E" w:rsidRPr="00CC6FC8">
        <w:rPr>
          <w:szCs w:val="28"/>
        </w:rPr>
        <w:lastRenderedPageBreak/>
        <w:t>ченной береговыми линиями реки Оби и Новосибирского водохранилища, гран</w:t>
      </w:r>
      <w:r w:rsidR="00847A1E" w:rsidRPr="00CC6FC8">
        <w:rPr>
          <w:szCs w:val="28"/>
        </w:rPr>
        <w:t>и</w:t>
      </w:r>
      <w:r w:rsidR="00847A1E" w:rsidRPr="00CC6FC8">
        <w:rPr>
          <w:szCs w:val="28"/>
        </w:rPr>
        <w:t>цей города Новосибирска, в Советском районе («</w:t>
      </w:r>
      <w:proofErr w:type="spellStart"/>
      <w:r w:rsidR="00847A1E" w:rsidRPr="00CC6FC8">
        <w:rPr>
          <w:szCs w:val="28"/>
        </w:rPr>
        <w:t>ОбьГЭС</w:t>
      </w:r>
      <w:proofErr w:type="spellEnd"/>
      <w:r w:rsidR="00847A1E" w:rsidRPr="00CC6FC8">
        <w:rPr>
          <w:szCs w:val="28"/>
        </w:rPr>
        <w:t>»)</w:t>
      </w:r>
      <w:r w:rsidRPr="00CC6FC8">
        <w:rPr>
          <w:szCs w:val="28"/>
        </w:rPr>
        <w:t>.</w:t>
      </w:r>
    </w:p>
    <w:p w:rsidR="00D77B3E" w:rsidRPr="00CC6FC8" w:rsidRDefault="00D77B3E" w:rsidP="00CC6FC8">
      <w:pPr>
        <w:rPr>
          <w:szCs w:val="28"/>
        </w:rPr>
      </w:pPr>
      <w:r w:rsidRPr="00CC6FC8">
        <w:rPr>
          <w:szCs w:val="28"/>
        </w:rPr>
        <w:t xml:space="preserve">7. Возложить </w:t>
      </w:r>
      <w:proofErr w:type="gramStart"/>
      <w:r w:rsidRPr="00CC6FC8">
        <w:rPr>
          <w:szCs w:val="28"/>
        </w:rPr>
        <w:t>на</w:t>
      </w:r>
      <w:proofErr w:type="gramEnd"/>
      <w:r w:rsidRPr="00CC6FC8">
        <w:rPr>
          <w:szCs w:val="28"/>
        </w:rPr>
        <w:t xml:space="preserve"> </w:t>
      </w:r>
      <w:proofErr w:type="gramStart"/>
      <w:r w:rsidR="000661F8" w:rsidRPr="00CC6FC8">
        <w:rPr>
          <w:szCs w:val="28"/>
        </w:rPr>
        <w:t>Столбова</w:t>
      </w:r>
      <w:proofErr w:type="gramEnd"/>
      <w:r w:rsidR="000661F8" w:rsidRPr="00CC6FC8">
        <w:rPr>
          <w:szCs w:val="28"/>
        </w:rPr>
        <w:t xml:space="preserve"> Виталия Николаевича</w:t>
      </w:r>
      <w:r w:rsidR="00D02F68" w:rsidRPr="00CC6FC8">
        <w:rPr>
          <w:szCs w:val="28"/>
        </w:rPr>
        <w:t xml:space="preserve">, </w:t>
      </w:r>
      <w:r w:rsidR="00483C7C" w:rsidRPr="00CC6FC8">
        <w:rPr>
          <w:szCs w:val="28"/>
        </w:rPr>
        <w:t>начальника Главного управления архитектуры и градостроительства мэрии города Новосибирска</w:t>
      </w:r>
      <w:r w:rsidR="00D02F68" w:rsidRPr="00CC6FC8">
        <w:rPr>
          <w:szCs w:val="28"/>
        </w:rPr>
        <w:t>, о</w:t>
      </w:r>
      <w:r w:rsidR="00D02F68" w:rsidRPr="00CC6FC8">
        <w:rPr>
          <w:szCs w:val="28"/>
        </w:rPr>
        <w:t>т</w:t>
      </w:r>
      <w:r w:rsidR="00D02F68" w:rsidRPr="00CC6FC8">
        <w:rPr>
          <w:szCs w:val="28"/>
        </w:rPr>
        <w:t>ветственность за организацию и проведение первого заседания организационного комитета</w:t>
      </w:r>
      <w:r w:rsidRPr="00CC6FC8">
        <w:rPr>
          <w:szCs w:val="28"/>
        </w:rPr>
        <w:t>.</w:t>
      </w:r>
    </w:p>
    <w:p w:rsidR="00D77B3E" w:rsidRPr="00CC6FC8" w:rsidRDefault="00D77B3E" w:rsidP="00CC6FC8">
      <w:pPr>
        <w:rPr>
          <w:szCs w:val="28"/>
        </w:rPr>
      </w:pPr>
      <w:r w:rsidRPr="00CC6FC8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CC6FC8">
        <w:rPr>
          <w:szCs w:val="28"/>
        </w:rPr>
        <w:t>разместить постановление</w:t>
      </w:r>
      <w:proofErr w:type="gramEnd"/>
      <w:r w:rsidRPr="00CC6FC8">
        <w:rPr>
          <w:szCs w:val="28"/>
        </w:rPr>
        <w:t xml:space="preserve"> и информационное сообщение о проведении публи</w:t>
      </w:r>
      <w:r w:rsidRPr="00CC6FC8">
        <w:rPr>
          <w:szCs w:val="28"/>
        </w:rPr>
        <w:t>ч</w:t>
      </w:r>
      <w:r w:rsidRPr="00CC6FC8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77B3E" w:rsidRPr="00CC6FC8" w:rsidRDefault="00D77B3E" w:rsidP="00CC6FC8">
      <w:pPr>
        <w:rPr>
          <w:szCs w:val="28"/>
        </w:rPr>
      </w:pPr>
      <w:r w:rsidRPr="00CC6FC8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C6FC8">
        <w:rPr>
          <w:szCs w:val="28"/>
        </w:rPr>
        <w:t>о</w:t>
      </w:r>
      <w:r w:rsidRPr="00CC6FC8">
        <w:rPr>
          <w:szCs w:val="28"/>
        </w:rPr>
        <w:t>ведении публичных слушаний.</w:t>
      </w:r>
    </w:p>
    <w:p w:rsidR="00D77B3E" w:rsidRPr="00CC6FC8" w:rsidRDefault="00D77B3E" w:rsidP="00CC6FC8">
      <w:pPr>
        <w:rPr>
          <w:szCs w:val="28"/>
        </w:rPr>
      </w:pPr>
      <w:r w:rsidRPr="00CC6FC8">
        <w:rPr>
          <w:szCs w:val="28"/>
        </w:rPr>
        <w:t>10. </w:t>
      </w:r>
      <w:proofErr w:type="gramStart"/>
      <w:r w:rsidRPr="00CC6FC8">
        <w:rPr>
          <w:szCs w:val="28"/>
        </w:rPr>
        <w:t>Контроль за</w:t>
      </w:r>
      <w:proofErr w:type="gramEnd"/>
      <w:r w:rsidRPr="00CC6FC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7B3E" w:rsidRPr="00CC6FC8" w:rsidTr="00304C33">
        <w:tc>
          <w:tcPr>
            <w:tcW w:w="6946" w:type="dxa"/>
          </w:tcPr>
          <w:p w:rsidR="00D77B3E" w:rsidRPr="00CC6FC8" w:rsidRDefault="00D77B3E" w:rsidP="00CC6FC8">
            <w:pPr>
              <w:spacing w:before="600"/>
              <w:ind w:firstLine="34"/>
              <w:rPr>
                <w:szCs w:val="28"/>
              </w:rPr>
            </w:pPr>
            <w:r w:rsidRPr="00CC6FC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CC6FC8" w:rsidRDefault="00D77B3E" w:rsidP="00CC6FC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C6FC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7B3E" w:rsidRPr="00CC6FC8" w:rsidRDefault="00D77B3E" w:rsidP="00CC6FC8">
      <w:pPr>
        <w:ind w:firstLine="0"/>
        <w:rPr>
          <w:szCs w:val="28"/>
        </w:rPr>
      </w:pPr>
    </w:p>
    <w:p w:rsidR="00D77B3E" w:rsidRPr="00CC6FC8" w:rsidRDefault="00D77B3E" w:rsidP="00CC6FC8">
      <w:pPr>
        <w:ind w:firstLine="0"/>
        <w:rPr>
          <w:szCs w:val="28"/>
        </w:rPr>
      </w:pPr>
    </w:p>
    <w:p w:rsidR="00D77B3E" w:rsidRPr="00CC6FC8" w:rsidRDefault="00D77B3E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4D4414" w:rsidRPr="00CC6FC8" w:rsidRDefault="004D4414" w:rsidP="00CC6FC8">
      <w:pPr>
        <w:ind w:firstLine="0"/>
        <w:rPr>
          <w:szCs w:val="28"/>
        </w:rPr>
      </w:pPr>
    </w:p>
    <w:p w:rsidR="00163A10" w:rsidRPr="00CC6FC8" w:rsidRDefault="00163A10" w:rsidP="00CC6FC8">
      <w:pPr>
        <w:ind w:firstLine="0"/>
        <w:rPr>
          <w:szCs w:val="28"/>
        </w:rPr>
      </w:pPr>
    </w:p>
    <w:p w:rsidR="00163A10" w:rsidRPr="00CC6FC8" w:rsidRDefault="00163A10" w:rsidP="00CC6FC8">
      <w:pPr>
        <w:ind w:firstLine="0"/>
        <w:rPr>
          <w:szCs w:val="28"/>
        </w:rPr>
      </w:pPr>
    </w:p>
    <w:p w:rsidR="00163A10" w:rsidRPr="00CC6FC8" w:rsidRDefault="00163A10" w:rsidP="00CC6FC8">
      <w:pPr>
        <w:ind w:firstLine="0"/>
        <w:rPr>
          <w:szCs w:val="28"/>
        </w:rPr>
      </w:pPr>
    </w:p>
    <w:p w:rsidR="00163A10" w:rsidRPr="00CC6FC8" w:rsidRDefault="00163A10" w:rsidP="00CC6FC8">
      <w:pPr>
        <w:ind w:firstLine="0"/>
        <w:rPr>
          <w:szCs w:val="28"/>
        </w:rPr>
      </w:pPr>
    </w:p>
    <w:p w:rsidR="00163A10" w:rsidRPr="00CC6FC8" w:rsidRDefault="00163A10" w:rsidP="00CC6FC8">
      <w:pPr>
        <w:ind w:firstLine="0"/>
        <w:rPr>
          <w:szCs w:val="28"/>
        </w:rPr>
      </w:pPr>
    </w:p>
    <w:p w:rsidR="00163A10" w:rsidRPr="00CC6FC8" w:rsidRDefault="00163A10" w:rsidP="00CC6FC8">
      <w:pPr>
        <w:ind w:firstLine="0"/>
        <w:rPr>
          <w:szCs w:val="28"/>
        </w:rPr>
      </w:pPr>
    </w:p>
    <w:p w:rsidR="00D77B3E" w:rsidRPr="00CC6FC8" w:rsidRDefault="00D77B3E" w:rsidP="00CC6FC8">
      <w:pPr>
        <w:ind w:firstLine="0"/>
        <w:rPr>
          <w:szCs w:val="28"/>
        </w:rPr>
      </w:pPr>
    </w:p>
    <w:p w:rsidR="00D77B3E" w:rsidRPr="00CC6FC8" w:rsidRDefault="003F28C0" w:rsidP="00CC6FC8">
      <w:pPr>
        <w:ind w:firstLine="0"/>
        <w:rPr>
          <w:sz w:val="24"/>
          <w:szCs w:val="28"/>
        </w:rPr>
      </w:pPr>
      <w:r w:rsidRPr="00CC6FC8">
        <w:rPr>
          <w:sz w:val="24"/>
          <w:szCs w:val="28"/>
        </w:rPr>
        <w:t>Прудникова</w:t>
      </w:r>
    </w:p>
    <w:p w:rsidR="00D77B3E" w:rsidRPr="00CC6FC8" w:rsidRDefault="00D77B3E" w:rsidP="00CC6FC8">
      <w:pPr>
        <w:tabs>
          <w:tab w:val="left" w:pos="2545"/>
        </w:tabs>
        <w:ind w:firstLine="0"/>
        <w:rPr>
          <w:sz w:val="24"/>
          <w:szCs w:val="28"/>
        </w:rPr>
      </w:pPr>
      <w:r w:rsidRPr="00CC6FC8">
        <w:rPr>
          <w:sz w:val="24"/>
          <w:szCs w:val="28"/>
        </w:rPr>
        <w:t>2275</w:t>
      </w:r>
      <w:r w:rsidR="003F28C0" w:rsidRPr="00CC6FC8">
        <w:rPr>
          <w:sz w:val="24"/>
          <w:szCs w:val="28"/>
        </w:rPr>
        <w:t>443</w:t>
      </w:r>
    </w:p>
    <w:p w:rsidR="00437CE0" w:rsidRPr="00CC6FC8" w:rsidRDefault="00D77B3E" w:rsidP="00CC6FC8">
      <w:pPr>
        <w:ind w:firstLine="0"/>
        <w:rPr>
          <w:sz w:val="24"/>
          <w:szCs w:val="28"/>
        </w:rPr>
        <w:sectPr w:rsidR="00437CE0" w:rsidRPr="00CC6FC8" w:rsidSect="00235B9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  <w:proofErr w:type="spellStart"/>
      <w:r w:rsidRPr="00CC6FC8">
        <w:rPr>
          <w:sz w:val="24"/>
          <w:szCs w:val="28"/>
        </w:rPr>
        <w:t>ГУАи</w:t>
      </w:r>
      <w:r w:rsidR="00961D96" w:rsidRPr="00CC6FC8">
        <w:rPr>
          <w:sz w:val="24"/>
          <w:szCs w:val="28"/>
        </w:rPr>
        <w:t>Г</w:t>
      </w:r>
      <w:proofErr w:type="spellEnd"/>
    </w:p>
    <w:p w:rsidR="00D77B3E" w:rsidRPr="00CC6FC8" w:rsidRDefault="00D77B3E" w:rsidP="00CC6FC8">
      <w:pPr>
        <w:ind w:left="6379" w:firstLine="0"/>
        <w:rPr>
          <w:szCs w:val="28"/>
        </w:rPr>
      </w:pPr>
      <w:r w:rsidRPr="00CC6FC8">
        <w:rPr>
          <w:szCs w:val="28"/>
        </w:rPr>
        <w:lastRenderedPageBreak/>
        <w:t>Приложение</w:t>
      </w:r>
    </w:p>
    <w:p w:rsidR="00D77B3E" w:rsidRPr="00CC6FC8" w:rsidRDefault="00D77B3E" w:rsidP="00CC6FC8">
      <w:pPr>
        <w:ind w:left="6379" w:firstLine="0"/>
        <w:rPr>
          <w:szCs w:val="28"/>
        </w:rPr>
      </w:pPr>
      <w:r w:rsidRPr="00CC6FC8">
        <w:rPr>
          <w:szCs w:val="28"/>
        </w:rPr>
        <w:t>к постановлению мэрии</w:t>
      </w:r>
    </w:p>
    <w:p w:rsidR="00D77B3E" w:rsidRPr="00CC6FC8" w:rsidRDefault="00D77B3E" w:rsidP="00CC6FC8">
      <w:pPr>
        <w:ind w:left="6379" w:firstLine="0"/>
        <w:rPr>
          <w:szCs w:val="28"/>
        </w:rPr>
      </w:pPr>
      <w:r w:rsidRPr="00CC6FC8">
        <w:rPr>
          <w:szCs w:val="28"/>
        </w:rPr>
        <w:t>города Новосибирска</w:t>
      </w:r>
    </w:p>
    <w:p w:rsidR="00D77B3E" w:rsidRPr="00CC6FC8" w:rsidRDefault="00D77B3E" w:rsidP="00CC6FC8">
      <w:pPr>
        <w:ind w:left="6379" w:firstLine="0"/>
        <w:rPr>
          <w:szCs w:val="28"/>
          <w:u w:val="single"/>
        </w:rPr>
      </w:pPr>
      <w:r w:rsidRPr="00CC6FC8">
        <w:rPr>
          <w:szCs w:val="28"/>
        </w:rPr>
        <w:t xml:space="preserve">от </w:t>
      </w:r>
      <w:r w:rsidR="00D34BA4" w:rsidRPr="00D34BA4">
        <w:rPr>
          <w:szCs w:val="28"/>
          <w:u w:val="single"/>
        </w:rPr>
        <w:t>13.06.2018</w:t>
      </w:r>
      <w:r w:rsidR="00D34BA4">
        <w:rPr>
          <w:szCs w:val="28"/>
          <w:u w:val="single"/>
        </w:rPr>
        <w:t xml:space="preserve"> </w:t>
      </w:r>
      <w:r w:rsidRPr="00CC6FC8">
        <w:rPr>
          <w:szCs w:val="28"/>
        </w:rPr>
        <w:t xml:space="preserve">№ </w:t>
      </w:r>
      <w:r w:rsidR="00D34BA4">
        <w:rPr>
          <w:szCs w:val="28"/>
          <w:u w:val="single"/>
        </w:rPr>
        <w:t>2060</w:t>
      </w:r>
    </w:p>
    <w:p w:rsidR="00D77B3E" w:rsidRDefault="00D77B3E" w:rsidP="00CC6FC8">
      <w:pPr>
        <w:ind w:left="6237" w:firstLine="0"/>
        <w:rPr>
          <w:szCs w:val="28"/>
        </w:rPr>
      </w:pPr>
    </w:p>
    <w:p w:rsidR="00CC6FC8" w:rsidRPr="00CC6FC8" w:rsidRDefault="00CC6FC8" w:rsidP="00CC6FC8">
      <w:pPr>
        <w:ind w:left="6237" w:firstLine="0"/>
        <w:rPr>
          <w:szCs w:val="28"/>
        </w:rPr>
      </w:pPr>
    </w:p>
    <w:p w:rsidR="00D77B3E" w:rsidRPr="00CC6FC8" w:rsidRDefault="00D77B3E" w:rsidP="00CC6FC8">
      <w:pPr>
        <w:ind w:left="6379" w:firstLine="0"/>
        <w:rPr>
          <w:szCs w:val="28"/>
        </w:rPr>
      </w:pPr>
      <w:r w:rsidRPr="00CC6FC8">
        <w:rPr>
          <w:szCs w:val="28"/>
        </w:rPr>
        <w:t>Проект постановления мэрии</w:t>
      </w:r>
    </w:p>
    <w:p w:rsidR="00D77B3E" w:rsidRPr="00CC6FC8" w:rsidRDefault="00D77B3E" w:rsidP="00CC6FC8">
      <w:pPr>
        <w:ind w:left="6379" w:firstLine="0"/>
        <w:rPr>
          <w:szCs w:val="28"/>
        </w:rPr>
      </w:pPr>
      <w:r w:rsidRPr="00CC6FC8">
        <w:rPr>
          <w:szCs w:val="28"/>
        </w:rPr>
        <w:t>города Новосибирска</w:t>
      </w:r>
    </w:p>
    <w:p w:rsidR="00D77B3E" w:rsidRPr="00CC6FC8" w:rsidRDefault="00D77B3E" w:rsidP="00CC6FC8">
      <w:pPr>
        <w:tabs>
          <w:tab w:val="left" w:pos="6663"/>
        </w:tabs>
        <w:ind w:firstLine="0"/>
        <w:rPr>
          <w:szCs w:val="28"/>
        </w:rPr>
      </w:pPr>
    </w:p>
    <w:p w:rsidR="00C53A72" w:rsidRPr="00CC6FC8" w:rsidRDefault="00C53A72" w:rsidP="00CC6FC8">
      <w:pPr>
        <w:tabs>
          <w:tab w:val="left" w:pos="6663"/>
        </w:tabs>
        <w:ind w:firstLine="0"/>
        <w:rPr>
          <w:szCs w:val="28"/>
        </w:rPr>
      </w:pPr>
    </w:p>
    <w:tbl>
      <w:tblPr>
        <w:tblW w:w="4962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D77B3E" w:rsidRPr="00CC6FC8" w:rsidTr="00CC6FC8">
        <w:trPr>
          <w:trHeight w:val="457"/>
        </w:trPr>
        <w:tc>
          <w:tcPr>
            <w:tcW w:w="4962" w:type="dxa"/>
          </w:tcPr>
          <w:p w:rsidR="00D77B3E" w:rsidRPr="00CC6FC8" w:rsidRDefault="00483C7C" w:rsidP="00CC6FC8">
            <w:pPr>
              <w:ind w:left="34" w:firstLine="0"/>
              <w:rPr>
                <w:szCs w:val="28"/>
              </w:rPr>
            </w:pPr>
            <w:r w:rsidRPr="00CC6FC8">
              <w:rPr>
                <w:szCs w:val="28"/>
              </w:rPr>
              <w:t xml:space="preserve">О проекте планировки </w:t>
            </w:r>
            <w:r w:rsidR="00847A1E" w:rsidRPr="00CC6FC8">
              <w:rPr>
                <w:szCs w:val="28"/>
              </w:rPr>
              <w:t>территории, о</w:t>
            </w:r>
            <w:r w:rsidR="00847A1E" w:rsidRPr="00CC6FC8">
              <w:rPr>
                <w:szCs w:val="28"/>
              </w:rPr>
              <w:t>г</w:t>
            </w:r>
            <w:r w:rsidR="00847A1E" w:rsidRPr="00CC6FC8">
              <w:rPr>
                <w:szCs w:val="28"/>
              </w:rPr>
              <w:t>раниченной береговыми линиями реки Оби и Новосибирского водохранил</w:t>
            </w:r>
            <w:r w:rsidR="00847A1E" w:rsidRPr="00CC6FC8">
              <w:rPr>
                <w:szCs w:val="28"/>
              </w:rPr>
              <w:t>и</w:t>
            </w:r>
            <w:r w:rsidR="00847A1E" w:rsidRPr="00CC6FC8">
              <w:rPr>
                <w:szCs w:val="28"/>
              </w:rPr>
              <w:t>ща, границей города Новосибирска, в Советском районе («</w:t>
            </w:r>
            <w:proofErr w:type="spellStart"/>
            <w:r w:rsidR="00847A1E" w:rsidRPr="00CC6FC8">
              <w:rPr>
                <w:szCs w:val="28"/>
              </w:rPr>
              <w:t>ОбьГЭС</w:t>
            </w:r>
            <w:proofErr w:type="spellEnd"/>
            <w:r w:rsidR="00847A1E" w:rsidRPr="00CC6FC8">
              <w:rPr>
                <w:szCs w:val="28"/>
              </w:rPr>
              <w:t>»)</w:t>
            </w:r>
          </w:p>
        </w:tc>
      </w:tr>
    </w:tbl>
    <w:p w:rsidR="00D77B3E" w:rsidRPr="00CC6FC8" w:rsidRDefault="00D77B3E" w:rsidP="00CC6FC8">
      <w:pPr>
        <w:tabs>
          <w:tab w:val="left" w:pos="360"/>
        </w:tabs>
        <w:contextualSpacing/>
        <w:rPr>
          <w:szCs w:val="28"/>
        </w:rPr>
      </w:pPr>
    </w:p>
    <w:p w:rsidR="00D77B3E" w:rsidRPr="00CC6FC8" w:rsidRDefault="00D77B3E" w:rsidP="00CC6FC8">
      <w:pPr>
        <w:ind w:left="35" w:firstLine="674"/>
        <w:rPr>
          <w:szCs w:val="28"/>
        </w:rPr>
      </w:pPr>
    </w:p>
    <w:p w:rsidR="00D77B3E" w:rsidRPr="00CC6FC8" w:rsidRDefault="00D77B3E" w:rsidP="00CC6FC8">
      <w:pPr>
        <w:autoSpaceDE w:val="0"/>
        <w:autoSpaceDN w:val="0"/>
        <w:adjustRightInd w:val="0"/>
        <w:rPr>
          <w:szCs w:val="28"/>
        </w:rPr>
      </w:pPr>
      <w:proofErr w:type="gramStart"/>
      <w:r w:rsidRPr="00CC6FC8">
        <w:rPr>
          <w:szCs w:val="28"/>
        </w:rPr>
        <w:t>В целях выделения элементов планировочной структуры, установления п</w:t>
      </w:r>
      <w:r w:rsidRPr="00CC6FC8">
        <w:rPr>
          <w:szCs w:val="28"/>
        </w:rPr>
        <w:t>а</w:t>
      </w:r>
      <w:r w:rsidRPr="00CC6FC8">
        <w:rPr>
          <w:szCs w:val="28"/>
        </w:rPr>
        <w:t>раметров планируемого развития элементов планировочной структуры, зон пл</w:t>
      </w:r>
      <w:r w:rsidRPr="00CC6FC8">
        <w:rPr>
          <w:szCs w:val="28"/>
        </w:rPr>
        <w:t>а</w:t>
      </w:r>
      <w:r w:rsidRPr="00CC6FC8">
        <w:rPr>
          <w:szCs w:val="28"/>
        </w:rPr>
        <w:t>нируемого размещения объектов капительного строительства, в том числе объе</w:t>
      </w:r>
      <w:r w:rsidRPr="00CC6FC8">
        <w:rPr>
          <w:szCs w:val="28"/>
        </w:rPr>
        <w:t>к</w:t>
      </w:r>
      <w:r w:rsidRPr="00CC6FC8">
        <w:rPr>
          <w:szCs w:val="28"/>
        </w:rPr>
        <w:t>тов федерального значения, объектов регионального значен</w:t>
      </w:r>
      <w:r w:rsidR="00310D8F" w:rsidRPr="00CC6FC8">
        <w:rPr>
          <w:szCs w:val="28"/>
        </w:rPr>
        <w:t>ия, объектов местного значения</w:t>
      </w:r>
      <w:r w:rsidRPr="00CC6FC8">
        <w:rPr>
          <w:szCs w:val="28"/>
        </w:rPr>
        <w:t>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</w:t>
      </w:r>
      <w:r w:rsidR="00F21861" w:rsidRPr="00CC6FC8">
        <w:rPr>
          <w:szCs w:val="28"/>
        </w:rPr>
        <w:t>4</w:t>
      </w:r>
      <w:r w:rsidRPr="00CC6FC8">
        <w:rPr>
          <w:szCs w:val="28"/>
        </w:rPr>
        <w:t>.05.20</w:t>
      </w:r>
      <w:r w:rsidR="00F21861" w:rsidRPr="00CC6FC8">
        <w:rPr>
          <w:szCs w:val="28"/>
        </w:rPr>
        <w:t>17</w:t>
      </w:r>
      <w:r w:rsidRPr="00CC6FC8">
        <w:rPr>
          <w:szCs w:val="28"/>
        </w:rPr>
        <w:t xml:space="preserve"> № </w:t>
      </w:r>
      <w:r w:rsidR="00F21861" w:rsidRPr="00CC6FC8">
        <w:rPr>
          <w:szCs w:val="28"/>
        </w:rPr>
        <w:t>411</w:t>
      </w:r>
      <w:r w:rsidR="00447C37" w:rsidRPr="00CC6FC8">
        <w:rPr>
          <w:szCs w:val="28"/>
        </w:rPr>
        <w:t xml:space="preserve"> </w:t>
      </w:r>
      <w:r w:rsidRPr="00CC6FC8">
        <w:rPr>
          <w:szCs w:val="28"/>
        </w:rPr>
        <w:t>«</w:t>
      </w:r>
      <w:r w:rsidR="00F21861" w:rsidRPr="00CC6FC8">
        <w:rPr>
          <w:szCs w:val="28"/>
        </w:rPr>
        <w:t>О Порядке подготовки</w:t>
      </w:r>
      <w:proofErr w:type="gramEnd"/>
      <w:r w:rsidR="00F21861" w:rsidRPr="00CC6FC8">
        <w:rPr>
          <w:szCs w:val="28"/>
        </w:rPr>
        <w:t xml:space="preserve"> документации по планировке территории и пр</w:t>
      </w:r>
      <w:r w:rsidR="00F21861" w:rsidRPr="00CC6FC8">
        <w:rPr>
          <w:szCs w:val="28"/>
        </w:rPr>
        <w:t>и</w:t>
      </w:r>
      <w:r w:rsidR="00F21861" w:rsidRPr="00CC6FC8">
        <w:rPr>
          <w:szCs w:val="28"/>
        </w:rPr>
        <w:t>знании утратившими силу отдельных решений Совета депутатов города Новос</w:t>
      </w:r>
      <w:r w:rsidR="00F21861" w:rsidRPr="00CC6FC8">
        <w:rPr>
          <w:szCs w:val="28"/>
        </w:rPr>
        <w:t>и</w:t>
      </w:r>
      <w:r w:rsidR="00F21861" w:rsidRPr="00CC6FC8">
        <w:rPr>
          <w:szCs w:val="28"/>
        </w:rPr>
        <w:t>бирска</w:t>
      </w:r>
      <w:r w:rsidRPr="00CC6FC8">
        <w:rPr>
          <w:szCs w:val="28"/>
        </w:rPr>
        <w:t xml:space="preserve">», постановлением мэрии города Новосибирска </w:t>
      </w:r>
      <w:r w:rsidR="004237A9" w:rsidRPr="00CC6FC8">
        <w:rPr>
          <w:szCs w:val="28"/>
        </w:rPr>
        <w:t xml:space="preserve">от </w:t>
      </w:r>
      <w:r w:rsidR="00877046" w:rsidRPr="00CC6FC8">
        <w:rPr>
          <w:szCs w:val="28"/>
        </w:rPr>
        <w:t>20.12.2016 № 5831 «О подготовке проекта планировки территории, ограниченной береговыми линиями реки Оби и Новосибирского водохранилища, границей города Новосибирска, в Советском районе («</w:t>
      </w:r>
      <w:proofErr w:type="spellStart"/>
      <w:r w:rsidR="00877046" w:rsidRPr="00CC6FC8">
        <w:rPr>
          <w:szCs w:val="28"/>
        </w:rPr>
        <w:t>ОбьГЭС</w:t>
      </w:r>
      <w:proofErr w:type="spellEnd"/>
      <w:r w:rsidR="00877046" w:rsidRPr="00CC6FC8">
        <w:rPr>
          <w:szCs w:val="28"/>
        </w:rPr>
        <w:t>»)»</w:t>
      </w:r>
      <w:r w:rsidRPr="00CC6FC8">
        <w:rPr>
          <w:szCs w:val="28"/>
        </w:rPr>
        <w:t>, руководствуясь Уставом города Новосибирска, ПОСТАНОВЛЯЮ:</w:t>
      </w:r>
    </w:p>
    <w:p w:rsidR="004F3CD7" w:rsidRPr="00CC6FC8" w:rsidRDefault="00F17CF0" w:rsidP="00CC6FC8">
      <w:pPr>
        <w:rPr>
          <w:szCs w:val="28"/>
        </w:rPr>
      </w:pPr>
      <w:r w:rsidRPr="00CC6FC8">
        <w:rPr>
          <w:szCs w:val="28"/>
        </w:rPr>
        <w:t xml:space="preserve">1. </w:t>
      </w:r>
      <w:r w:rsidR="00D77B3E" w:rsidRPr="00CC6FC8">
        <w:rPr>
          <w:szCs w:val="28"/>
        </w:rPr>
        <w:t xml:space="preserve">Утвердить проект планировки </w:t>
      </w:r>
      <w:r w:rsidR="00877046" w:rsidRPr="00CC6FC8">
        <w:rPr>
          <w:szCs w:val="28"/>
        </w:rPr>
        <w:t>территории, ограниченной береговыми л</w:t>
      </w:r>
      <w:r w:rsidR="00877046" w:rsidRPr="00CC6FC8">
        <w:rPr>
          <w:szCs w:val="28"/>
        </w:rPr>
        <w:t>и</w:t>
      </w:r>
      <w:r w:rsidR="00877046" w:rsidRPr="00CC6FC8">
        <w:rPr>
          <w:szCs w:val="28"/>
        </w:rPr>
        <w:t>ниями реки Оби и Новосибирского водохранилища, границей города Новосиби</w:t>
      </w:r>
      <w:r w:rsidR="00877046" w:rsidRPr="00CC6FC8">
        <w:rPr>
          <w:szCs w:val="28"/>
        </w:rPr>
        <w:t>р</w:t>
      </w:r>
      <w:r w:rsidR="00877046" w:rsidRPr="00CC6FC8">
        <w:rPr>
          <w:szCs w:val="28"/>
        </w:rPr>
        <w:t>ска, в Советском районе («</w:t>
      </w:r>
      <w:proofErr w:type="spellStart"/>
      <w:r w:rsidR="00877046" w:rsidRPr="00CC6FC8">
        <w:rPr>
          <w:szCs w:val="28"/>
        </w:rPr>
        <w:t>ОбьГЭС</w:t>
      </w:r>
      <w:proofErr w:type="spellEnd"/>
      <w:r w:rsidR="00877046" w:rsidRPr="00CC6FC8">
        <w:rPr>
          <w:szCs w:val="28"/>
        </w:rPr>
        <w:t xml:space="preserve">») </w:t>
      </w:r>
      <w:r w:rsidR="00E57B0E" w:rsidRPr="00CC6FC8">
        <w:rPr>
          <w:szCs w:val="28"/>
        </w:rPr>
        <w:t>(приложение</w:t>
      </w:r>
      <w:r w:rsidR="00D77B3E" w:rsidRPr="00CC6FC8">
        <w:rPr>
          <w:szCs w:val="28"/>
        </w:rPr>
        <w:t>).</w:t>
      </w:r>
    </w:p>
    <w:p w:rsidR="00310D8F" w:rsidRPr="00CC6FC8" w:rsidRDefault="00877046" w:rsidP="00CC6FC8">
      <w:pPr>
        <w:ind w:left="35" w:firstLine="674"/>
        <w:rPr>
          <w:szCs w:val="28"/>
        </w:rPr>
      </w:pPr>
      <w:r w:rsidRPr="00CC6FC8">
        <w:rPr>
          <w:szCs w:val="28"/>
        </w:rPr>
        <w:t>2</w:t>
      </w:r>
      <w:r w:rsidR="0062581B" w:rsidRPr="00CC6FC8">
        <w:rPr>
          <w:szCs w:val="28"/>
        </w:rPr>
        <w:t>. </w:t>
      </w:r>
      <w:r w:rsidR="00512175" w:rsidRPr="00CC6FC8">
        <w:rPr>
          <w:szCs w:val="28"/>
        </w:rPr>
        <w:t>Признать утратившим</w:t>
      </w:r>
      <w:r w:rsidR="004B5625" w:rsidRPr="00CC6FC8">
        <w:rPr>
          <w:szCs w:val="28"/>
        </w:rPr>
        <w:t>и</w:t>
      </w:r>
      <w:r w:rsidR="00512175" w:rsidRPr="00CC6FC8">
        <w:rPr>
          <w:szCs w:val="28"/>
        </w:rPr>
        <w:t xml:space="preserve"> силу постановлени</w:t>
      </w:r>
      <w:r w:rsidR="00310D8F" w:rsidRPr="00CC6FC8">
        <w:rPr>
          <w:szCs w:val="28"/>
        </w:rPr>
        <w:t>я</w:t>
      </w:r>
      <w:r w:rsidR="00512175" w:rsidRPr="00CC6FC8">
        <w:rPr>
          <w:szCs w:val="28"/>
        </w:rPr>
        <w:t xml:space="preserve"> мэрии города Новосибирска</w:t>
      </w:r>
      <w:r w:rsidR="00310D8F" w:rsidRPr="00CC6FC8">
        <w:rPr>
          <w:szCs w:val="28"/>
        </w:rPr>
        <w:t>:</w:t>
      </w:r>
    </w:p>
    <w:p w:rsidR="0062581B" w:rsidRPr="00CC6FC8" w:rsidRDefault="004237A9" w:rsidP="00CC6FC8">
      <w:pPr>
        <w:ind w:left="35" w:firstLine="674"/>
        <w:rPr>
          <w:szCs w:val="28"/>
        </w:rPr>
      </w:pPr>
      <w:r w:rsidRPr="00CC6FC8">
        <w:rPr>
          <w:szCs w:val="28"/>
        </w:rPr>
        <w:t>от </w:t>
      </w:r>
      <w:r w:rsidR="00877046" w:rsidRPr="00CC6FC8">
        <w:rPr>
          <w:szCs w:val="28"/>
        </w:rPr>
        <w:t>26.11</w:t>
      </w:r>
      <w:r w:rsidRPr="00CC6FC8">
        <w:rPr>
          <w:szCs w:val="28"/>
        </w:rPr>
        <w:t>.201</w:t>
      </w:r>
      <w:r w:rsidR="00877046" w:rsidRPr="00CC6FC8">
        <w:rPr>
          <w:szCs w:val="28"/>
        </w:rPr>
        <w:t>4</w:t>
      </w:r>
      <w:r w:rsidRPr="00CC6FC8">
        <w:rPr>
          <w:szCs w:val="28"/>
        </w:rPr>
        <w:t xml:space="preserve"> № </w:t>
      </w:r>
      <w:r w:rsidR="00877046" w:rsidRPr="00CC6FC8">
        <w:rPr>
          <w:szCs w:val="28"/>
        </w:rPr>
        <w:t>10301</w:t>
      </w:r>
      <w:r w:rsidRPr="00CC6FC8">
        <w:rPr>
          <w:szCs w:val="28"/>
        </w:rPr>
        <w:t xml:space="preserve"> «</w:t>
      </w:r>
      <w:r w:rsidR="00877046" w:rsidRPr="00CC6FC8">
        <w:rPr>
          <w:szCs w:val="28"/>
        </w:rPr>
        <w:t>Об утверждении проекта планировки территории жилого района «</w:t>
      </w:r>
      <w:proofErr w:type="spellStart"/>
      <w:r w:rsidR="00877046" w:rsidRPr="00CC6FC8">
        <w:rPr>
          <w:szCs w:val="28"/>
        </w:rPr>
        <w:t>ОбьГЭС</w:t>
      </w:r>
      <w:proofErr w:type="spellEnd"/>
      <w:r w:rsidR="00877046" w:rsidRPr="00CC6FC8">
        <w:rPr>
          <w:szCs w:val="28"/>
        </w:rPr>
        <w:t>» в Советском районе</w:t>
      </w:r>
      <w:r w:rsidR="004F3CD7" w:rsidRPr="00CC6FC8">
        <w:rPr>
          <w:szCs w:val="28"/>
        </w:rPr>
        <w:t>»;</w:t>
      </w:r>
    </w:p>
    <w:p w:rsidR="00310D8F" w:rsidRPr="00CC6FC8" w:rsidRDefault="00310D8F" w:rsidP="00CC6FC8">
      <w:pPr>
        <w:ind w:left="35" w:firstLine="674"/>
        <w:rPr>
          <w:szCs w:val="28"/>
        </w:rPr>
      </w:pPr>
      <w:r w:rsidRPr="00CC6FC8">
        <w:rPr>
          <w:szCs w:val="28"/>
        </w:rPr>
        <w:t>от 01.06.2015 № 3843 «</w:t>
      </w:r>
      <w:r w:rsidRPr="00CC6FC8">
        <w:t>О внесении изменений в постановление мэрии гор</w:t>
      </w:r>
      <w:r w:rsidRPr="00CC6FC8">
        <w:t>о</w:t>
      </w:r>
      <w:r w:rsidRPr="00CC6FC8">
        <w:t>да Новосибирска от 26.11.2014 № 10301 «Об утверждении проекта планировки территории жилого района «</w:t>
      </w:r>
      <w:proofErr w:type="spellStart"/>
      <w:r w:rsidRPr="00CC6FC8">
        <w:t>ОбьГЭС</w:t>
      </w:r>
      <w:proofErr w:type="spellEnd"/>
      <w:r w:rsidRPr="00CC6FC8">
        <w:t>» в Советском районе».</w:t>
      </w:r>
    </w:p>
    <w:p w:rsidR="00041566" w:rsidRPr="00CC6FC8" w:rsidRDefault="00877046" w:rsidP="00CC6FC8">
      <w:pPr>
        <w:ind w:left="35" w:firstLine="674"/>
        <w:rPr>
          <w:szCs w:val="28"/>
        </w:rPr>
      </w:pPr>
      <w:r w:rsidRPr="00CC6FC8">
        <w:rPr>
          <w:szCs w:val="28"/>
        </w:rPr>
        <w:t>3</w:t>
      </w:r>
      <w:r w:rsidR="00D77B3E" w:rsidRPr="00CC6FC8">
        <w:rPr>
          <w:szCs w:val="28"/>
        </w:rPr>
        <w:t>. </w:t>
      </w:r>
      <w:r w:rsidR="00512175" w:rsidRPr="00CC6FC8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512175" w:rsidRPr="00CC6FC8">
        <w:rPr>
          <w:szCs w:val="28"/>
        </w:rPr>
        <w:t>разместить постановление</w:t>
      </w:r>
      <w:proofErr w:type="gramEnd"/>
      <w:r w:rsidR="00512175" w:rsidRPr="00CC6FC8">
        <w:rPr>
          <w:szCs w:val="28"/>
        </w:rPr>
        <w:t xml:space="preserve"> на официальном сайте города Новосибирска в инфо</w:t>
      </w:r>
      <w:r w:rsidR="00512175" w:rsidRPr="00CC6FC8">
        <w:rPr>
          <w:szCs w:val="28"/>
        </w:rPr>
        <w:t>р</w:t>
      </w:r>
      <w:r w:rsidR="00512175" w:rsidRPr="00CC6FC8">
        <w:rPr>
          <w:szCs w:val="28"/>
        </w:rPr>
        <w:t>мационно-телекоммуникационной сети «Интернет».</w:t>
      </w:r>
    </w:p>
    <w:p w:rsidR="00D77B3E" w:rsidRPr="00CC6FC8" w:rsidRDefault="00877046" w:rsidP="00CC6FC8">
      <w:pPr>
        <w:ind w:left="35" w:firstLine="674"/>
        <w:rPr>
          <w:szCs w:val="28"/>
        </w:rPr>
      </w:pPr>
      <w:r w:rsidRPr="00CC6FC8">
        <w:rPr>
          <w:szCs w:val="28"/>
        </w:rPr>
        <w:t>4</w:t>
      </w:r>
      <w:r w:rsidR="00D77B3E" w:rsidRPr="00CC6FC8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77B3E" w:rsidRPr="00CC6FC8">
        <w:rPr>
          <w:szCs w:val="28"/>
        </w:rPr>
        <w:t>о</w:t>
      </w:r>
      <w:r w:rsidR="00D77B3E" w:rsidRPr="00CC6FC8">
        <w:rPr>
          <w:szCs w:val="28"/>
        </w:rPr>
        <w:t>становления.</w:t>
      </w:r>
    </w:p>
    <w:p w:rsidR="009112C0" w:rsidRPr="00CC6FC8" w:rsidRDefault="009112C0" w:rsidP="00CC6FC8">
      <w:pPr>
        <w:ind w:left="35" w:firstLine="674"/>
        <w:rPr>
          <w:szCs w:val="28"/>
        </w:rPr>
      </w:pPr>
    </w:p>
    <w:p w:rsidR="00D77B3E" w:rsidRPr="00CC6FC8" w:rsidRDefault="00877046" w:rsidP="00CC6FC8">
      <w:pPr>
        <w:ind w:left="35" w:firstLine="674"/>
        <w:rPr>
          <w:szCs w:val="28"/>
        </w:rPr>
      </w:pPr>
      <w:r w:rsidRPr="00CC6FC8">
        <w:rPr>
          <w:szCs w:val="28"/>
        </w:rPr>
        <w:lastRenderedPageBreak/>
        <w:t>5</w:t>
      </w:r>
      <w:r w:rsidR="00D77B3E" w:rsidRPr="00CC6FC8">
        <w:rPr>
          <w:szCs w:val="28"/>
        </w:rPr>
        <w:t>. </w:t>
      </w:r>
      <w:proofErr w:type="gramStart"/>
      <w:r w:rsidR="00D77B3E" w:rsidRPr="00CC6FC8">
        <w:rPr>
          <w:szCs w:val="28"/>
        </w:rPr>
        <w:t>Контроль за</w:t>
      </w:r>
      <w:proofErr w:type="gramEnd"/>
      <w:r w:rsidR="00D77B3E" w:rsidRPr="00CC6FC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CC6FC8" w:rsidTr="00304C33">
        <w:tc>
          <w:tcPr>
            <w:tcW w:w="6946" w:type="dxa"/>
            <w:gridSpan w:val="2"/>
          </w:tcPr>
          <w:p w:rsidR="00D77B3E" w:rsidRPr="00CC6FC8" w:rsidRDefault="00D77B3E" w:rsidP="00CC6FC8">
            <w:pPr>
              <w:spacing w:before="600"/>
              <w:ind w:firstLine="34"/>
              <w:rPr>
                <w:szCs w:val="27"/>
              </w:rPr>
            </w:pPr>
            <w:r w:rsidRPr="00CC6FC8">
              <w:rPr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CC6FC8" w:rsidRDefault="00D77B3E" w:rsidP="00CC6FC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7"/>
              </w:rPr>
            </w:pPr>
            <w:r w:rsidRPr="00CC6FC8">
              <w:rPr>
                <w:rFonts w:ascii="Times New Roman" w:hAnsi="Times New Roman"/>
                <w:sz w:val="28"/>
                <w:szCs w:val="27"/>
              </w:rPr>
              <w:t>А. Е. Локоть</w:t>
            </w:r>
          </w:p>
        </w:tc>
      </w:tr>
      <w:tr w:rsidR="00D77B3E" w:rsidRPr="00CC6FC8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Pr="00CC6FC8" w:rsidRDefault="00D77B3E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9112C0" w:rsidRPr="00CC6FC8" w:rsidRDefault="009112C0" w:rsidP="00CC6FC8">
            <w:pPr>
              <w:ind w:firstLine="0"/>
              <w:rPr>
                <w:sz w:val="16"/>
                <w:szCs w:val="16"/>
              </w:rPr>
            </w:pPr>
          </w:p>
          <w:p w:rsidR="00D77B3E" w:rsidRPr="00CC6FC8" w:rsidRDefault="00947F62" w:rsidP="00CC6FC8">
            <w:pPr>
              <w:ind w:firstLine="34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Прудникова</w:t>
            </w:r>
          </w:p>
          <w:p w:rsidR="00D77B3E" w:rsidRPr="00CC6FC8" w:rsidRDefault="00D77B3E" w:rsidP="00CC6FC8">
            <w:pPr>
              <w:ind w:firstLine="34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2275</w:t>
            </w:r>
            <w:r w:rsidR="00947F62" w:rsidRPr="00CC6FC8">
              <w:rPr>
                <w:sz w:val="24"/>
                <w:szCs w:val="24"/>
              </w:rPr>
              <w:t>443</w:t>
            </w:r>
          </w:p>
          <w:p w:rsidR="00D77B3E" w:rsidRPr="00CC6FC8" w:rsidRDefault="00D77B3E" w:rsidP="00CC6FC8">
            <w:pPr>
              <w:ind w:firstLine="34"/>
              <w:rPr>
                <w:sz w:val="20"/>
              </w:rPr>
            </w:pPr>
            <w:proofErr w:type="spellStart"/>
            <w:r w:rsidRPr="00CC6FC8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843EC2" w:rsidRPr="00CC6FC8" w:rsidRDefault="00843EC2" w:rsidP="00CC6FC8">
      <w:pPr>
        <w:rPr>
          <w:szCs w:val="28"/>
        </w:rPr>
        <w:sectPr w:rsidR="00843EC2" w:rsidRPr="00CC6FC8" w:rsidSect="00877046">
          <w:headerReference w:type="even" r:id="rId14"/>
          <w:headerReference w:type="default" r:id="rId15"/>
          <w:endnotePr>
            <w:numFmt w:val="decimal"/>
          </w:endnotePr>
          <w:pgSz w:w="11907" w:h="16840"/>
          <w:pgMar w:top="1134" w:right="567" w:bottom="568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CC6FC8" w:rsidRDefault="00843EC2" w:rsidP="00CC6FC8">
      <w:pPr>
        <w:ind w:left="5040" w:firstLine="1481"/>
      </w:pPr>
      <w:r w:rsidRPr="00CC6FC8">
        <w:lastRenderedPageBreak/>
        <w:t>Приложение</w:t>
      </w:r>
      <w:r w:rsidR="000C1AD9" w:rsidRPr="00CC6FC8">
        <w:t xml:space="preserve"> </w:t>
      </w:r>
    </w:p>
    <w:p w:rsidR="00843EC2" w:rsidRPr="00CC6FC8" w:rsidRDefault="00843EC2" w:rsidP="00CC6FC8">
      <w:pPr>
        <w:ind w:left="5040" w:firstLine="1481"/>
      </w:pPr>
      <w:r w:rsidRPr="00CC6FC8">
        <w:t>к постановлению мэрии</w:t>
      </w:r>
    </w:p>
    <w:p w:rsidR="00843EC2" w:rsidRPr="00CC6FC8" w:rsidRDefault="00843EC2" w:rsidP="00CC6FC8">
      <w:pPr>
        <w:ind w:left="5040" w:firstLine="1481"/>
      </w:pPr>
      <w:r w:rsidRPr="00CC6FC8">
        <w:t>города Новосибирска</w:t>
      </w:r>
    </w:p>
    <w:p w:rsidR="00843EC2" w:rsidRPr="00CC6FC8" w:rsidRDefault="00843EC2" w:rsidP="00CC6FC8">
      <w:pPr>
        <w:ind w:left="5040" w:firstLine="1481"/>
      </w:pPr>
      <w:r w:rsidRPr="00CC6FC8">
        <w:t>от ___________ № _______</w:t>
      </w:r>
    </w:p>
    <w:p w:rsidR="00843EC2" w:rsidRDefault="00843EC2" w:rsidP="00CC6FC8"/>
    <w:p w:rsidR="00CC6FC8" w:rsidRPr="00CC6FC8" w:rsidRDefault="00CC6FC8" w:rsidP="00CC6FC8"/>
    <w:p w:rsidR="00843EC2" w:rsidRPr="00CC6FC8" w:rsidRDefault="00843EC2" w:rsidP="00CC6FC8">
      <w:pPr>
        <w:widowControl w:val="0"/>
        <w:ind w:right="-2" w:firstLine="0"/>
        <w:jc w:val="center"/>
        <w:rPr>
          <w:b/>
          <w:szCs w:val="28"/>
        </w:rPr>
      </w:pPr>
      <w:r w:rsidRPr="00CC6FC8">
        <w:rPr>
          <w:b/>
          <w:szCs w:val="28"/>
        </w:rPr>
        <w:t>ПРОЕКТ</w:t>
      </w:r>
    </w:p>
    <w:p w:rsidR="00AF7617" w:rsidRPr="00CC6FC8" w:rsidRDefault="007B130C" w:rsidP="00CC6FC8">
      <w:pPr>
        <w:widowControl w:val="0"/>
        <w:ind w:right="-2"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планировки </w:t>
      </w:r>
      <w:r w:rsidR="00AF7617" w:rsidRPr="00CC6FC8">
        <w:rPr>
          <w:b/>
          <w:szCs w:val="28"/>
        </w:rPr>
        <w:t xml:space="preserve">территории, ограниченной береговыми линиями реки Оби </w:t>
      </w:r>
    </w:p>
    <w:p w:rsidR="00AF7617" w:rsidRPr="00CC6FC8" w:rsidRDefault="00AF7617" w:rsidP="00CC6FC8">
      <w:pPr>
        <w:widowControl w:val="0"/>
        <w:ind w:right="-2"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и Новосибирского водохранилища, границей города Новосибирска, </w:t>
      </w:r>
    </w:p>
    <w:p w:rsidR="004D6CB8" w:rsidRPr="00CC6FC8" w:rsidRDefault="00AF7617" w:rsidP="00CC6FC8">
      <w:pPr>
        <w:widowControl w:val="0"/>
        <w:ind w:right="-2" w:firstLine="0"/>
        <w:jc w:val="center"/>
        <w:rPr>
          <w:b/>
          <w:szCs w:val="28"/>
        </w:rPr>
      </w:pPr>
      <w:r w:rsidRPr="00CC6FC8">
        <w:rPr>
          <w:b/>
          <w:szCs w:val="28"/>
        </w:rPr>
        <w:t>в Советском районе («</w:t>
      </w:r>
      <w:proofErr w:type="spellStart"/>
      <w:r w:rsidRPr="00CC6FC8">
        <w:rPr>
          <w:b/>
          <w:szCs w:val="28"/>
        </w:rPr>
        <w:t>ОбьГЭС</w:t>
      </w:r>
      <w:proofErr w:type="spellEnd"/>
      <w:r w:rsidRPr="00CC6FC8">
        <w:rPr>
          <w:b/>
          <w:szCs w:val="28"/>
        </w:rPr>
        <w:t>»)</w:t>
      </w:r>
    </w:p>
    <w:p w:rsidR="0001084C" w:rsidRPr="00CC6FC8" w:rsidRDefault="0001084C" w:rsidP="00CC6FC8">
      <w:pPr>
        <w:widowControl w:val="0"/>
        <w:ind w:right="-2" w:firstLine="0"/>
        <w:jc w:val="center"/>
        <w:rPr>
          <w:szCs w:val="28"/>
        </w:rPr>
      </w:pPr>
    </w:p>
    <w:p w:rsidR="00843EC2" w:rsidRPr="00CC6FC8" w:rsidRDefault="00843EC2" w:rsidP="00CC6FC8">
      <w:pPr>
        <w:widowControl w:val="0"/>
        <w:ind w:right="-2"/>
        <w:rPr>
          <w:szCs w:val="28"/>
        </w:rPr>
      </w:pPr>
      <w:r w:rsidRPr="00CC6FC8">
        <w:rPr>
          <w:szCs w:val="28"/>
        </w:rPr>
        <w:t>1. </w:t>
      </w:r>
      <w:r w:rsidRPr="00CC6FC8">
        <w:rPr>
          <w:bCs/>
          <w:szCs w:val="28"/>
        </w:rPr>
        <w:t xml:space="preserve">Чертеж планировки территории </w:t>
      </w:r>
      <w:r w:rsidRPr="00CC6FC8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C6FC8">
        <w:rPr>
          <w:szCs w:val="28"/>
        </w:rPr>
        <w:t>ь</w:t>
      </w:r>
      <w:r w:rsidRPr="00CC6FC8">
        <w:rPr>
          <w:szCs w:val="28"/>
        </w:rPr>
        <w:t>ного значения, объектов местного значения (приложение 1).</w:t>
      </w:r>
    </w:p>
    <w:p w:rsidR="00843EC2" w:rsidRPr="00CC6FC8" w:rsidRDefault="00843EC2" w:rsidP="00CC6FC8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C6FC8">
        <w:rPr>
          <w:szCs w:val="28"/>
        </w:rPr>
        <w:t>2. </w:t>
      </w:r>
      <w:r w:rsidRPr="00CC6FC8">
        <w:rPr>
          <w:bCs/>
          <w:szCs w:val="28"/>
        </w:rPr>
        <w:t xml:space="preserve">Чертеж планировки территории </w:t>
      </w:r>
      <w:r w:rsidRPr="00CC6FC8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CC6FC8">
        <w:rPr>
          <w:szCs w:val="28"/>
        </w:rPr>
        <w:t>н</w:t>
      </w:r>
      <w:r w:rsidRPr="00CC6FC8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C6FC8" w:rsidRDefault="00843EC2" w:rsidP="00CC6FC8">
      <w:pPr>
        <w:widowControl w:val="0"/>
        <w:ind w:right="-2"/>
        <w:rPr>
          <w:szCs w:val="28"/>
        </w:rPr>
      </w:pPr>
      <w:r w:rsidRPr="00CC6FC8">
        <w:rPr>
          <w:szCs w:val="28"/>
        </w:rPr>
        <w:t>3. Положения о размещении объектов капитального строительства фед</w:t>
      </w:r>
      <w:r w:rsidRPr="00CC6FC8">
        <w:rPr>
          <w:szCs w:val="28"/>
        </w:rPr>
        <w:t>е</w:t>
      </w:r>
      <w:r w:rsidRPr="00CC6FC8">
        <w:rPr>
          <w:szCs w:val="28"/>
        </w:rPr>
        <w:t>рального, регионального или местного значения, а также о характеристиках пл</w:t>
      </w:r>
      <w:r w:rsidRPr="00CC6FC8">
        <w:rPr>
          <w:szCs w:val="28"/>
        </w:rPr>
        <w:t>а</w:t>
      </w:r>
      <w:r w:rsidRPr="00CC6FC8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C6FC8">
        <w:rPr>
          <w:szCs w:val="28"/>
        </w:rPr>
        <w:t>б</w:t>
      </w:r>
      <w:r w:rsidRPr="00CC6FC8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CC6FC8" w:rsidRDefault="00843EC2" w:rsidP="00CC6FC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CC6FC8">
        <w:rPr>
          <w:szCs w:val="28"/>
        </w:rPr>
        <w:t>____________</w:t>
      </w:r>
    </w:p>
    <w:p w:rsidR="00843EC2" w:rsidRPr="00CC6FC8" w:rsidRDefault="00843EC2" w:rsidP="00CC6FC8">
      <w:pPr>
        <w:widowControl w:val="0"/>
        <w:ind w:right="264" w:firstLine="0"/>
        <w:rPr>
          <w:szCs w:val="28"/>
        </w:rPr>
      </w:pPr>
    </w:p>
    <w:p w:rsidR="00843EC2" w:rsidRPr="00CC6FC8" w:rsidRDefault="00843EC2" w:rsidP="00CC6FC8">
      <w:pPr>
        <w:widowControl w:val="0"/>
        <w:ind w:left="6804" w:right="266" w:firstLine="0"/>
        <w:rPr>
          <w:sz w:val="24"/>
          <w:szCs w:val="24"/>
        </w:rPr>
      </w:pPr>
    </w:p>
    <w:p w:rsidR="00843EC2" w:rsidRPr="00CC6FC8" w:rsidRDefault="00843EC2" w:rsidP="00CC6FC8">
      <w:pPr>
        <w:widowControl w:val="0"/>
        <w:ind w:left="6804" w:right="266" w:firstLine="0"/>
        <w:rPr>
          <w:sz w:val="24"/>
          <w:szCs w:val="24"/>
        </w:rPr>
      </w:pPr>
    </w:p>
    <w:p w:rsidR="00843EC2" w:rsidRPr="00CC6FC8" w:rsidRDefault="00843EC2" w:rsidP="00CC6FC8">
      <w:pPr>
        <w:widowControl w:val="0"/>
        <w:ind w:left="6804" w:right="266" w:firstLine="0"/>
        <w:rPr>
          <w:sz w:val="24"/>
          <w:szCs w:val="24"/>
        </w:rPr>
      </w:pPr>
    </w:p>
    <w:p w:rsidR="00843EC2" w:rsidRPr="00CC6FC8" w:rsidRDefault="00843EC2" w:rsidP="00CC6FC8">
      <w:pPr>
        <w:widowControl w:val="0"/>
        <w:ind w:left="6804" w:right="266" w:firstLine="0"/>
        <w:rPr>
          <w:sz w:val="24"/>
          <w:szCs w:val="24"/>
        </w:rPr>
      </w:pPr>
    </w:p>
    <w:p w:rsidR="00843EC2" w:rsidRPr="00CC6FC8" w:rsidRDefault="00843EC2" w:rsidP="00CC6FC8">
      <w:pPr>
        <w:widowControl w:val="0"/>
        <w:ind w:left="6804" w:right="266" w:firstLine="0"/>
        <w:rPr>
          <w:sz w:val="24"/>
          <w:szCs w:val="24"/>
        </w:rPr>
      </w:pPr>
    </w:p>
    <w:p w:rsidR="00843EC2" w:rsidRPr="00CC6FC8" w:rsidRDefault="00843EC2" w:rsidP="00CC6FC8">
      <w:pPr>
        <w:widowControl w:val="0"/>
        <w:ind w:left="6804" w:right="266" w:firstLine="0"/>
        <w:rPr>
          <w:sz w:val="24"/>
          <w:szCs w:val="24"/>
        </w:rPr>
      </w:pPr>
    </w:p>
    <w:p w:rsidR="00843EC2" w:rsidRPr="00CC6FC8" w:rsidRDefault="00843EC2" w:rsidP="00CC6FC8">
      <w:pPr>
        <w:widowControl w:val="0"/>
        <w:ind w:left="6804" w:right="266" w:firstLine="0"/>
        <w:rPr>
          <w:sz w:val="24"/>
          <w:szCs w:val="24"/>
        </w:rPr>
      </w:pPr>
    </w:p>
    <w:p w:rsidR="00843EC2" w:rsidRPr="00CC6FC8" w:rsidRDefault="00843EC2" w:rsidP="00CC6FC8">
      <w:pPr>
        <w:widowControl w:val="0"/>
        <w:ind w:right="266"/>
        <w:rPr>
          <w:sz w:val="24"/>
          <w:szCs w:val="24"/>
        </w:rPr>
      </w:pPr>
    </w:p>
    <w:p w:rsidR="000B0E76" w:rsidRPr="00CC6FC8" w:rsidRDefault="000B0E76" w:rsidP="00CC6FC8">
      <w:pPr>
        <w:widowControl w:val="0"/>
        <w:ind w:right="266"/>
        <w:rPr>
          <w:sz w:val="24"/>
          <w:szCs w:val="24"/>
        </w:rPr>
      </w:pPr>
    </w:p>
    <w:p w:rsidR="000B0E76" w:rsidRPr="00CC6FC8" w:rsidRDefault="000B0E76" w:rsidP="00CC6FC8">
      <w:pPr>
        <w:widowControl w:val="0"/>
        <w:ind w:right="266"/>
        <w:rPr>
          <w:sz w:val="24"/>
          <w:szCs w:val="24"/>
        </w:rPr>
      </w:pPr>
    </w:p>
    <w:p w:rsidR="000B0E76" w:rsidRPr="00CC6FC8" w:rsidRDefault="000B0E76" w:rsidP="00CC6FC8">
      <w:pPr>
        <w:widowControl w:val="0"/>
        <w:ind w:right="266"/>
        <w:rPr>
          <w:sz w:val="24"/>
          <w:szCs w:val="24"/>
        </w:rPr>
      </w:pPr>
    </w:p>
    <w:p w:rsidR="000B0E76" w:rsidRPr="00CC6FC8" w:rsidRDefault="000B0E76" w:rsidP="00CC6FC8">
      <w:pPr>
        <w:widowControl w:val="0"/>
        <w:ind w:right="266"/>
        <w:rPr>
          <w:sz w:val="24"/>
          <w:szCs w:val="24"/>
        </w:rPr>
      </w:pPr>
    </w:p>
    <w:p w:rsidR="000B0E76" w:rsidRPr="00CC6FC8" w:rsidRDefault="000B0E76" w:rsidP="00CC6FC8">
      <w:pPr>
        <w:widowControl w:val="0"/>
        <w:ind w:right="266"/>
        <w:rPr>
          <w:sz w:val="24"/>
          <w:szCs w:val="24"/>
        </w:rPr>
      </w:pPr>
    </w:p>
    <w:p w:rsidR="000B0E76" w:rsidRPr="00CC6FC8" w:rsidRDefault="000B0E76" w:rsidP="00CC6FC8">
      <w:pPr>
        <w:widowControl w:val="0"/>
        <w:ind w:right="266"/>
        <w:rPr>
          <w:sz w:val="24"/>
          <w:szCs w:val="24"/>
        </w:rPr>
      </w:pPr>
    </w:p>
    <w:p w:rsidR="000B0E76" w:rsidRPr="00CC6FC8" w:rsidRDefault="000B0E76" w:rsidP="00CC6FC8">
      <w:pPr>
        <w:widowControl w:val="0"/>
        <w:ind w:right="266" w:firstLine="0"/>
        <w:rPr>
          <w:sz w:val="24"/>
          <w:szCs w:val="24"/>
        </w:rPr>
      </w:pPr>
    </w:p>
    <w:p w:rsidR="000B0E76" w:rsidRPr="00CC6FC8" w:rsidRDefault="000B0E76" w:rsidP="00CC6FC8">
      <w:pPr>
        <w:widowControl w:val="0"/>
        <w:ind w:right="266" w:firstLine="0"/>
        <w:rPr>
          <w:sz w:val="24"/>
          <w:szCs w:val="24"/>
        </w:rPr>
      </w:pPr>
    </w:p>
    <w:p w:rsidR="00041A81" w:rsidRPr="00CC6FC8" w:rsidRDefault="00041A81" w:rsidP="00CC6FC8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</w:pPr>
    </w:p>
    <w:p w:rsidR="004A597A" w:rsidRPr="00CC6FC8" w:rsidRDefault="004A597A" w:rsidP="00CC6FC8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</w:pPr>
    </w:p>
    <w:p w:rsidR="004A597A" w:rsidRPr="00CC6FC8" w:rsidRDefault="004A597A" w:rsidP="00CC6FC8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</w:pPr>
    </w:p>
    <w:p w:rsidR="007C2E34" w:rsidRPr="00CC6FC8" w:rsidRDefault="007C2E34" w:rsidP="00CC6FC8">
      <w:pPr>
        <w:ind w:right="6577" w:firstLine="0"/>
        <w:jc w:val="left"/>
        <w:rPr>
          <w:sz w:val="22"/>
          <w:szCs w:val="24"/>
        </w:rPr>
      </w:pPr>
    </w:p>
    <w:p w:rsidR="00843EC2" w:rsidRPr="00CC6FC8" w:rsidRDefault="00843EC2" w:rsidP="00CC6FC8">
      <w:pPr>
        <w:ind w:firstLine="0"/>
        <w:jc w:val="left"/>
        <w:rPr>
          <w:sz w:val="24"/>
          <w:szCs w:val="24"/>
        </w:rPr>
        <w:sectPr w:rsidR="00843EC2" w:rsidRPr="00CC6FC8" w:rsidSect="006639E5">
          <w:headerReference w:type="default" r:id="rId16"/>
          <w:footerReference w:type="first" r:id="rId17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Pr="00CC6FC8" w:rsidRDefault="00CF25E6" w:rsidP="00CC6FC8">
      <w:pPr>
        <w:widowControl w:val="0"/>
        <w:ind w:firstLine="0"/>
        <w:jc w:val="center"/>
        <w:rPr>
          <w:sz w:val="24"/>
          <w:szCs w:val="24"/>
        </w:rPr>
        <w:sectPr w:rsidR="009F7BD8" w:rsidRPr="00CC6FC8" w:rsidSect="004237A9">
          <w:pgSz w:w="23814" w:h="16839" w:orient="landscape" w:code="8"/>
          <w:pgMar w:top="284" w:right="1276" w:bottom="282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951585" cy="9860280"/>
            <wp:effectExtent l="0" t="0" r="0" b="7620"/>
            <wp:docPr id="4" name="Рисунок 4" descr="\\Srv-architect3\проекты планировки\__ОТДЕЛ ПЛАНИРОВКИ ТЕРРИТОРИИ ГОРОДА\+2016-2017 ПП ТЗ Обь ГЭС\06 ПОС О НАЗ ПСл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2016-2017 ПП ТЗ Обь ГЭС\06 ПОС О НАЗ ПСл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585" cy="98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D8" w:rsidRPr="00CC6FC8" w:rsidRDefault="00CF25E6" w:rsidP="00CC6FC8">
      <w:pPr>
        <w:widowControl w:val="0"/>
        <w:ind w:firstLine="0"/>
        <w:jc w:val="center"/>
        <w:rPr>
          <w:sz w:val="24"/>
          <w:szCs w:val="24"/>
        </w:rPr>
        <w:sectPr w:rsidR="009F7BD8" w:rsidRPr="00CC6FC8" w:rsidSect="004237A9">
          <w:pgSz w:w="23814" w:h="16839" w:orient="landscape" w:code="8"/>
          <w:pgMar w:top="568" w:right="1276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41120" cy="9883775"/>
            <wp:effectExtent l="0" t="0" r="0" b="3175"/>
            <wp:docPr id="5" name="Рисунок 5" descr="\\Srv-architect3\проекты планировки\__ОТДЕЛ ПЛАНИРОВКИ ТЕРРИТОРИИ ГОРОДА\+2016-2017 ПП ТЗ Обь ГЭС\06 ПОС О НАЗ ПСл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+2016-2017 ПП ТЗ Обь ГЭС\06 ПОС О НАЗ ПСл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120" cy="988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3969" w:type="dxa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</w:tblGrid>
      <w:tr w:rsidR="0071477A" w:rsidRPr="00CC6FC8" w:rsidTr="0071477A">
        <w:trPr>
          <w:trHeight w:val="84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71477A" w:rsidRPr="00CC6FC8" w:rsidRDefault="00B87B22" w:rsidP="00CC6FC8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rect id="Rectangle 9" o:spid="_x0000_s1026" style="position:absolute;left:0;text-align:left;margin-left:359.45pt;margin-top:-537.7pt;width:27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71477A" w:rsidRPr="00CC6FC8">
              <w:rPr>
                <w:sz w:val="24"/>
                <w:szCs w:val="24"/>
              </w:rPr>
              <w:t>Приложение 3</w:t>
            </w:r>
          </w:p>
          <w:p w:rsidR="0071477A" w:rsidRPr="00CC6FC8" w:rsidRDefault="0071477A" w:rsidP="00CC6FC8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 w:rsidRPr="00CC6FC8">
              <w:rPr>
                <w:sz w:val="24"/>
                <w:szCs w:val="24"/>
              </w:rPr>
              <w:t>к проекту планировки территории, ограниченной береговыми линиями реки Оби и Новосибирского вод</w:t>
            </w:r>
            <w:r w:rsidRPr="00CC6FC8">
              <w:rPr>
                <w:sz w:val="24"/>
                <w:szCs w:val="24"/>
              </w:rPr>
              <w:t>о</w:t>
            </w:r>
            <w:r w:rsidRPr="00CC6FC8">
              <w:rPr>
                <w:sz w:val="24"/>
                <w:szCs w:val="24"/>
              </w:rPr>
              <w:t>хранилища, границей города Нов</w:t>
            </w:r>
            <w:r w:rsidRPr="00CC6FC8">
              <w:rPr>
                <w:sz w:val="24"/>
                <w:szCs w:val="24"/>
              </w:rPr>
              <w:t>о</w:t>
            </w:r>
            <w:r w:rsidRPr="00CC6FC8">
              <w:rPr>
                <w:sz w:val="24"/>
                <w:szCs w:val="24"/>
              </w:rPr>
              <w:t>сибирска, в Советском районе («</w:t>
            </w:r>
            <w:proofErr w:type="spellStart"/>
            <w:r w:rsidRPr="00CC6FC8">
              <w:rPr>
                <w:sz w:val="24"/>
                <w:szCs w:val="24"/>
              </w:rPr>
              <w:t>ОбьГЭС</w:t>
            </w:r>
            <w:proofErr w:type="spellEnd"/>
            <w:r w:rsidRPr="00CC6FC8">
              <w:rPr>
                <w:sz w:val="24"/>
                <w:szCs w:val="24"/>
              </w:rPr>
              <w:t>»)</w:t>
            </w:r>
          </w:p>
        </w:tc>
      </w:tr>
    </w:tbl>
    <w:p w:rsidR="0071477A" w:rsidRPr="00CC6FC8" w:rsidRDefault="0071477A" w:rsidP="00CC6FC8">
      <w:pPr>
        <w:widowControl w:val="0"/>
        <w:ind w:left="6804" w:right="266" w:firstLine="0"/>
        <w:rPr>
          <w:b/>
          <w:bCs/>
          <w:spacing w:val="24"/>
          <w:szCs w:val="28"/>
        </w:rPr>
      </w:pPr>
    </w:p>
    <w:p w:rsidR="0071477A" w:rsidRPr="00CC6FC8" w:rsidRDefault="00B87B22" w:rsidP="00CC6FC8">
      <w:pPr>
        <w:widowControl w:val="0"/>
        <w:ind w:left="6804" w:right="266" w:firstLine="0"/>
        <w:rPr>
          <w:b/>
          <w:bCs/>
          <w:spacing w:val="24"/>
          <w:szCs w:val="28"/>
        </w:rPr>
      </w:pPr>
      <w:r w:rsidRPr="00B87B22">
        <w:rPr>
          <w:noProof/>
          <w:szCs w:val="28"/>
        </w:rPr>
        <w:pict>
          <v:rect id="Rectangle 6" o:spid="_x0000_s1027" style="position:absolute;left:0;text-align:left;margin-left:223.8pt;margin-top:-29.45pt;width:37.65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" strokecolor="white"/>
        </w:pic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r w:rsidRPr="00CC6FC8">
        <w:rPr>
          <w:b/>
          <w:szCs w:val="28"/>
        </w:rPr>
        <w:t>ПОЛОЖЕНИ</w:t>
      </w:r>
      <w:r w:rsidR="00BA2554" w:rsidRPr="00CC6FC8">
        <w:rPr>
          <w:b/>
          <w:szCs w:val="28"/>
        </w:rPr>
        <w:t>Я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планируемого развития территории, в том числе плотности и 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CC6FC8">
        <w:rPr>
          <w:b/>
          <w:szCs w:val="28"/>
        </w:rPr>
        <w:t>параметрах</w:t>
      </w:r>
      <w:proofErr w:type="gramEnd"/>
      <w:r w:rsidRPr="00CC6FC8">
        <w:rPr>
          <w:b/>
          <w:szCs w:val="28"/>
        </w:rPr>
        <w:t xml:space="preserve"> застройки территории и характеристиках развития 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систем социального, транспортного обслуживания и 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инженерно-технического обеспечения, 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CC6FC8">
        <w:rPr>
          <w:b/>
          <w:szCs w:val="28"/>
        </w:rPr>
        <w:t>необходимых</w:t>
      </w:r>
      <w:proofErr w:type="gramEnd"/>
      <w:r w:rsidRPr="00CC6FC8">
        <w:rPr>
          <w:b/>
          <w:szCs w:val="28"/>
        </w:rPr>
        <w:t xml:space="preserve"> для развития 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  <w:r w:rsidRPr="00CC6FC8">
        <w:rPr>
          <w:b/>
          <w:szCs w:val="28"/>
        </w:rPr>
        <w:t>территории</w:t>
      </w:r>
    </w:p>
    <w:p w:rsidR="0071477A" w:rsidRPr="00CC6FC8" w:rsidRDefault="0071477A" w:rsidP="00CC6FC8">
      <w:pPr>
        <w:spacing w:line="240" w:lineRule="atLeast"/>
        <w:ind w:firstLine="0"/>
        <w:jc w:val="center"/>
        <w:rPr>
          <w:b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0" w:name="_Toc514578864"/>
      <w:bookmarkStart w:id="1" w:name="sub_3100"/>
      <w:r w:rsidRPr="00CC6FC8">
        <w:rPr>
          <w:sz w:val="28"/>
          <w:szCs w:val="28"/>
        </w:rPr>
        <w:t>1. Характеристика современного использования территории</w:t>
      </w:r>
      <w:bookmarkEnd w:id="0"/>
    </w:p>
    <w:bookmarkEnd w:id="1"/>
    <w:p w:rsidR="0071477A" w:rsidRPr="00CC6FC8" w:rsidRDefault="0071477A" w:rsidP="00CC6FC8">
      <w:pPr>
        <w:rPr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 xml:space="preserve">Проект планировки территории, </w:t>
      </w:r>
      <w:bookmarkStart w:id="2" w:name="OLE_LINK4"/>
      <w:bookmarkStart w:id="3" w:name="OLE_LINK5"/>
      <w:bookmarkStart w:id="4" w:name="OLE_LINK6"/>
      <w:r w:rsidRPr="00CC6FC8">
        <w:rPr>
          <w:szCs w:val="28"/>
        </w:rPr>
        <w:t>ограниченной береговыми линиями реки Обь и Новосибирского водохранилища, границей города Новосибирска, в Сове</w:t>
      </w:r>
      <w:r w:rsidRPr="00CC6FC8">
        <w:rPr>
          <w:szCs w:val="28"/>
        </w:rPr>
        <w:t>т</w:t>
      </w:r>
      <w:r w:rsidRPr="00CC6FC8">
        <w:rPr>
          <w:szCs w:val="28"/>
        </w:rPr>
        <w:t>ском районе</w:t>
      </w:r>
      <w:bookmarkEnd w:id="2"/>
      <w:bookmarkEnd w:id="3"/>
      <w:bookmarkEnd w:id="4"/>
      <w:r w:rsidR="003B3C66" w:rsidRPr="00CC6FC8">
        <w:rPr>
          <w:szCs w:val="28"/>
        </w:rPr>
        <w:t xml:space="preserve"> </w:t>
      </w:r>
      <w:r w:rsidRPr="00CC6FC8">
        <w:rPr>
          <w:szCs w:val="28"/>
        </w:rPr>
        <w:t xml:space="preserve">(далее – проект планировки) разработан в отношении территории, ограниченной береговыми линиями реки Обь и Новосибирского водохранилища, границей города Новосибирска, в Советском районе </w:t>
      </w:r>
      <w:r w:rsidR="00BA2554" w:rsidRPr="00CC6FC8">
        <w:rPr>
          <w:szCs w:val="28"/>
        </w:rPr>
        <w:t>(«</w:t>
      </w:r>
      <w:proofErr w:type="spellStart"/>
      <w:r w:rsidR="00BA2554" w:rsidRPr="00CC6FC8">
        <w:rPr>
          <w:szCs w:val="28"/>
        </w:rPr>
        <w:t>ОбьГЭС</w:t>
      </w:r>
      <w:proofErr w:type="spellEnd"/>
      <w:r w:rsidR="00BA2554" w:rsidRPr="00CC6FC8">
        <w:rPr>
          <w:szCs w:val="28"/>
        </w:rPr>
        <w:t xml:space="preserve">») </w:t>
      </w:r>
      <w:r w:rsidR="00B51F53" w:rsidRPr="00CC6FC8">
        <w:rPr>
          <w:szCs w:val="28"/>
        </w:rPr>
        <w:t>(далее –</w:t>
      </w:r>
      <w:r w:rsidRPr="00CC6FC8">
        <w:rPr>
          <w:szCs w:val="28"/>
        </w:rPr>
        <w:t xml:space="preserve"> план</w:t>
      </w:r>
      <w:r w:rsidRPr="00CC6FC8">
        <w:rPr>
          <w:szCs w:val="28"/>
        </w:rPr>
        <w:t>и</w:t>
      </w:r>
      <w:r w:rsidRPr="00CC6FC8">
        <w:rPr>
          <w:szCs w:val="28"/>
        </w:rPr>
        <w:t>руемая территория).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 xml:space="preserve">Планируемая территория расположена на юго-западе левобережной части города Новосибирска и </w:t>
      </w:r>
      <w:r w:rsidR="00300C07" w:rsidRPr="00CC6FC8">
        <w:rPr>
          <w:szCs w:val="28"/>
        </w:rPr>
        <w:t xml:space="preserve">по </w:t>
      </w:r>
      <w:r w:rsidRPr="00CC6FC8">
        <w:rPr>
          <w:szCs w:val="28"/>
        </w:rPr>
        <w:t>административно</w:t>
      </w:r>
      <w:r w:rsidR="00300C07" w:rsidRPr="00CC6FC8">
        <w:rPr>
          <w:szCs w:val="28"/>
        </w:rPr>
        <w:t>-территориальному делению</w:t>
      </w:r>
      <w:r w:rsidRPr="00CC6FC8">
        <w:rPr>
          <w:szCs w:val="28"/>
        </w:rPr>
        <w:t xml:space="preserve"> относи</w:t>
      </w:r>
      <w:r w:rsidRPr="00CC6FC8">
        <w:rPr>
          <w:szCs w:val="28"/>
        </w:rPr>
        <w:t>т</w:t>
      </w:r>
      <w:r w:rsidRPr="00CC6FC8">
        <w:rPr>
          <w:szCs w:val="28"/>
        </w:rPr>
        <w:t>ся к Советскому району. Планируемая территория представляет собой периф</w:t>
      </w:r>
      <w:r w:rsidRPr="00CC6FC8">
        <w:rPr>
          <w:szCs w:val="28"/>
        </w:rPr>
        <w:t>е</w:t>
      </w:r>
      <w:r w:rsidRPr="00CC6FC8">
        <w:rPr>
          <w:szCs w:val="28"/>
        </w:rPr>
        <w:t>рийное градостроительное образование, отдел</w:t>
      </w:r>
      <w:r w:rsidR="007C549F">
        <w:rPr>
          <w:szCs w:val="28"/>
        </w:rPr>
        <w:t>е</w:t>
      </w:r>
      <w:r w:rsidRPr="00CC6FC8">
        <w:rPr>
          <w:szCs w:val="28"/>
        </w:rPr>
        <w:t>нное от остальн</w:t>
      </w:r>
      <w:r w:rsidR="000943CC" w:rsidRPr="00CC6FC8">
        <w:rPr>
          <w:szCs w:val="28"/>
        </w:rPr>
        <w:t>ой</w:t>
      </w:r>
      <w:r w:rsidRPr="00CC6FC8">
        <w:rPr>
          <w:szCs w:val="28"/>
        </w:rPr>
        <w:t xml:space="preserve"> </w:t>
      </w:r>
      <w:r w:rsidR="000943CC" w:rsidRPr="00CC6FC8">
        <w:rPr>
          <w:szCs w:val="28"/>
        </w:rPr>
        <w:t>части</w:t>
      </w:r>
      <w:r w:rsidRPr="00CC6FC8">
        <w:rPr>
          <w:szCs w:val="28"/>
        </w:rPr>
        <w:t xml:space="preserve"> левобер</w:t>
      </w:r>
      <w:r w:rsidRPr="00CC6FC8">
        <w:rPr>
          <w:szCs w:val="28"/>
        </w:rPr>
        <w:t>е</w:t>
      </w:r>
      <w:r w:rsidRPr="00CC6FC8">
        <w:rPr>
          <w:szCs w:val="28"/>
        </w:rPr>
        <w:t>жья территориями Мичуринского сельсовета и рабочим пос</w:t>
      </w:r>
      <w:r w:rsidR="007C549F">
        <w:rPr>
          <w:szCs w:val="28"/>
        </w:rPr>
        <w:t>е</w:t>
      </w:r>
      <w:r w:rsidRPr="00CC6FC8">
        <w:rPr>
          <w:szCs w:val="28"/>
        </w:rPr>
        <w:t xml:space="preserve">лком </w:t>
      </w:r>
      <w:proofErr w:type="spellStart"/>
      <w:r w:rsidRPr="00CC6FC8">
        <w:rPr>
          <w:szCs w:val="28"/>
        </w:rPr>
        <w:t>Краснообск</w:t>
      </w:r>
      <w:proofErr w:type="spellEnd"/>
      <w:r w:rsidRPr="00CC6FC8">
        <w:rPr>
          <w:szCs w:val="28"/>
        </w:rPr>
        <w:t>. Площадь планируемой территории – 1464,49 га.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Основную часть площади планируемой территории занимают жилая з</w:t>
      </w:r>
      <w:r w:rsidRPr="00CC6FC8">
        <w:rPr>
          <w:szCs w:val="28"/>
        </w:rPr>
        <w:t>а</w:t>
      </w:r>
      <w:r w:rsidRPr="00CC6FC8">
        <w:rPr>
          <w:szCs w:val="28"/>
        </w:rPr>
        <w:t xml:space="preserve">стройка (26,36 </w:t>
      </w:r>
      <w:r w:rsidR="00BA2554" w:rsidRPr="00CC6FC8">
        <w:rPr>
          <w:szCs w:val="28"/>
        </w:rPr>
        <w:t xml:space="preserve">%), производственная застройка </w:t>
      </w:r>
      <w:r w:rsidR="000943CC" w:rsidRPr="00CC6FC8">
        <w:rPr>
          <w:szCs w:val="28"/>
        </w:rPr>
        <w:t xml:space="preserve">(15,13 %) и </w:t>
      </w:r>
      <w:r w:rsidRPr="00CC6FC8">
        <w:rPr>
          <w:szCs w:val="28"/>
        </w:rPr>
        <w:t>территори</w:t>
      </w:r>
      <w:r w:rsidR="007C549F">
        <w:rPr>
          <w:szCs w:val="28"/>
        </w:rPr>
        <w:t>и</w:t>
      </w:r>
      <w:r w:rsidRPr="00CC6FC8">
        <w:rPr>
          <w:szCs w:val="28"/>
        </w:rPr>
        <w:t xml:space="preserve"> </w:t>
      </w:r>
      <w:r w:rsidR="000943CC" w:rsidRPr="00CC6FC8">
        <w:rPr>
          <w:szCs w:val="28"/>
        </w:rPr>
        <w:t xml:space="preserve">зоны </w:t>
      </w:r>
      <w:r w:rsidRPr="00CC6FC8">
        <w:rPr>
          <w:szCs w:val="28"/>
        </w:rPr>
        <w:t>в</w:t>
      </w:r>
      <w:r w:rsidRPr="00CC6FC8">
        <w:rPr>
          <w:szCs w:val="28"/>
        </w:rPr>
        <w:t>е</w:t>
      </w:r>
      <w:r w:rsidRPr="00CC6FC8">
        <w:rPr>
          <w:szCs w:val="28"/>
        </w:rPr>
        <w:t>дения садоводства и огородничества (25,14 %).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Существующ</w:t>
      </w:r>
      <w:r w:rsidR="000943CC" w:rsidRPr="00CC6FC8">
        <w:rPr>
          <w:szCs w:val="28"/>
        </w:rPr>
        <w:t>ая</w:t>
      </w:r>
      <w:r w:rsidRPr="00CC6FC8">
        <w:rPr>
          <w:szCs w:val="28"/>
        </w:rPr>
        <w:t xml:space="preserve"> жилищн</w:t>
      </w:r>
      <w:r w:rsidR="000943CC" w:rsidRPr="00CC6FC8">
        <w:rPr>
          <w:szCs w:val="28"/>
        </w:rPr>
        <w:t>ая</w:t>
      </w:r>
      <w:r w:rsidRPr="00CC6FC8">
        <w:rPr>
          <w:szCs w:val="28"/>
        </w:rPr>
        <w:t xml:space="preserve"> </w:t>
      </w:r>
      <w:r w:rsidR="000943CC" w:rsidRPr="00CC6FC8">
        <w:rPr>
          <w:szCs w:val="28"/>
        </w:rPr>
        <w:t>застройка</w:t>
      </w:r>
      <w:r w:rsidRPr="00CC6FC8">
        <w:rPr>
          <w:szCs w:val="28"/>
        </w:rPr>
        <w:t xml:space="preserve"> состоит из кварталов, застроенных  мало-, средне- и многоэтажными многоквартирными домами (2</w:t>
      </w:r>
      <w:r w:rsidR="007C549F">
        <w:rPr>
          <w:szCs w:val="28"/>
        </w:rPr>
        <w:t xml:space="preserve"> </w:t>
      </w:r>
      <w:r w:rsidRPr="00CC6FC8">
        <w:rPr>
          <w:szCs w:val="28"/>
        </w:rPr>
        <w:t>-</w:t>
      </w:r>
      <w:r w:rsidR="007C549F">
        <w:rPr>
          <w:szCs w:val="28"/>
        </w:rPr>
        <w:t xml:space="preserve"> </w:t>
      </w:r>
      <w:r w:rsidRPr="00CC6FC8">
        <w:rPr>
          <w:szCs w:val="28"/>
        </w:rPr>
        <w:t xml:space="preserve">9 этажей) и кварталов застройки индивидуальными жилыми домами. 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Существующий баланс использования планируемой территории привед</w:t>
      </w:r>
      <w:r w:rsidR="007C549F">
        <w:rPr>
          <w:szCs w:val="28"/>
        </w:rPr>
        <w:t>е</w:t>
      </w:r>
      <w:r w:rsidRPr="00CC6FC8">
        <w:rPr>
          <w:szCs w:val="28"/>
        </w:rPr>
        <w:t>н в таблице 1.</w:t>
      </w:r>
    </w:p>
    <w:p w:rsidR="0071477A" w:rsidRPr="00CC6FC8" w:rsidRDefault="0071477A" w:rsidP="00CC6FC8">
      <w:pPr>
        <w:rPr>
          <w:szCs w:val="28"/>
        </w:rPr>
      </w:pPr>
    </w:p>
    <w:p w:rsidR="0071477A" w:rsidRPr="00CC6FC8" w:rsidRDefault="0071477A" w:rsidP="00CC6FC8">
      <w:pPr>
        <w:rPr>
          <w:szCs w:val="28"/>
        </w:rPr>
      </w:pPr>
    </w:p>
    <w:p w:rsidR="0071477A" w:rsidRPr="00CC6FC8" w:rsidRDefault="0071477A" w:rsidP="00CC6FC8">
      <w:pPr>
        <w:rPr>
          <w:szCs w:val="28"/>
        </w:rPr>
      </w:pPr>
    </w:p>
    <w:p w:rsidR="0071477A" w:rsidRPr="00CC6FC8" w:rsidRDefault="0071477A" w:rsidP="00CC6FC8">
      <w:pPr>
        <w:rPr>
          <w:szCs w:val="28"/>
        </w:rPr>
      </w:pPr>
    </w:p>
    <w:p w:rsidR="0071477A" w:rsidRPr="00CC6FC8" w:rsidRDefault="0071477A" w:rsidP="00CC6FC8">
      <w:pPr>
        <w:rPr>
          <w:szCs w:val="28"/>
        </w:rPr>
      </w:pPr>
    </w:p>
    <w:p w:rsidR="0071477A" w:rsidRPr="00CC6FC8" w:rsidRDefault="0071477A" w:rsidP="00CC6FC8">
      <w:pPr>
        <w:ind w:firstLine="680"/>
        <w:jc w:val="right"/>
        <w:rPr>
          <w:szCs w:val="28"/>
        </w:rPr>
      </w:pPr>
      <w:r w:rsidRPr="00CC6FC8">
        <w:rPr>
          <w:szCs w:val="28"/>
        </w:rPr>
        <w:lastRenderedPageBreak/>
        <w:t>Таблица 1</w:t>
      </w:r>
    </w:p>
    <w:p w:rsidR="0071477A" w:rsidRPr="004037E5" w:rsidRDefault="0071477A" w:rsidP="00CC6FC8">
      <w:pPr>
        <w:pStyle w:val="S9"/>
        <w:ind w:firstLine="0"/>
        <w:jc w:val="center"/>
        <w:rPr>
          <w:sz w:val="24"/>
        </w:rPr>
      </w:pPr>
    </w:p>
    <w:p w:rsidR="0071477A" w:rsidRPr="004037E5" w:rsidRDefault="0071477A" w:rsidP="00CC6FC8">
      <w:pPr>
        <w:pStyle w:val="S9"/>
        <w:spacing w:after="240"/>
        <w:jc w:val="center"/>
        <w:rPr>
          <w:bCs/>
          <w:szCs w:val="28"/>
        </w:rPr>
      </w:pPr>
      <w:r w:rsidRPr="004037E5">
        <w:rPr>
          <w:bCs/>
          <w:szCs w:val="28"/>
        </w:rPr>
        <w:t>Существующий баланс использования планируемой территории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101"/>
        <w:gridCol w:w="1412"/>
        <w:gridCol w:w="1701"/>
      </w:tblGrid>
      <w:tr w:rsidR="0071477A" w:rsidRPr="004037E5" w:rsidTr="004037E5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>№</w:t>
            </w:r>
          </w:p>
          <w:p w:rsidR="0071477A" w:rsidRPr="004037E5" w:rsidRDefault="0071477A" w:rsidP="007C549F">
            <w:pPr>
              <w:ind w:firstLine="0"/>
              <w:jc w:val="center"/>
              <w:rPr>
                <w:szCs w:val="26"/>
              </w:rPr>
            </w:pPr>
            <w:proofErr w:type="gramStart"/>
            <w:r w:rsidRPr="004037E5">
              <w:rPr>
                <w:szCs w:val="26"/>
              </w:rPr>
              <w:t>п</w:t>
            </w:r>
            <w:proofErr w:type="gramEnd"/>
            <w:r w:rsidRPr="004037E5">
              <w:rPr>
                <w:szCs w:val="26"/>
              </w:rPr>
              <w:t>/п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>Наименование территории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 xml:space="preserve">Площадь, </w:t>
            </w:r>
            <w:proofErr w:type="gramStart"/>
            <w:r w:rsidRPr="004037E5">
              <w:rPr>
                <w:szCs w:val="26"/>
              </w:rPr>
              <w:t>га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49F" w:rsidRPr="004037E5" w:rsidRDefault="0071477A" w:rsidP="004037E5">
            <w:pPr>
              <w:ind w:left="-57" w:right="-57"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 xml:space="preserve">Процент </w:t>
            </w:r>
          </w:p>
          <w:p w:rsidR="004037E5" w:rsidRDefault="0071477A" w:rsidP="004037E5">
            <w:pPr>
              <w:ind w:left="-57" w:right="-57"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 xml:space="preserve">от общей площади </w:t>
            </w:r>
          </w:p>
          <w:p w:rsidR="0071477A" w:rsidRPr="004037E5" w:rsidRDefault="0071477A" w:rsidP="004037E5">
            <w:pPr>
              <w:ind w:left="-57" w:right="-57"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>планируемой территории</w:t>
            </w:r>
          </w:p>
        </w:tc>
      </w:tr>
    </w:tbl>
    <w:p w:rsidR="007C549F" w:rsidRPr="007C549F" w:rsidRDefault="007C549F">
      <w:pPr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104"/>
        <w:gridCol w:w="1409"/>
        <w:gridCol w:w="1710"/>
      </w:tblGrid>
      <w:tr w:rsidR="0071477A" w:rsidRPr="004037E5" w:rsidTr="004037E5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4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0943CC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п</w:t>
            </w:r>
            <w:r w:rsidR="0071477A" w:rsidRPr="004037E5">
              <w:rPr>
                <w:szCs w:val="28"/>
              </w:rPr>
              <w:t xml:space="preserve">риродная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154,8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10,57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озеленения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61,77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4,24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отдыха и оздоровления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7,19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0,49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4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3,14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0,21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5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Жил</w:t>
            </w:r>
            <w:r w:rsidR="00976FC9" w:rsidRPr="004037E5">
              <w:rPr>
                <w:szCs w:val="28"/>
              </w:rPr>
              <w:t>ые зоны</w:t>
            </w:r>
            <w:r w:rsidRPr="004037E5">
              <w:rPr>
                <w:szCs w:val="28"/>
              </w:rPr>
              <w:t>, в том числе: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386,18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26,36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5.1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застройки жилыми домами смешанной этажности</w:t>
            </w:r>
            <w:r w:rsidR="00AF7617" w:rsidRPr="004037E5">
              <w:rPr>
                <w:szCs w:val="28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145,19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9,9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5.2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застройки индивидуальными жилыми д</w:t>
            </w:r>
            <w:r w:rsidRPr="004037E5">
              <w:rPr>
                <w:szCs w:val="28"/>
              </w:rPr>
              <w:t>о</w:t>
            </w:r>
            <w:r w:rsidRPr="004037E5">
              <w:rPr>
                <w:szCs w:val="28"/>
              </w:rPr>
              <w:t>мами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240,99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16,46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6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делового, общественного и коммерческого назначения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16,1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1,1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7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дошкольного, начального общего, основного общего и среднего общего образов</w:t>
            </w:r>
            <w:r w:rsidRPr="004037E5">
              <w:rPr>
                <w:szCs w:val="28"/>
              </w:rPr>
              <w:t>а</w:t>
            </w:r>
            <w:r w:rsidRPr="004037E5">
              <w:rPr>
                <w:szCs w:val="28"/>
              </w:rPr>
              <w:t>ния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18,49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1,26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8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4037E5">
              <w:rPr>
                <w:szCs w:val="28"/>
              </w:rPr>
              <w:t>научно-исследователь</w:t>
            </w:r>
            <w:r w:rsidR="009B65BA">
              <w:rPr>
                <w:szCs w:val="28"/>
              </w:rPr>
              <w:t>-</w:t>
            </w:r>
            <w:r w:rsidRPr="004037E5">
              <w:rPr>
                <w:szCs w:val="28"/>
              </w:rPr>
              <w:t>ских</w:t>
            </w:r>
            <w:proofErr w:type="spellEnd"/>
            <w:proofErr w:type="gramEnd"/>
            <w:r w:rsidRPr="004037E5">
              <w:rPr>
                <w:szCs w:val="28"/>
              </w:rPr>
              <w:t xml:space="preserve"> </w:t>
            </w:r>
            <w:r w:rsidR="00D501DB" w:rsidRPr="004037E5">
              <w:rPr>
                <w:szCs w:val="28"/>
              </w:rPr>
              <w:t>организаций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39,49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2,7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9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здравоохранения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8,67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0,59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10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Производственн</w:t>
            </w:r>
            <w:r w:rsidR="00D02668" w:rsidRPr="004037E5">
              <w:rPr>
                <w:szCs w:val="28"/>
              </w:rPr>
              <w:t>ые</w:t>
            </w:r>
            <w:r w:rsidRPr="004037E5">
              <w:rPr>
                <w:szCs w:val="28"/>
              </w:rPr>
              <w:t xml:space="preserve"> з</w:t>
            </w:r>
            <w:r w:rsidR="00D02668" w:rsidRPr="004037E5">
              <w:rPr>
                <w:szCs w:val="28"/>
              </w:rPr>
              <w:t>оны</w:t>
            </w:r>
            <w:r w:rsidRPr="004037E5">
              <w:rPr>
                <w:szCs w:val="28"/>
              </w:rPr>
              <w:t>, в том числе: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221,64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15,13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10.1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99,04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6,76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10.2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122,6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8,37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534DBB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  <w:r w:rsidR="00534DBB">
              <w:rPr>
                <w:szCs w:val="28"/>
              </w:rPr>
              <w:t>1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</w:t>
            </w:r>
            <w:r w:rsidR="00B433B1" w:rsidRPr="004037E5">
              <w:rPr>
                <w:szCs w:val="28"/>
              </w:rPr>
              <w:t>а</w:t>
            </w:r>
            <w:r w:rsidRPr="004037E5">
              <w:rPr>
                <w:szCs w:val="28"/>
              </w:rPr>
              <w:t xml:space="preserve"> объектов инженерной инфраструктуры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35,97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2,46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534DBB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  <w:r w:rsidR="00534DBB">
              <w:rPr>
                <w:szCs w:val="28"/>
              </w:rPr>
              <w:t>2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</w:t>
            </w:r>
            <w:r w:rsidR="00B433B1" w:rsidRPr="004037E5">
              <w:rPr>
                <w:szCs w:val="28"/>
              </w:rPr>
              <w:t>а</w:t>
            </w:r>
            <w:r w:rsidRPr="004037E5">
              <w:rPr>
                <w:szCs w:val="28"/>
              </w:rPr>
              <w:t xml:space="preserve"> стоянок для легковых автомобилей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2,75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0,19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534DBB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  <w:r w:rsidR="00534DBB">
              <w:rPr>
                <w:szCs w:val="28"/>
              </w:rPr>
              <w:t>3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улично-дорожной сети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111,69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7,62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534DBB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  <w:r w:rsidR="00534DBB">
              <w:rPr>
                <w:szCs w:val="28"/>
              </w:rPr>
              <w:t>4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</w:t>
            </w:r>
            <w:r w:rsidR="00DB001F" w:rsidRPr="004037E5">
              <w:rPr>
                <w:szCs w:val="28"/>
              </w:rPr>
              <w:t>а</w:t>
            </w:r>
            <w:r w:rsidRPr="004037E5">
              <w:rPr>
                <w:szCs w:val="28"/>
              </w:rPr>
              <w:t xml:space="preserve"> военных и иных режимных объектов и те</w:t>
            </w:r>
            <w:r w:rsidRPr="004037E5">
              <w:rPr>
                <w:szCs w:val="28"/>
              </w:rPr>
              <w:t>р</w:t>
            </w:r>
            <w:r w:rsidRPr="004037E5">
              <w:rPr>
                <w:szCs w:val="28"/>
              </w:rPr>
              <w:t>риторий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28,47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1,94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534DBB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  <w:r w:rsidR="00534DBB">
              <w:rPr>
                <w:szCs w:val="28"/>
              </w:rPr>
              <w:t>5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368,14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25,14</w:t>
            </w:r>
          </w:p>
        </w:tc>
      </w:tr>
      <w:tr w:rsidR="0071477A" w:rsidRPr="004037E5" w:rsidTr="00403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1477A" w:rsidRPr="004037E5" w:rsidRDefault="0071477A" w:rsidP="00CC6FC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77A" w:rsidRPr="004037E5" w:rsidRDefault="0071477A" w:rsidP="00CC6FC8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Итого: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1464,49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77A" w:rsidRPr="004037E5" w:rsidRDefault="0071477A" w:rsidP="007C549F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100</w:t>
            </w:r>
          </w:p>
        </w:tc>
      </w:tr>
    </w:tbl>
    <w:p w:rsidR="0071477A" w:rsidRPr="00CC6FC8" w:rsidRDefault="0071477A" w:rsidP="00CC6FC8">
      <w:pPr>
        <w:tabs>
          <w:tab w:val="left" w:pos="783"/>
          <w:tab w:val="left" w:pos="6523"/>
          <w:tab w:val="left" w:pos="8385"/>
        </w:tabs>
        <w:rPr>
          <w:sz w:val="2"/>
          <w:szCs w:val="2"/>
        </w:rPr>
      </w:pPr>
      <w:r w:rsidRPr="00CC6FC8">
        <w:rPr>
          <w:sz w:val="2"/>
          <w:szCs w:val="2"/>
        </w:rPr>
        <w:tab/>
      </w:r>
      <w:r w:rsidRPr="00CC6FC8">
        <w:rPr>
          <w:sz w:val="2"/>
          <w:szCs w:val="2"/>
        </w:rPr>
        <w:tab/>
      </w:r>
      <w:r w:rsidRPr="00CC6FC8">
        <w:rPr>
          <w:sz w:val="2"/>
          <w:szCs w:val="2"/>
        </w:rPr>
        <w:tab/>
      </w:r>
    </w:p>
    <w:p w:rsidR="0071477A" w:rsidRPr="004037E5" w:rsidRDefault="0071477A" w:rsidP="00CC6FC8">
      <w:pPr>
        <w:rPr>
          <w:sz w:val="24"/>
        </w:rPr>
      </w:pPr>
    </w:p>
    <w:p w:rsidR="007C549F" w:rsidRDefault="0071477A" w:rsidP="00CC6FC8">
      <w:pPr>
        <w:pStyle w:val="S9"/>
        <w:ind w:firstLine="0"/>
        <w:jc w:val="center"/>
        <w:rPr>
          <w:b/>
        </w:rPr>
      </w:pPr>
      <w:r w:rsidRPr="00CC6FC8">
        <w:rPr>
          <w:b/>
          <w:szCs w:val="28"/>
        </w:rPr>
        <w:t>2. </w:t>
      </w:r>
      <w:r w:rsidRPr="00CC6FC8">
        <w:rPr>
          <w:b/>
        </w:rPr>
        <w:t xml:space="preserve">Основные направления градостроительного развития </w:t>
      </w:r>
    </w:p>
    <w:p w:rsidR="0071477A" w:rsidRPr="00CC6FC8" w:rsidRDefault="0071477A" w:rsidP="00CC6FC8">
      <w:pPr>
        <w:pStyle w:val="S9"/>
        <w:ind w:firstLine="0"/>
        <w:jc w:val="center"/>
        <w:rPr>
          <w:b/>
          <w:szCs w:val="28"/>
        </w:rPr>
      </w:pPr>
      <w:r w:rsidRPr="00CC6FC8">
        <w:rPr>
          <w:b/>
        </w:rPr>
        <w:t>планируемой территории</w:t>
      </w:r>
    </w:p>
    <w:p w:rsidR="0071477A" w:rsidRPr="004037E5" w:rsidRDefault="0071477A" w:rsidP="00CC6FC8">
      <w:pPr>
        <w:pStyle w:val="S9"/>
        <w:rPr>
          <w:b/>
          <w:sz w:val="22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5" w:name="_Toc514578865"/>
      <w:r w:rsidRPr="00CC6FC8">
        <w:rPr>
          <w:sz w:val="28"/>
          <w:szCs w:val="28"/>
        </w:rPr>
        <w:t>2.1. Общие положения</w:t>
      </w:r>
      <w:bookmarkEnd w:id="5"/>
    </w:p>
    <w:p w:rsidR="0071477A" w:rsidRPr="004037E5" w:rsidRDefault="0071477A" w:rsidP="00CC6FC8">
      <w:pPr>
        <w:rPr>
          <w:sz w:val="24"/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 xml:space="preserve">В соответствии с </w:t>
      </w:r>
      <w:r w:rsidR="008219E0" w:rsidRPr="00CC6FC8">
        <w:rPr>
          <w:szCs w:val="28"/>
        </w:rPr>
        <w:t xml:space="preserve">существующим землепользованием </w:t>
      </w:r>
      <w:r w:rsidRPr="00CC6FC8">
        <w:rPr>
          <w:szCs w:val="28"/>
        </w:rPr>
        <w:t>индивидуальная ж</w:t>
      </w:r>
      <w:r w:rsidRPr="00CC6FC8">
        <w:rPr>
          <w:szCs w:val="28"/>
        </w:rPr>
        <w:t>и</w:t>
      </w:r>
      <w:r w:rsidRPr="00CC6FC8">
        <w:rPr>
          <w:szCs w:val="28"/>
        </w:rPr>
        <w:t>лая застройка сохраняется в существующих границах, а жилая застройка смеша</w:t>
      </w:r>
      <w:r w:rsidRPr="00CC6FC8">
        <w:rPr>
          <w:szCs w:val="28"/>
        </w:rPr>
        <w:t>н</w:t>
      </w:r>
      <w:r w:rsidRPr="00CC6FC8">
        <w:rPr>
          <w:szCs w:val="28"/>
        </w:rPr>
        <w:lastRenderedPageBreak/>
        <w:t>ной этажности, в соответствии с решениями проекта</w:t>
      </w:r>
      <w:r w:rsidR="00CD0FF3" w:rsidRPr="00CC6FC8">
        <w:rPr>
          <w:szCs w:val="28"/>
        </w:rPr>
        <w:t xml:space="preserve"> планировки</w:t>
      </w:r>
      <w:r w:rsidRPr="00CC6FC8">
        <w:rPr>
          <w:szCs w:val="28"/>
        </w:rPr>
        <w:t>, незначительно вытеснит индивидуальную жилую застройку.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 xml:space="preserve">Проектом планировки предлагается </w:t>
      </w:r>
      <w:r w:rsidR="008219E0" w:rsidRPr="00CC6FC8">
        <w:rPr>
          <w:szCs w:val="28"/>
        </w:rPr>
        <w:t xml:space="preserve">сохранение </w:t>
      </w:r>
      <w:r w:rsidRPr="00CC6FC8">
        <w:rPr>
          <w:szCs w:val="28"/>
        </w:rPr>
        <w:t>территорий садоводческих</w:t>
      </w:r>
      <w:r w:rsidR="00884E73" w:rsidRPr="00CC6FC8">
        <w:rPr>
          <w:szCs w:val="28"/>
        </w:rPr>
        <w:t xml:space="preserve">, огороднических и дачных некоммерческих </w:t>
      </w:r>
      <w:r w:rsidRPr="00CC6FC8">
        <w:rPr>
          <w:szCs w:val="28"/>
        </w:rPr>
        <w:t>объединений</w:t>
      </w:r>
      <w:r w:rsidR="00DE2D1A" w:rsidRPr="00CC6FC8">
        <w:rPr>
          <w:szCs w:val="28"/>
        </w:rPr>
        <w:t xml:space="preserve"> граждан</w:t>
      </w:r>
      <w:r w:rsidRPr="00CC6FC8">
        <w:rPr>
          <w:szCs w:val="28"/>
        </w:rPr>
        <w:t>, занимающих обширную площадь юго-западной части планируемой территории площадью ок</w:t>
      </w:r>
      <w:r w:rsidRPr="00CC6FC8">
        <w:rPr>
          <w:szCs w:val="28"/>
        </w:rPr>
        <w:t>о</w:t>
      </w:r>
      <w:r w:rsidRPr="00CC6FC8">
        <w:rPr>
          <w:szCs w:val="28"/>
        </w:rPr>
        <w:t xml:space="preserve">ло 368,14 га или 25,14 % от всей планируемой территории. 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Существующие кварталы индивидуальной жилой застройки должны быть приведены к нормативным требованиям комфортного проживания применител</w:t>
      </w:r>
      <w:r w:rsidRPr="00CC6FC8">
        <w:rPr>
          <w:szCs w:val="28"/>
        </w:rPr>
        <w:t>ь</w:t>
      </w:r>
      <w:r w:rsidRPr="00CC6FC8">
        <w:rPr>
          <w:szCs w:val="28"/>
        </w:rPr>
        <w:t>но к типу жилья, благоустроены и обеспечены необходимыми элементами тран</w:t>
      </w:r>
      <w:r w:rsidRPr="00CC6FC8">
        <w:rPr>
          <w:szCs w:val="28"/>
        </w:rPr>
        <w:t>с</w:t>
      </w:r>
      <w:r w:rsidRPr="00CC6FC8">
        <w:rPr>
          <w:szCs w:val="28"/>
        </w:rPr>
        <w:t>пор</w:t>
      </w:r>
      <w:r w:rsidR="00AD61D3" w:rsidRPr="00CC6FC8">
        <w:rPr>
          <w:szCs w:val="28"/>
        </w:rPr>
        <w:t>тной и инженерной инфраструктур</w:t>
      </w:r>
      <w:r w:rsidRPr="00CC6FC8">
        <w:rPr>
          <w:szCs w:val="28"/>
        </w:rPr>
        <w:t xml:space="preserve"> и системой обслуживания.</w:t>
      </w:r>
    </w:p>
    <w:p w:rsidR="0071477A" w:rsidRPr="00CC6FC8" w:rsidRDefault="0071477A" w:rsidP="00CC6FC8">
      <w:r w:rsidRPr="00CC6FC8">
        <w:t xml:space="preserve">Проектом планировки устанавливаются зоны </w:t>
      </w:r>
      <w:r w:rsidR="00AD61D3" w:rsidRPr="00CC6FC8">
        <w:t xml:space="preserve">планируемого </w:t>
      </w:r>
      <w:r w:rsidRPr="00CC6FC8">
        <w:t>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CC6FC8">
        <w:t>е</w:t>
      </w:r>
      <w:r w:rsidRPr="00CC6FC8"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CC6FC8">
        <w:t>и</w:t>
      </w:r>
      <w:r w:rsidRPr="00CC6FC8">
        <w:t>тельства соответствующего назначения.</w:t>
      </w:r>
    </w:p>
    <w:p w:rsidR="0071477A" w:rsidRPr="00CC6FC8" w:rsidRDefault="0071477A" w:rsidP="00CC6FC8">
      <w:r w:rsidRPr="00CC6FC8">
        <w:t>Проектом планировки выделены следующие границы зон планируемого размещения объектов капитального строительства:</w:t>
      </w:r>
    </w:p>
    <w:p w:rsidR="0071477A" w:rsidRPr="00CC6FC8" w:rsidRDefault="0071477A" w:rsidP="007C549F">
      <w:r w:rsidRPr="00CC6FC8">
        <w:t>зона застройки жилыми домами смешанной этажности;</w:t>
      </w:r>
    </w:p>
    <w:p w:rsidR="0071477A" w:rsidRPr="00CC6FC8" w:rsidRDefault="0071477A" w:rsidP="007C549F">
      <w:r w:rsidRPr="00CC6FC8">
        <w:t>зон</w:t>
      </w:r>
      <w:r w:rsidR="00C071BA" w:rsidRPr="00CC6FC8">
        <w:t>а</w:t>
      </w:r>
      <w:r w:rsidRPr="00CC6FC8">
        <w:t xml:space="preserve"> застройки малоэтажными жилыми домами;</w:t>
      </w:r>
    </w:p>
    <w:p w:rsidR="0071477A" w:rsidRPr="00CC6FC8" w:rsidRDefault="0071477A" w:rsidP="007C549F">
      <w:r w:rsidRPr="00CC6FC8">
        <w:t>зон</w:t>
      </w:r>
      <w:r w:rsidR="00C071BA" w:rsidRPr="00CC6FC8">
        <w:t>а</w:t>
      </w:r>
      <w:r w:rsidRPr="00CC6FC8">
        <w:t xml:space="preserve"> застройки многоэтажными жилыми домами;</w:t>
      </w:r>
    </w:p>
    <w:p w:rsidR="0071477A" w:rsidRPr="00CC6FC8" w:rsidRDefault="0071477A" w:rsidP="007C549F">
      <w:r w:rsidRPr="00CC6FC8">
        <w:t>зона застройки индивидуальными жилыми домами;</w:t>
      </w:r>
    </w:p>
    <w:p w:rsidR="0071477A" w:rsidRPr="00CC6FC8" w:rsidRDefault="0071477A" w:rsidP="007C549F">
      <w:r w:rsidRPr="00CC6FC8">
        <w:t>зона объектов делового, общественного и коммерческого назначения, в том числе многоэтажных жилых домов;</w:t>
      </w:r>
    </w:p>
    <w:p w:rsidR="0071477A" w:rsidRPr="00CC6FC8" w:rsidRDefault="0071477A" w:rsidP="007C549F">
      <w:r w:rsidRPr="00CC6FC8">
        <w:t>зона специализированной малоэтажной общественной застройки;</w:t>
      </w:r>
    </w:p>
    <w:p w:rsidR="0071477A" w:rsidRPr="00CC6FC8" w:rsidRDefault="0071477A" w:rsidP="007C549F">
      <w:r w:rsidRPr="00CC6FC8">
        <w:t xml:space="preserve">зона специализированной </w:t>
      </w:r>
      <w:r w:rsidR="0012785F" w:rsidRPr="00CC6FC8">
        <w:t xml:space="preserve">средне- и </w:t>
      </w:r>
      <w:r w:rsidRPr="00CC6FC8">
        <w:t>многоэтажной общественной застройки;</w:t>
      </w:r>
    </w:p>
    <w:p w:rsidR="0071477A" w:rsidRPr="00CC6FC8" w:rsidRDefault="0071477A" w:rsidP="007C549F">
      <w:r w:rsidRPr="00CC6FC8">
        <w:t>зона объектов здравоохранения;</w:t>
      </w:r>
    </w:p>
    <w:p w:rsidR="0071477A" w:rsidRPr="00CC6FC8" w:rsidRDefault="0071477A" w:rsidP="007C549F">
      <w:r w:rsidRPr="00CC6FC8">
        <w:t>зона объектов дошкольного, начального общего, основного общего и сре</w:t>
      </w:r>
      <w:r w:rsidRPr="00CC6FC8">
        <w:t>д</w:t>
      </w:r>
      <w:r w:rsidRPr="00CC6FC8">
        <w:t>него общего образования;</w:t>
      </w:r>
    </w:p>
    <w:p w:rsidR="0071477A" w:rsidRPr="00CC6FC8" w:rsidRDefault="0071477A" w:rsidP="007C549F">
      <w:r w:rsidRPr="00CC6FC8">
        <w:t>зона объектов среднего профессионального и высшего образования, научно-исследовательских организаций;</w:t>
      </w:r>
    </w:p>
    <w:p w:rsidR="0071477A" w:rsidRPr="00CC6FC8" w:rsidRDefault="0071477A" w:rsidP="007C549F">
      <w:r w:rsidRPr="00CC6FC8">
        <w:t>зона объектов религиозного назначения;</w:t>
      </w:r>
    </w:p>
    <w:p w:rsidR="0071477A" w:rsidRPr="00CC6FC8" w:rsidRDefault="0071477A" w:rsidP="007C549F">
      <w:r w:rsidRPr="00CC6FC8">
        <w:t>зон</w:t>
      </w:r>
      <w:r w:rsidR="00C071BA" w:rsidRPr="00CC6FC8">
        <w:t>а</w:t>
      </w:r>
      <w:r w:rsidR="008219E0" w:rsidRPr="00CC6FC8">
        <w:t xml:space="preserve"> </w:t>
      </w:r>
      <w:r w:rsidR="008219E0" w:rsidRPr="00CC6FC8">
        <w:rPr>
          <w:szCs w:val="28"/>
        </w:rPr>
        <w:t>объектов</w:t>
      </w:r>
      <w:r w:rsidR="008219E0" w:rsidRPr="00CC6FC8">
        <w:t xml:space="preserve"> </w:t>
      </w:r>
      <w:r w:rsidRPr="00CC6FC8">
        <w:t>отдыха и оздоровления;</w:t>
      </w:r>
    </w:p>
    <w:p w:rsidR="0071477A" w:rsidRPr="00CC6FC8" w:rsidRDefault="0071477A" w:rsidP="007C549F">
      <w:r w:rsidRPr="00CC6FC8">
        <w:t>зона объектов культуры и спорта;</w:t>
      </w:r>
    </w:p>
    <w:p w:rsidR="0071477A" w:rsidRPr="00CC6FC8" w:rsidRDefault="0071477A" w:rsidP="007C549F">
      <w:r w:rsidRPr="00CC6FC8">
        <w:t xml:space="preserve">зона </w:t>
      </w:r>
      <w:bookmarkStart w:id="6" w:name="OLE_LINK16"/>
      <w:bookmarkStart w:id="7" w:name="OLE_LINK17"/>
      <w:bookmarkStart w:id="8" w:name="OLE_LINK18"/>
      <w:bookmarkStart w:id="9" w:name="OLE_LINK19"/>
      <w:r w:rsidRPr="00CC6FC8">
        <w:t>коммунальных и складских объектов</w:t>
      </w:r>
      <w:bookmarkEnd w:id="6"/>
      <w:bookmarkEnd w:id="7"/>
      <w:bookmarkEnd w:id="8"/>
      <w:bookmarkEnd w:id="9"/>
      <w:r w:rsidRPr="00CC6FC8">
        <w:t>;</w:t>
      </w:r>
    </w:p>
    <w:p w:rsidR="0071477A" w:rsidRPr="00CC6FC8" w:rsidRDefault="0071477A" w:rsidP="007C549F">
      <w:r w:rsidRPr="00CC6FC8">
        <w:t>зона производственной деятельности;</w:t>
      </w:r>
    </w:p>
    <w:p w:rsidR="0071477A" w:rsidRPr="00CC6FC8" w:rsidRDefault="0071477A" w:rsidP="007C549F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CC6FC8">
        <w:rPr>
          <w:szCs w:val="28"/>
        </w:rPr>
        <w:t>зон</w:t>
      </w:r>
      <w:r w:rsidR="00C071BA" w:rsidRPr="00CC6FC8">
        <w:rPr>
          <w:szCs w:val="28"/>
        </w:rPr>
        <w:t>а</w:t>
      </w:r>
      <w:r w:rsidRPr="00CC6FC8">
        <w:rPr>
          <w:szCs w:val="28"/>
        </w:rPr>
        <w:t xml:space="preserve"> объектов инженерной инфраструктуры;</w:t>
      </w:r>
    </w:p>
    <w:p w:rsidR="0071477A" w:rsidRPr="00CC6FC8" w:rsidRDefault="0071477A" w:rsidP="007C549F">
      <w:r w:rsidRPr="00CC6FC8">
        <w:t>зон</w:t>
      </w:r>
      <w:r w:rsidR="00C071BA" w:rsidRPr="00CC6FC8">
        <w:t>а</w:t>
      </w:r>
      <w:r w:rsidRPr="00CC6FC8">
        <w:t xml:space="preserve"> транспортно-пересадочных узлов;</w:t>
      </w:r>
    </w:p>
    <w:p w:rsidR="0071477A" w:rsidRPr="00CC6FC8" w:rsidRDefault="0071477A" w:rsidP="007C549F">
      <w:r w:rsidRPr="00CC6FC8">
        <w:t>зон</w:t>
      </w:r>
      <w:r w:rsidR="00C071BA" w:rsidRPr="00CC6FC8">
        <w:t>а</w:t>
      </w:r>
      <w:r w:rsidRPr="00CC6FC8">
        <w:t xml:space="preserve"> военных и иных режимных объектов и территорий;</w:t>
      </w:r>
    </w:p>
    <w:p w:rsidR="0071477A" w:rsidRPr="00CC6FC8" w:rsidRDefault="0071477A" w:rsidP="007C549F">
      <w:r w:rsidRPr="00CC6FC8">
        <w:t>зон</w:t>
      </w:r>
      <w:r w:rsidR="00C071BA" w:rsidRPr="00CC6FC8">
        <w:t>а</w:t>
      </w:r>
      <w:r w:rsidRPr="00CC6FC8">
        <w:t xml:space="preserve"> стоянок для легковых автомобилей;</w:t>
      </w:r>
    </w:p>
    <w:p w:rsidR="0071477A" w:rsidRPr="00CC6FC8" w:rsidRDefault="0071477A" w:rsidP="007C549F">
      <w:r w:rsidRPr="00CC6FC8">
        <w:t>зон</w:t>
      </w:r>
      <w:r w:rsidR="00C071BA" w:rsidRPr="00CC6FC8">
        <w:t>а</w:t>
      </w:r>
      <w:r w:rsidRPr="00CC6FC8">
        <w:t xml:space="preserve"> ведения садоводства и огородничества.</w:t>
      </w:r>
    </w:p>
    <w:p w:rsidR="0071477A" w:rsidRPr="00CC6FC8" w:rsidRDefault="0071477A" w:rsidP="007C549F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CC6FC8">
        <w:rPr>
          <w:szCs w:val="28"/>
        </w:rPr>
        <w:t>Также в границах проекта планировки выделены территории общего пол</w:t>
      </w:r>
      <w:r w:rsidRPr="00CC6FC8">
        <w:rPr>
          <w:szCs w:val="28"/>
        </w:rPr>
        <w:t>ь</w:t>
      </w:r>
      <w:r w:rsidRPr="00CC6FC8">
        <w:rPr>
          <w:szCs w:val="28"/>
        </w:rPr>
        <w:t>зования:</w:t>
      </w:r>
    </w:p>
    <w:p w:rsidR="0071477A" w:rsidRPr="00CC6FC8" w:rsidRDefault="0071477A" w:rsidP="00CC6FC8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CC6FC8">
        <w:rPr>
          <w:szCs w:val="28"/>
        </w:rPr>
        <w:t>городские леса, иные природные территории;</w:t>
      </w:r>
    </w:p>
    <w:p w:rsidR="0071477A" w:rsidRPr="00CC6FC8" w:rsidRDefault="0071477A" w:rsidP="00CC6FC8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CC6FC8">
        <w:rPr>
          <w:szCs w:val="28"/>
        </w:rPr>
        <w:t>парки скверы, бульвар, иные озелене</w:t>
      </w:r>
      <w:r w:rsidR="00AB7C8C" w:rsidRPr="00CC6FC8">
        <w:rPr>
          <w:szCs w:val="28"/>
        </w:rPr>
        <w:t>нные территории общего пользования</w:t>
      </w:r>
      <w:r w:rsidR="00A524DC" w:rsidRPr="00CC6FC8">
        <w:rPr>
          <w:szCs w:val="28"/>
        </w:rPr>
        <w:t>;</w:t>
      </w:r>
    </w:p>
    <w:p w:rsidR="004F70BA" w:rsidRPr="00CC6FC8" w:rsidRDefault="004F70BA" w:rsidP="00CC6FC8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CC6FC8">
        <w:rPr>
          <w:szCs w:val="28"/>
        </w:rPr>
        <w:t>озелененные территории ограниченного пользования;</w:t>
      </w:r>
    </w:p>
    <w:p w:rsidR="00A524DC" w:rsidRPr="00CC6FC8" w:rsidRDefault="00A524DC" w:rsidP="00CC6FC8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CC6FC8">
        <w:rPr>
          <w:szCs w:val="28"/>
        </w:rPr>
        <w:lastRenderedPageBreak/>
        <w:t>зона объектов улично-дорожной сети.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Озеленение вдоль ул. Молодости от пересечения с ул. Приморской до ул. Печатников и озеленение вдоль берегов реки Оби и Новосибирского водохр</w:t>
      </w:r>
      <w:r w:rsidRPr="00CC6FC8">
        <w:rPr>
          <w:szCs w:val="28"/>
        </w:rPr>
        <w:t>а</w:t>
      </w:r>
      <w:r w:rsidRPr="00CC6FC8">
        <w:rPr>
          <w:szCs w:val="28"/>
        </w:rPr>
        <w:t>нилища включены в территории общего пользования.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 xml:space="preserve">Развитие зоны производственной деятельности и зоны </w:t>
      </w:r>
      <w:r w:rsidRPr="00CC6FC8">
        <w:t>коммунальных и складских объектов</w:t>
      </w:r>
      <w:r w:rsidRPr="00CC6FC8">
        <w:rPr>
          <w:szCs w:val="28"/>
        </w:rPr>
        <w:t xml:space="preserve"> проектом</w:t>
      </w:r>
      <w:r w:rsidR="00D27E54" w:rsidRPr="00CC6FC8">
        <w:rPr>
          <w:szCs w:val="28"/>
        </w:rPr>
        <w:t xml:space="preserve"> планировки</w:t>
      </w:r>
      <w:r w:rsidRPr="00CC6FC8">
        <w:rPr>
          <w:szCs w:val="28"/>
        </w:rPr>
        <w:t xml:space="preserve"> не предусматривается.</w:t>
      </w:r>
    </w:p>
    <w:p w:rsidR="0071477A" w:rsidRPr="00CC6FC8" w:rsidRDefault="0071477A" w:rsidP="00CC6FC8">
      <w:pPr>
        <w:spacing w:line="240" w:lineRule="atLeast"/>
        <w:rPr>
          <w:szCs w:val="28"/>
        </w:rPr>
      </w:pPr>
      <w:r w:rsidRPr="00CC6FC8">
        <w:rPr>
          <w:szCs w:val="28"/>
        </w:rPr>
        <w:t>Проектом планировки предлагается при застройке</w:t>
      </w:r>
      <w:r w:rsidR="00D27E54" w:rsidRPr="00CC6FC8">
        <w:rPr>
          <w:szCs w:val="28"/>
        </w:rPr>
        <w:t xml:space="preserve"> планируемой</w:t>
      </w:r>
      <w:r w:rsidRPr="00CC6FC8">
        <w:rPr>
          <w:szCs w:val="28"/>
        </w:rPr>
        <w:t xml:space="preserve"> террито</w:t>
      </w:r>
      <w:r w:rsidR="00D27E54" w:rsidRPr="00CC6FC8">
        <w:rPr>
          <w:szCs w:val="28"/>
        </w:rPr>
        <w:t>рий</w:t>
      </w:r>
      <w:r w:rsidRPr="00CC6FC8">
        <w:rPr>
          <w:szCs w:val="28"/>
        </w:rPr>
        <w:t xml:space="preserve"> обеспечить в нормативных параметрах не только проектируемую застройку, но и компенсировать недостачу элементов обслуживания в существующих кварталах.</w:t>
      </w:r>
    </w:p>
    <w:p w:rsidR="0071477A" w:rsidRPr="00CC6FC8" w:rsidRDefault="00A524DC" w:rsidP="00CC6FC8">
      <w:pPr>
        <w:spacing w:line="240" w:lineRule="atLeast"/>
        <w:rPr>
          <w:szCs w:val="28"/>
        </w:rPr>
      </w:pPr>
      <w:r w:rsidRPr="00CC6FC8">
        <w:rPr>
          <w:szCs w:val="28"/>
        </w:rPr>
        <w:t>Баланс проектируемого</w:t>
      </w:r>
      <w:r w:rsidR="0071477A" w:rsidRPr="00CC6FC8">
        <w:rPr>
          <w:szCs w:val="28"/>
        </w:rPr>
        <w:t xml:space="preserve"> использования планируемой территории на 2030 год представлен в таблице </w:t>
      </w:r>
      <w:r w:rsidRPr="00CC6FC8">
        <w:rPr>
          <w:szCs w:val="28"/>
        </w:rPr>
        <w:t>2</w:t>
      </w:r>
      <w:r w:rsidR="0071477A" w:rsidRPr="00CC6FC8">
        <w:rPr>
          <w:szCs w:val="28"/>
        </w:rPr>
        <w:t>.</w:t>
      </w:r>
    </w:p>
    <w:p w:rsidR="0071477A" w:rsidRPr="00CC6FC8" w:rsidRDefault="00A524DC" w:rsidP="00CC6FC8">
      <w:pPr>
        <w:keepNext/>
        <w:spacing w:line="240" w:lineRule="atLeast"/>
        <w:ind w:firstLine="539"/>
        <w:jc w:val="right"/>
        <w:rPr>
          <w:b/>
          <w:szCs w:val="28"/>
        </w:rPr>
      </w:pPr>
      <w:r w:rsidRPr="00CC6FC8">
        <w:rPr>
          <w:szCs w:val="28"/>
        </w:rPr>
        <w:t>Таблица 2</w:t>
      </w:r>
    </w:p>
    <w:p w:rsidR="0071477A" w:rsidRPr="00CC6FC8" w:rsidRDefault="0071477A" w:rsidP="00CC6FC8">
      <w:pPr>
        <w:keepNext/>
        <w:spacing w:line="240" w:lineRule="atLeast"/>
        <w:ind w:firstLine="0"/>
        <w:jc w:val="center"/>
        <w:rPr>
          <w:color w:val="FF0000"/>
          <w:szCs w:val="28"/>
        </w:rPr>
      </w:pPr>
    </w:p>
    <w:p w:rsidR="0071477A" w:rsidRPr="004037E5" w:rsidRDefault="0071477A" w:rsidP="00CC6FC8">
      <w:pPr>
        <w:jc w:val="center"/>
        <w:rPr>
          <w:szCs w:val="28"/>
        </w:rPr>
      </w:pPr>
      <w:r w:rsidRPr="004037E5">
        <w:rPr>
          <w:szCs w:val="28"/>
        </w:rPr>
        <w:t>Баланс проектируемого использования планируемой территории</w:t>
      </w:r>
    </w:p>
    <w:p w:rsidR="0071477A" w:rsidRPr="004037E5" w:rsidRDefault="0071477A" w:rsidP="00CC6FC8">
      <w:pPr>
        <w:jc w:val="center"/>
        <w:rPr>
          <w:szCs w:val="28"/>
        </w:rPr>
      </w:pPr>
      <w:r w:rsidRPr="004037E5">
        <w:rPr>
          <w:szCs w:val="28"/>
        </w:rPr>
        <w:t>на 2030 год</w:t>
      </w:r>
    </w:p>
    <w:p w:rsidR="0071477A" w:rsidRPr="004037E5" w:rsidRDefault="0071477A" w:rsidP="00CC6FC8">
      <w:pPr>
        <w:rPr>
          <w:szCs w:val="28"/>
        </w:rPr>
      </w:pPr>
    </w:p>
    <w:p w:rsidR="0071477A" w:rsidRPr="00CC6FC8" w:rsidRDefault="0071477A" w:rsidP="00CC6FC8">
      <w:pPr>
        <w:tabs>
          <w:tab w:val="left" w:pos="804"/>
          <w:tab w:val="left" w:pos="6175"/>
          <w:tab w:val="left" w:pos="7928"/>
        </w:tabs>
        <w:ind w:firstLine="0"/>
        <w:rPr>
          <w:sz w:val="2"/>
          <w:szCs w:val="2"/>
        </w:rPr>
      </w:pPr>
      <w:r w:rsidRPr="00CC6FC8">
        <w:rPr>
          <w:sz w:val="2"/>
          <w:szCs w:val="2"/>
        </w:rPr>
        <w:tab/>
      </w:r>
      <w:r w:rsidRPr="00CC6FC8">
        <w:rPr>
          <w:sz w:val="2"/>
          <w:szCs w:val="2"/>
        </w:rPr>
        <w:tab/>
      </w:r>
      <w:r w:rsidRPr="00CC6FC8">
        <w:rPr>
          <w:sz w:val="2"/>
          <w:szCs w:val="2"/>
        </w:rPr>
        <w:tab/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6"/>
        <w:gridCol w:w="7044"/>
        <w:gridCol w:w="1784"/>
      </w:tblGrid>
      <w:tr w:rsidR="0071477A" w:rsidRPr="004037E5" w:rsidTr="007C549F">
        <w:trPr>
          <w:tblHeader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77A" w:rsidRPr="004037E5" w:rsidRDefault="0071477A" w:rsidP="00CC6FC8">
            <w:pPr>
              <w:ind w:left="23" w:firstLine="0"/>
              <w:jc w:val="center"/>
              <w:rPr>
                <w:szCs w:val="26"/>
              </w:rPr>
            </w:pPr>
            <w:bookmarkStart w:id="10" w:name="_Hlk494619721"/>
            <w:r w:rsidRPr="004037E5">
              <w:rPr>
                <w:szCs w:val="26"/>
              </w:rPr>
              <w:t>№</w:t>
            </w:r>
          </w:p>
          <w:p w:rsidR="0071477A" w:rsidRPr="004037E5" w:rsidRDefault="0071477A" w:rsidP="00CC6FC8">
            <w:pPr>
              <w:ind w:left="23" w:firstLine="0"/>
              <w:jc w:val="center"/>
              <w:rPr>
                <w:szCs w:val="26"/>
              </w:rPr>
            </w:pPr>
            <w:proofErr w:type="gramStart"/>
            <w:r w:rsidRPr="004037E5">
              <w:rPr>
                <w:szCs w:val="26"/>
              </w:rPr>
              <w:t>п</w:t>
            </w:r>
            <w:proofErr w:type="gramEnd"/>
            <w:r w:rsidRPr="004037E5">
              <w:rPr>
                <w:szCs w:val="26"/>
              </w:rPr>
              <w:t>/п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77A" w:rsidRPr="004037E5" w:rsidRDefault="0071477A" w:rsidP="00CC6FC8">
            <w:pPr>
              <w:ind w:left="23"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>Наименование показателей использования</w:t>
            </w:r>
          </w:p>
          <w:p w:rsidR="0071477A" w:rsidRPr="004037E5" w:rsidRDefault="00A524DC" w:rsidP="00CC6FC8">
            <w:pPr>
              <w:ind w:left="23"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>п</w:t>
            </w:r>
            <w:r w:rsidR="00D27E54" w:rsidRPr="004037E5">
              <w:rPr>
                <w:szCs w:val="26"/>
              </w:rPr>
              <w:t xml:space="preserve">ланируемой </w:t>
            </w:r>
            <w:r w:rsidR="0071477A" w:rsidRPr="004037E5">
              <w:rPr>
                <w:szCs w:val="26"/>
              </w:rPr>
              <w:t>территории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77A" w:rsidRPr="004037E5" w:rsidRDefault="0071477A" w:rsidP="00CC6FC8">
            <w:pPr>
              <w:ind w:left="23"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>Площадь,</w:t>
            </w:r>
          </w:p>
          <w:p w:rsidR="0071477A" w:rsidRPr="004037E5" w:rsidRDefault="0071477A" w:rsidP="00CC6FC8">
            <w:pPr>
              <w:ind w:left="23" w:firstLine="0"/>
              <w:jc w:val="center"/>
              <w:rPr>
                <w:szCs w:val="26"/>
              </w:rPr>
            </w:pPr>
            <w:r w:rsidRPr="004037E5">
              <w:rPr>
                <w:szCs w:val="26"/>
              </w:rPr>
              <w:t>га</w:t>
            </w:r>
          </w:p>
        </w:tc>
      </w:tr>
    </w:tbl>
    <w:p w:rsidR="007C549F" w:rsidRPr="007C549F" w:rsidRDefault="007C549F">
      <w:pPr>
        <w:rPr>
          <w:sz w:val="2"/>
          <w:szCs w:val="2"/>
        </w:rPr>
      </w:pP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6"/>
        <w:gridCol w:w="7044"/>
        <w:gridCol w:w="1784"/>
      </w:tblGrid>
      <w:tr w:rsidR="007C549F" w:rsidRPr="004037E5" w:rsidTr="007C549F">
        <w:trPr>
          <w:tblHeader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49F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49F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49F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</w:t>
            </w:r>
          </w:p>
        </w:tc>
      </w:tr>
      <w:tr w:rsidR="0071477A" w:rsidRPr="004037E5" w:rsidTr="007C549F">
        <w:trPr>
          <w:trHeight w:val="142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1464,49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4037E5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28,48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1.1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D27E54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 xml:space="preserve">Зона объектов культуры и </w:t>
            </w:r>
            <w:r w:rsidR="0071477A" w:rsidRPr="004037E5">
              <w:rPr>
                <w:szCs w:val="28"/>
              </w:rPr>
              <w:t>спорта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20,0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1.2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отдыха и оздоровления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8,48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192C4B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67,55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2.1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делового, общественного и коммерческ</w:t>
            </w:r>
            <w:r w:rsidRPr="004037E5">
              <w:rPr>
                <w:szCs w:val="28"/>
              </w:rPr>
              <w:t>о</w:t>
            </w:r>
            <w:r w:rsidRPr="004037E5">
              <w:rPr>
                <w:szCs w:val="28"/>
              </w:rPr>
              <w:t>го назначения, в том числе многоэтажных жилых домов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2,16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2.2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19,61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2.3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здравоохранения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EE5C1B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11,16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2.4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0,57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2.5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 xml:space="preserve">Зона специализированной </w:t>
            </w:r>
            <w:r w:rsidR="0012785F" w:rsidRPr="004037E5">
              <w:rPr>
                <w:szCs w:val="28"/>
              </w:rPr>
              <w:t>средне- и многоэтажной</w:t>
            </w:r>
            <w:r w:rsidRPr="004037E5">
              <w:rPr>
                <w:szCs w:val="28"/>
              </w:rPr>
              <w:t xml:space="preserve"> о</w:t>
            </w:r>
            <w:r w:rsidRPr="004037E5">
              <w:rPr>
                <w:szCs w:val="28"/>
              </w:rPr>
              <w:t>б</w:t>
            </w:r>
            <w:r w:rsidRPr="004037E5">
              <w:rPr>
                <w:szCs w:val="28"/>
              </w:rPr>
              <w:t>щественной застройки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EE5C1B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6,37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2.6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дошкольного, начального общего, осно</w:t>
            </w:r>
            <w:r w:rsidRPr="004037E5">
              <w:rPr>
                <w:szCs w:val="28"/>
              </w:rPr>
              <w:t>в</w:t>
            </w:r>
            <w:r w:rsidRPr="004037E5">
              <w:rPr>
                <w:szCs w:val="28"/>
              </w:rPr>
              <w:t>ного общего и среднего общего образования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25,8</w:t>
            </w:r>
            <w:r w:rsidR="00CC204C" w:rsidRPr="004037E5">
              <w:rPr>
                <w:szCs w:val="28"/>
              </w:rPr>
              <w:t>6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2.7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1,82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Жилые зоны,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323,46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3.1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103,47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3.2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застройки многоэтажными жилыми домами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3,14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3.3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9,02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3.4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207,83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4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215,8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4.1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96,86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4.2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118,94</w:t>
            </w:r>
          </w:p>
        </w:tc>
      </w:tr>
      <w:tr w:rsidR="0071477A" w:rsidRPr="004037E5" w:rsidTr="004037E5">
        <w:trPr>
          <w:cantSplit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lastRenderedPageBreak/>
              <w:t>1.</w:t>
            </w:r>
            <w:r w:rsidR="0071477A" w:rsidRPr="004037E5">
              <w:rPr>
                <w:szCs w:val="28"/>
              </w:rPr>
              <w:t>5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5E6E39" w:rsidP="007C549F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szCs w:val="28"/>
              </w:rPr>
              <w:t>202,56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5.1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5E6E39" w:rsidP="007C549F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szCs w:val="28"/>
              </w:rPr>
              <w:t>171,37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5.2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CC204C" w:rsidP="007C549F">
            <w:pPr>
              <w:ind w:left="23" w:firstLine="0"/>
              <w:jc w:val="center"/>
              <w:rPr>
                <w:strike/>
                <w:color w:val="FF0000"/>
                <w:szCs w:val="28"/>
              </w:rPr>
            </w:pPr>
            <w:r w:rsidRPr="004037E5">
              <w:rPr>
                <w:szCs w:val="28"/>
              </w:rPr>
              <w:t>30,41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5.3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tabs>
                <w:tab w:val="left" w:pos="7518"/>
              </w:tabs>
              <w:spacing w:line="240" w:lineRule="atLeast"/>
              <w:ind w:left="23" w:firstLine="0"/>
              <w:mirrorIndents/>
              <w:rPr>
                <w:szCs w:val="28"/>
              </w:rPr>
            </w:pPr>
            <w:r w:rsidRPr="004037E5">
              <w:rPr>
                <w:szCs w:val="28"/>
              </w:rPr>
              <w:t>Зона транспортно-пересадочных узлов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szCs w:val="28"/>
              </w:rPr>
              <w:t>0,78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6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szCs w:val="28"/>
              </w:rPr>
              <w:t>28,47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6.1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28,47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7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Зоны сельскохозяйственного использования, в том чи</w:t>
            </w:r>
            <w:r w:rsidRPr="004037E5">
              <w:rPr>
                <w:szCs w:val="28"/>
              </w:rPr>
              <w:t>с</w:t>
            </w:r>
            <w:r w:rsidRPr="004037E5">
              <w:rPr>
                <w:szCs w:val="28"/>
              </w:rPr>
              <w:t>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szCs w:val="28"/>
              </w:rPr>
              <w:t>3,18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7.1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3,18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8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7,33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8.1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tabs>
                <w:tab w:val="left" w:pos="7518"/>
              </w:tabs>
              <w:spacing w:line="240" w:lineRule="atLeast"/>
              <w:ind w:left="23" w:firstLine="0"/>
              <w:mirrorIndents/>
              <w:rPr>
                <w:szCs w:val="28"/>
              </w:rPr>
            </w:pPr>
            <w:r w:rsidRPr="004037E5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szCs w:val="28"/>
              </w:rPr>
              <w:t>7,33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9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256281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0,2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10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A524DC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Парки скверы, бульвар, иные озелененные территории общего пользования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51,2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11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188,8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12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Водные объекты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71477A" w:rsidRPr="004037E5" w:rsidRDefault="0071477A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2,74</w:t>
            </w:r>
          </w:p>
        </w:tc>
      </w:tr>
      <w:tr w:rsidR="0071477A" w:rsidRPr="004037E5" w:rsidTr="007C549F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7C549F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1.</w:t>
            </w:r>
            <w:r w:rsidR="0071477A" w:rsidRPr="004037E5">
              <w:rPr>
                <w:szCs w:val="28"/>
              </w:rPr>
              <w:t>13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BD3C92" w:rsidP="007C549F">
            <w:pPr>
              <w:ind w:left="23" w:firstLine="0"/>
              <w:rPr>
                <w:szCs w:val="28"/>
              </w:rPr>
            </w:pPr>
            <w:r w:rsidRPr="004037E5">
              <w:rPr>
                <w:szCs w:val="28"/>
              </w:rPr>
              <w:t>Зона существующих объектов ведения садоводства и огородничества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71477A" w:rsidRPr="004037E5" w:rsidRDefault="00EE5C1B" w:rsidP="007C549F">
            <w:pPr>
              <w:ind w:left="23"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344,72</w:t>
            </w:r>
          </w:p>
        </w:tc>
        <w:bookmarkEnd w:id="10"/>
      </w:tr>
    </w:tbl>
    <w:p w:rsidR="0071477A" w:rsidRPr="00CC6FC8" w:rsidRDefault="0071477A" w:rsidP="00CC6FC8">
      <w:pPr>
        <w:pStyle w:val="S9"/>
        <w:ind w:firstLine="0"/>
        <w:jc w:val="center"/>
        <w:rPr>
          <w:b/>
          <w:szCs w:val="28"/>
        </w:rPr>
      </w:pPr>
    </w:p>
    <w:p w:rsidR="0071477A" w:rsidRPr="00CC6FC8" w:rsidRDefault="0071477A" w:rsidP="00CC6FC8">
      <w:pPr>
        <w:pStyle w:val="S9"/>
        <w:ind w:firstLine="0"/>
        <w:jc w:val="center"/>
        <w:rPr>
          <w:b/>
          <w:szCs w:val="28"/>
        </w:rPr>
      </w:pPr>
      <w:r w:rsidRPr="00CC6FC8">
        <w:rPr>
          <w:b/>
          <w:szCs w:val="28"/>
        </w:rPr>
        <w:t>2.2. </w:t>
      </w:r>
      <w:r w:rsidRPr="00CC6FC8">
        <w:rPr>
          <w:b/>
        </w:rPr>
        <w:t>Развитие системы транспортного обслуживания</w:t>
      </w:r>
    </w:p>
    <w:p w:rsidR="0071477A" w:rsidRPr="00CC6FC8" w:rsidRDefault="0071477A" w:rsidP="00CC6FC8">
      <w:pPr>
        <w:ind w:firstLine="0"/>
        <w:rPr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11" w:name="_Toc514578866"/>
      <w:r w:rsidRPr="00CC6FC8">
        <w:rPr>
          <w:sz w:val="28"/>
          <w:szCs w:val="28"/>
        </w:rPr>
        <w:t>2.2.1. Современное состояние</w:t>
      </w:r>
      <w:bookmarkEnd w:id="11"/>
    </w:p>
    <w:p w:rsidR="0071477A" w:rsidRPr="00CC6FC8" w:rsidRDefault="0071477A" w:rsidP="00CC6FC8">
      <w:pPr>
        <w:ind w:firstLine="0"/>
        <w:rPr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Основной транспортной артерией, связывающей планируемую территорию с центральной частью города, является Советское шоссе.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Общественный  транспорт носит преимущественно тупиковый характер.</w:t>
      </w:r>
    </w:p>
    <w:p w:rsidR="0071477A" w:rsidRPr="00CC6FC8" w:rsidRDefault="0071477A" w:rsidP="00CC6FC8">
      <w:pPr>
        <w:ind w:firstLine="0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12" w:name="_Toc514578867"/>
      <w:r w:rsidRPr="00CC6FC8">
        <w:rPr>
          <w:sz w:val="28"/>
          <w:szCs w:val="28"/>
        </w:rPr>
        <w:t>2.2.2. Проектное решение</w:t>
      </w:r>
      <w:bookmarkEnd w:id="12"/>
    </w:p>
    <w:p w:rsidR="0071477A" w:rsidRPr="00CC6FC8" w:rsidRDefault="0071477A" w:rsidP="00CC6FC8">
      <w:pPr>
        <w:ind w:firstLine="0"/>
        <w:rPr>
          <w:szCs w:val="28"/>
        </w:rPr>
      </w:pPr>
    </w:p>
    <w:p w:rsidR="0071477A" w:rsidRPr="00CC6FC8" w:rsidRDefault="0071477A" w:rsidP="00CC6FC8">
      <w:pPr>
        <w:spacing w:line="240" w:lineRule="atLeast"/>
      </w:pPr>
      <w:r w:rsidRPr="00CC6FC8">
        <w:t>Предусматривается развитие существующих и строительство новых эл</w:t>
      </w:r>
      <w:r w:rsidRPr="00CC6FC8">
        <w:t>е</w:t>
      </w:r>
      <w:r w:rsidRPr="00CC6FC8">
        <w:t>ментов системы транспортного обслуживания планируемой территории.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Транспортная инфраструктура формируется, опираясь на основные тран</w:t>
      </w:r>
      <w:r w:rsidRPr="00CC6FC8">
        <w:rPr>
          <w:szCs w:val="28"/>
        </w:rPr>
        <w:t>с</w:t>
      </w:r>
      <w:r w:rsidRPr="00CC6FC8">
        <w:rPr>
          <w:szCs w:val="28"/>
        </w:rPr>
        <w:t xml:space="preserve">портные элементы планируемой территории – Советское шоссе и </w:t>
      </w:r>
      <w:proofErr w:type="spellStart"/>
      <w:r w:rsidRPr="00CC6FC8">
        <w:rPr>
          <w:szCs w:val="28"/>
        </w:rPr>
        <w:t>Бердское</w:t>
      </w:r>
      <w:proofErr w:type="spellEnd"/>
      <w:r w:rsidRPr="00CC6FC8">
        <w:rPr>
          <w:szCs w:val="28"/>
        </w:rPr>
        <w:t xml:space="preserve"> шоссе со статусом скоростных магистралей непрерывного движения. В проекте </w:t>
      </w:r>
      <w:r w:rsidR="001D5F73" w:rsidRPr="00CC6FC8">
        <w:rPr>
          <w:szCs w:val="28"/>
        </w:rPr>
        <w:t>план</w:t>
      </w:r>
      <w:r w:rsidR="001D5F73" w:rsidRPr="00CC6FC8">
        <w:rPr>
          <w:szCs w:val="28"/>
        </w:rPr>
        <w:t>и</w:t>
      </w:r>
      <w:r w:rsidR="001D5F73" w:rsidRPr="00CC6FC8">
        <w:rPr>
          <w:szCs w:val="28"/>
        </w:rPr>
        <w:t xml:space="preserve">ровки </w:t>
      </w:r>
      <w:r w:rsidRPr="00CC6FC8">
        <w:rPr>
          <w:szCs w:val="28"/>
        </w:rPr>
        <w:t>учитывается на перспективу строительство моста по плотине ГЭС.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Проектом планировки учтены положения генерального плана Мичуринск</w:t>
      </w:r>
      <w:r w:rsidRPr="00CC6FC8">
        <w:rPr>
          <w:szCs w:val="28"/>
        </w:rPr>
        <w:t>о</w:t>
      </w:r>
      <w:r w:rsidRPr="00CC6FC8">
        <w:rPr>
          <w:szCs w:val="28"/>
        </w:rPr>
        <w:t>го сельсовета по строительству на период расч</w:t>
      </w:r>
      <w:r w:rsidR="007C549F">
        <w:rPr>
          <w:szCs w:val="28"/>
        </w:rPr>
        <w:t>е</w:t>
      </w:r>
      <w:r w:rsidRPr="00CC6FC8">
        <w:rPr>
          <w:szCs w:val="28"/>
        </w:rPr>
        <w:t>тного срока автомобильной дор</w:t>
      </w:r>
      <w:r w:rsidRPr="00CC6FC8">
        <w:rPr>
          <w:szCs w:val="28"/>
        </w:rPr>
        <w:t>о</w:t>
      </w:r>
      <w:r w:rsidRPr="00CC6FC8">
        <w:rPr>
          <w:szCs w:val="28"/>
        </w:rPr>
        <w:t>ги вдоль железной дороги, которая свяжет Советский и Кировский районы, про</w:t>
      </w:r>
      <w:r w:rsidRPr="00CC6FC8">
        <w:rPr>
          <w:szCs w:val="28"/>
        </w:rPr>
        <w:t>й</w:t>
      </w:r>
      <w:r w:rsidRPr="00CC6FC8">
        <w:rPr>
          <w:szCs w:val="28"/>
        </w:rPr>
        <w:t xml:space="preserve">дя от ул. Молодости по территории Мичуринского и </w:t>
      </w:r>
      <w:proofErr w:type="spellStart"/>
      <w:r w:rsidRPr="00CC6FC8">
        <w:rPr>
          <w:szCs w:val="28"/>
        </w:rPr>
        <w:t>Верх-Тулинского</w:t>
      </w:r>
      <w:proofErr w:type="spellEnd"/>
      <w:r w:rsidRPr="00CC6FC8">
        <w:rPr>
          <w:szCs w:val="28"/>
        </w:rPr>
        <w:t xml:space="preserve"> сельсоветов до ул. Сибиряков Гвардейцев. Также на период расч</w:t>
      </w:r>
      <w:r w:rsidR="007C549F">
        <w:rPr>
          <w:szCs w:val="28"/>
        </w:rPr>
        <w:t>е</w:t>
      </w:r>
      <w:r w:rsidRPr="00CC6FC8">
        <w:rPr>
          <w:szCs w:val="28"/>
        </w:rPr>
        <w:t>тного срока г</w:t>
      </w:r>
      <w:r w:rsidRPr="00CC6FC8">
        <w:rPr>
          <w:szCs w:val="28"/>
        </w:rPr>
        <w:t>е</w:t>
      </w:r>
      <w:r w:rsidRPr="00CC6FC8">
        <w:rPr>
          <w:szCs w:val="28"/>
        </w:rPr>
        <w:t>неральным планом Мичуринского сельсовета предлагается продлить проезд А</w:t>
      </w:r>
      <w:r w:rsidRPr="00CC6FC8">
        <w:rPr>
          <w:szCs w:val="28"/>
        </w:rPr>
        <w:t>в</w:t>
      </w:r>
      <w:r w:rsidRPr="00CC6FC8">
        <w:rPr>
          <w:szCs w:val="28"/>
        </w:rPr>
        <w:t>томобилистов до пересечения с этой проектируемой дорогой.</w:t>
      </w:r>
    </w:p>
    <w:p w:rsidR="0071477A" w:rsidRPr="00CC6FC8" w:rsidRDefault="0071477A" w:rsidP="00534DBB">
      <w:pPr>
        <w:widowControl w:val="0"/>
        <w:rPr>
          <w:szCs w:val="28"/>
        </w:rPr>
      </w:pPr>
      <w:r w:rsidRPr="00CC6FC8">
        <w:rPr>
          <w:szCs w:val="28"/>
        </w:rPr>
        <w:t>В месте примыкания проезда Автомобилистов к Советскому шоссе план</w:t>
      </w:r>
      <w:r w:rsidRPr="00CC6FC8">
        <w:rPr>
          <w:szCs w:val="28"/>
        </w:rPr>
        <w:t>и</w:t>
      </w:r>
      <w:r w:rsidRPr="00CC6FC8">
        <w:rPr>
          <w:szCs w:val="28"/>
        </w:rPr>
        <w:lastRenderedPageBreak/>
        <w:t>руется устройство развязки в разных уровнях. При пересечении ул. Молодости в е</w:t>
      </w:r>
      <w:r w:rsidR="007C549F">
        <w:rPr>
          <w:szCs w:val="28"/>
        </w:rPr>
        <w:t>е</w:t>
      </w:r>
      <w:r w:rsidRPr="00CC6FC8">
        <w:rPr>
          <w:szCs w:val="28"/>
        </w:rPr>
        <w:t xml:space="preserve"> проектном варианте и железной дороги планируется устройство эстакады для проезда автомобильного транспорта.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Магистральная улично-дорожная сеть представлена магистральными ул</w:t>
      </w:r>
      <w:r w:rsidRPr="00CC6FC8">
        <w:rPr>
          <w:szCs w:val="28"/>
        </w:rPr>
        <w:t>и</w:t>
      </w:r>
      <w:r w:rsidRPr="00CC6FC8">
        <w:rPr>
          <w:szCs w:val="28"/>
        </w:rPr>
        <w:t>цами общегородского значения непрерывного движения, магистральными улиц</w:t>
      </w:r>
      <w:r w:rsidRPr="00CC6FC8">
        <w:rPr>
          <w:szCs w:val="28"/>
        </w:rPr>
        <w:t>а</w:t>
      </w:r>
      <w:r w:rsidRPr="00CC6FC8">
        <w:rPr>
          <w:szCs w:val="28"/>
        </w:rPr>
        <w:t>ми общегородского значения регулируемого движения и магистральными улиц</w:t>
      </w:r>
      <w:r w:rsidRPr="00CC6FC8">
        <w:rPr>
          <w:szCs w:val="28"/>
        </w:rPr>
        <w:t>а</w:t>
      </w:r>
      <w:r w:rsidRPr="00CC6FC8">
        <w:rPr>
          <w:szCs w:val="28"/>
        </w:rPr>
        <w:t>ми районного значения транспортно-пешеходными.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Протяженность улично-дорожной сети по категориям дорог и улиц пре</w:t>
      </w:r>
      <w:r w:rsidRPr="00CC6FC8">
        <w:rPr>
          <w:szCs w:val="28"/>
        </w:rPr>
        <w:t>д</w:t>
      </w:r>
      <w:r w:rsidRPr="00CC6FC8">
        <w:rPr>
          <w:szCs w:val="28"/>
        </w:rPr>
        <w:t>ставлена в таблице</w:t>
      </w:r>
      <w:r w:rsidR="001D5F73" w:rsidRPr="00CC6FC8">
        <w:rPr>
          <w:szCs w:val="28"/>
        </w:rPr>
        <w:t xml:space="preserve"> 3</w:t>
      </w:r>
      <w:r w:rsidRPr="00CC6FC8">
        <w:rPr>
          <w:szCs w:val="28"/>
        </w:rPr>
        <w:t>.</w:t>
      </w:r>
    </w:p>
    <w:p w:rsidR="007C549F" w:rsidRDefault="007C549F" w:rsidP="00CC6FC8">
      <w:pPr>
        <w:spacing w:after="120"/>
        <w:jc w:val="right"/>
        <w:rPr>
          <w:bCs/>
          <w:szCs w:val="28"/>
        </w:rPr>
      </w:pPr>
    </w:p>
    <w:p w:rsidR="0071477A" w:rsidRPr="00CC6FC8" w:rsidRDefault="001D5F73" w:rsidP="00CC6FC8">
      <w:pPr>
        <w:spacing w:after="120"/>
        <w:jc w:val="right"/>
        <w:rPr>
          <w:bCs/>
          <w:szCs w:val="28"/>
        </w:rPr>
      </w:pPr>
      <w:r w:rsidRPr="00CC6FC8">
        <w:rPr>
          <w:bCs/>
          <w:szCs w:val="28"/>
        </w:rPr>
        <w:t>Таблица 3</w:t>
      </w:r>
    </w:p>
    <w:p w:rsidR="0071477A" w:rsidRPr="004037E5" w:rsidRDefault="0071477A" w:rsidP="00CC6FC8">
      <w:pPr>
        <w:ind w:firstLine="0"/>
        <w:jc w:val="center"/>
        <w:rPr>
          <w:rFonts w:eastAsia="Lucida Sans Unicode"/>
          <w:bCs/>
          <w:kern w:val="1"/>
          <w:szCs w:val="27"/>
        </w:rPr>
      </w:pPr>
      <w:r w:rsidRPr="004037E5">
        <w:rPr>
          <w:rFonts w:eastAsia="Lucida Sans Unicode"/>
          <w:bCs/>
          <w:kern w:val="1"/>
          <w:szCs w:val="27"/>
        </w:rPr>
        <w:t>Протяженность улично-дорожной сети</w:t>
      </w:r>
    </w:p>
    <w:p w:rsidR="0071477A" w:rsidRPr="004037E5" w:rsidRDefault="0071477A" w:rsidP="00CC6FC8">
      <w:pPr>
        <w:jc w:val="center"/>
        <w:rPr>
          <w:rFonts w:eastAsia="Lucida Sans Unicode"/>
          <w:bCs/>
          <w:color w:val="FF0000"/>
          <w:kern w:val="1"/>
          <w:szCs w:val="27"/>
        </w:rPr>
      </w:pPr>
    </w:p>
    <w:tbl>
      <w:tblPr>
        <w:tblW w:w="4973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5" w:type="dxa"/>
          <w:bottom w:w="28" w:type="dxa"/>
          <w:right w:w="55" w:type="dxa"/>
        </w:tblCellMar>
        <w:tblLook w:val="0000"/>
      </w:tblPr>
      <w:tblGrid>
        <w:gridCol w:w="912"/>
        <w:gridCol w:w="6878"/>
        <w:gridCol w:w="2187"/>
      </w:tblGrid>
      <w:tr w:rsidR="0071477A" w:rsidRPr="004037E5" w:rsidTr="004037E5">
        <w:trPr>
          <w:tblHeader/>
        </w:trPr>
        <w:tc>
          <w:tcPr>
            <w:tcW w:w="457" w:type="pct"/>
            <w:shd w:val="clear" w:color="auto" w:fill="auto"/>
          </w:tcPr>
          <w:p w:rsidR="007C549F" w:rsidRPr="004037E5" w:rsidRDefault="0071477A" w:rsidP="00CC6FC8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 xml:space="preserve">№ </w:t>
            </w:r>
          </w:p>
          <w:p w:rsidR="0071477A" w:rsidRPr="004037E5" w:rsidRDefault="0071477A" w:rsidP="00CC6FC8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proofErr w:type="gramStart"/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п</w:t>
            </w:r>
            <w:proofErr w:type="gramEnd"/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/п</w:t>
            </w:r>
          </w:p>
        </w:tc>
        <w:tc>
          <w:tcPr>
            <w:tcW w:w="3447" w:type="pct"/>
            <w:shd w:val="clear" w:color="auto" w:fill="auto"/>
          </w:tcPr>
          <w:p w:rsidR="0071477A" w:rsidRPr="004037E5" w:rsidRDefault="001D5F73" w:rsidP="00CC6FC8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Категория дорог и улиц</w:t>
            </w:r>
          </w:p>
        </w:tc>
        <w:tc>
          <w:tcPr>
            <w:tcW w:w="1096" w:type="pct"/>
            <w:shd w:val="clear" w:color="auto" w:fill="auto"/>
          </w:tcPr>
          <w:p w:rsidR="0071477A" w:rsidRPr="004037E5" w:rsidRDefault="0071477A" w:rsidP="00CC6FC8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 xml:space="preserve">Длина, </w:t>
            </w:r>
            <w:proofErr w:type="gramStart"/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км</w:t>
            </w:r>
            <w:proofErr w:type="gramEnd"/>
          </w:p>
        </w:tc>
      </w:tr>
    </w:tbl>
    <w:p w:rsidR="004037E5" w:rsidRPr="004037E5" w:rsidRDefault="004037E5">
      <w:pPr>
        <w:rPr>
          <w:sz w:val="2"/>
          <w:szCs w:val="2"/>
        </w:rPr>
      </w:pPr>
    </w:p>
    <w:tbl>
      <w:tblPr>
        <w:tblW w:w="4973" w:type="pct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12"/>
        <w:gridCol w:w="6878"/>
        <w:gridCol w:w="2187"/>
      </w:tblGrid>
      <w:tr w:rsidR="0071477A" w:rsidRPr="004037E5" w:rsidTr="004037E5">
        <w:trPr>
          <w:tblHeader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1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7A" w:rsidRPr="004037E5" w:rsidRDefault="0071477A" w:rsidP="00CC6FC8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2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7A" w:rsidRPr="004037E5" w:rsidRDefault="0071477A" w:rsidP="00CC6FC8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4037E5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3</w:t>
            </w:r>
          </w:p>
        </w:tc>
      </w:tr>
      <w:tr w:rsidR="0071477A" w:rsidRPr="004037E5" w:rsidTr="004037E5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1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7A" w:rsidRPr="004037E5" w:rsidRDefault="00FB1CEE" w:rsidP="00CC6FC8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М</w:t>
            </w:r>
            <w:r w:rsidR="001D5F73" w:rsidRPr="004037E5">
              <w:rPr>
                <w:rFonts w:eastAsia="Lucida Sans Unicode"/>
                <w:kern w:val="1"/>
                <w:szCs w:val="26"/>
                <w:lang w:eastAsia="ar-SA"/>
              </w:rPr>
              <w:t>агистральные улицы общегородского значения непр</w:t>
            </w:r>
            <w:r w:rsidR="001D5F73" w:rsidRPr="004037E5">
              <w:rPr>
                <w:rFonts w:eastAsia="Lucida Sans Unicode"/>
                <w:kern w:val="1"/>
                <w:szCs w:val="26"/>
                <w:lang w:eastAsia="ar-SA"/>
              </w:rPr>
              <w:t>е</w:t>
            </w:r>
            <w:r w:rsidR="001D5F73" w:rsidRPr="004037E5">
              <w:rPr>
                <w:rFonts w:eastAsia="Lucida Sans Unicode"/>
                <w:kern w:val="1"/>
                <w:szCs w:val="26"/>
                <w:lang w:eastAsia="ar-SA"/>
              </w:rPr>
              <w:t>рывного движения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0,27</w:t>
            </w:r>
          </w:p>
        </w:tc>
      </w:tr>
      <w:tr w:rsidR="0071477A" w:rsidRPr="004037E5" w:rsidTr="004037E5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2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7A" w:rsidRPr="004037E5" w:rsidRDefault="0071477A" w:rsidP="00CC6FC8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Магистральные улицы общегородского значения рег</w:t>
            </w: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у</w:t>
            </w: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 xml:space="preserve">лируемого движения 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5,94</w:t>
            </w:r>
          </w:p>
        </w:tc>
      </w:tr>
      <w:tr w:rsidR="0071477A" w:rsidRPr="004037E5" w:rsidTr="004037E5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3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7A" w:rsidRPr="004037E5" w:rsidRDefault="0071477A" w:rsidP="00CC6FC8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Магистральные улицы районного значения транспор</w:t>
            </w: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т</w:t>
            </w: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но-пешеходные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28,48</w:t>
            </w:r>
          </w:p>
        </w:tc>
      </w:tr>
      <w:tr w:rsidR="004037E5" w:rsidRPr="004037E5" w:rsidTr="004037E5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037E5" w:rsidRPr="004037E5" w:rsidRDefault="004037E5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</w:p>
        </w:tc>
        <w:tc>
          <w:tcPr>
            <w:tcW w:w="34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7E5" w:rsidRPr="004037E5" w:rsidRDefault="004037E5" w:rsidP="00CC6FC8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Итого: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7E5" w:rsidRPr="004037E5" w:rsidRDefault="004037E5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34,69</w:t>
            </w:r>
          </w:p>
        </w:tc>
      </w:tr>
      <w:tr w:rsidR="0071477A" w:rsidRPr="004037E5" w:rsidTr="004037E5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4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7A" w:rsidRPr="004037E5" w:rsidRDefault="0071477A" w:rsidP="00CC6FC8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Улиц</w:t>
            </w:r>
            <w:r w:rsidR="001D5F73" w:rsidRPr="004037E5">
              <w:rPr>
                <w:rFonts w:eastAsia="Lucida Sans Unicode"/>
                <w:kern w:val="1"/>
                <w:szCs w:val="26"/>
                <w:lang w:eastAsia="ar-SA"/>
              </w:rPr>
              <w:t>ы</w:t>
            </w: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 xml:space="preserve"> в жилой застройке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12,68</w:t>
            </w:r>
          </w:p>
        </w:tc>
      </w:tr>
      <w:tr w:rsidR="0071477A" w:rsidRPr="004037E5" w:rsidTr="004037E5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1D5F73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5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7A" w:rsidRPr="004037E5" w:rsidRDefault="0071477A" w:rsidP="00CC6FC8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Улицы и дороги в научно-производственных, промы</w:t>
            </w: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ш</w:t>
            </w: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ленных и коммунально-складских районах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0,68</w:t>
            </w:r>
          </w:p>
        </w:tc>
      </w:tr>
      <w:tr w:rsidR="0071477A" w:rsidRPr="004037E5" w:rsidTr="004037E5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1D5F73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6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77A" w:rsidRPr="004037E5" w:rsidRDefault="0071477A" w:rsidP="00CC6FC8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Проезд</w:t>
            </w:r>
            <w:r w:rsidR="001D5F73" w:rsidRPr="004037E5">
              <w:rPr>
                <w:rFonts w:eastAsia="Lucida Sans Unicode"/>
                <w:kern w:val="1"/>
                <w:szCs w:val="26"/>
                <w:lang w:eastAsia="ar-SA"/>
              </w:rPr>
              <w:t>ы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77A" w:rsidRPr="004037E5" w:rsidRDefault="0071477A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18,71</w:t>
            </w:r>
          </w:p>
        </w:tc>
      </w:tr>
      <w:tr w:rsidR="004037E5" w:rsidRPr="004037E5" w:rsidTr="004037E5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037E5" w:rsidRPr="004037E5" w:rsidRDefault="004037E5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</w:p>
        </w:tc>
        <w:tc>
          <w:tcPr>
            <w:tcW w:w="34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7E5" w:rsidRPr="004037E5" w:rsidRDefault="004037E5" w:rsidP="00CC6FC8">
            <w:pPr>
              <w:widowControl w:val="0"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Всего: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7E5" w:rsidRPr="004037E5" w:rsidRDefault="004037E5" w:rsidP="004037E5">
            <w:pPr>
              <w:widowControl w:val="0"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4037E5">
              <w:rPr>
                <w:rFonts w:eastAsia="Lucida Sans Unicode"/>
                <w:kern w:val="1"/>
                <w:szCs w:val="26"/>
                <w:lang w:eastAsia="ar-SA"/>
              </w:rPr>
              <w:t>66,76</w:t>
            </w:r>
          </w:p>
        </w:tc>
      </w:tr>
    </w:tbl>
    <w:p w:rsidR="0071477A" w:rsidRPr="00CC6FC8" w:rsidRDefault="0071477A" w:rsidP="00CC6FC8">
      <w:pPr>
        <w:jc w:val="center"/>
        <w:rPr>
          <w:rFonts w:eastAsia="Lucida Sans Unicode"/>
          <w:bCs/>
          <w:color w:val="FF0000"/>
          <w:kern w:val="1"/>
          <w:szCs w:val="28"/>
        </w:rPr>
      </w:pPr>
    </w:p>
    <w:p w:rsidR="0071477A" w:rsidRPr="00CC6FC8" w:rsidRDefault="0071477A" w:rsidP="00CC6FC8">
      <w:pPr>
        <w:rPr>
          <w:color w:val="FF0000"/>
          <w:sz w:val="2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Общая протяж</w:t>
      </w:r>
      <w:r w:rsidR="007C549F">
        <w:rPr>
          <w:szCs w:val="28"/>
        </w:rPr>
        <w:t>е</w:t>
      </w:r>
      <w:r w:rsidRPr="00CC6FC8">
        <w:rPr>
          <w:szCs w:val="28"/>
        </w:rPr>
        <w:t>нность улично-дорожной сети в границах планируемой те</w:t>
      </w:r>
      <w:r w:rsidRPr="00CC6FC8">
        <w:rPr>
          <w:szCs w:val="28"/>
        </w:rPr>
        <w:t>р</w:t>
      </w:r>
      <w:r w:rsidRPr="00CC6FC8">
        <w:rPr>
          <w:szCs w:val="28"/>
        </w:rPr>
        <w:t>ритории составляет 67760 м.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Плотность улично-дорожной сети планируемой территории </w:t>
      </w:r>
      <w:bookmarkStart w:id="13" w:name="OLE_LINK7"/>
      <w:bookmarkStart w:id="14" w:name="OLE_LINK8"/>
      <w:bookmarkStart w:id="15" w:name="OLE_LINK9"/>
      <w:bookmarkStart w:id="16" w:name="OLE_LINK10"/>
      <w:r w:rsidRPr="00CC6FC8">
        <w:rPr>
          <w:szCs w:val="28"/>
        </w:rPr>
        <w:t>– </w:t>
      </w:r>
      <w:bookmarkEnd w:id="13"/>
      <w:bookmarkEnd w:id="14"/>
      <w:bookmarkEnd w:id="15"/>
      <w:bookmarkEnd w:id="16"/>
      <w:r w:rsidRPr="00CC6FC8">
        <w:rPr>
          <w:szCs w:val="28"/>
        </w:rPr>
        <w:t>4,64 км/кв. км.</w:t>
      </w:r>
    </w:p>
    <w:p w:rsidR="0071477A" w:rsidRPr="00CC6FC8" w:rsidRDefault="0071477A" w:rsidP="00CC6FC8">
      <w:pPr>
        <w:ind w:firstLine="0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17" w:name="_Toc514578868"/>
      <w:r w:rsidRPr="00CC6FC8">
        <w:rPr>
          <w:sz w:val="28"/>
          <w:szCs w:val="28"/>
        </w:rPr>
        <w:t xml:space="preserve">2.3. Развитие </w:t>
      </w:r>
      <w:bookmarkStart w:id="18" w:name="OLE_LINK20"/>
      <w:bookmarkStart w:id="19" w:name="OLE_LINK21"/>
      <w:bookmarkStart w:id="20" w:name="OLE_LINK22"/>
      <w:r w:rsidRPr="00CC6FC8">
        <w:rPr>
          <w:sz w:val="28"/>
          <w:szCs w:val="28"/>
        </w:rPr>
        <w:t>системы инженерно-технического обеспечения</w:t>
      </w:r>
      <w:bookmarkEnd w:id="17"/>
      <w:bookmarkEnd w:id="18"/>
      <w:bookmarkEnd w:id="19"/>
      <w:bookmarkEnd w:id="20"/>
    </w:p>
    <w:p w:rsidR="0071477A" w:rsidRPr="00CC6FC8" w:rsidRDefault="0071477A" w:rsidP="00CC6FC8">
      <w:pPr>
        <w:ind w:firstLine="0"/>
        <w:rPr>
          <w:color w:val="FF0000"/>
          <w:szCs w:val="28"/>
        </w:rPr>
      </w:pPr>
    </w:p>
    <w:p w:rsidR="0071477A" w:rsidRPr="00CC6FC8" w:rsidRDefault="001D5F73" w:rsidP="00CC6FC8">
      <w:pPr>
        <w:pStyle w:val="311"/>
        <w:rPr>
          <w:bCs/>
          <w:szCs w:val="28"/>
        </w:rPr>
      </w:pPr>
      <w:r w:rsidRPr="00CC6FC8">
        <w:rPr>
          <w:bCs/>
          <w:szCs w:val="28"/>
        </w:rPr>
        <w:t>Данный р</w:t>
      </w:r>
      <w:r w:rsidR="0071477A" w:rsidRPr="00CC6FC8">
        <w:rPr>
          <w:bCs/>
          <w:szCs w:val="28"/>
        </w:rPr>
        <w:t xml:space="preserve">аздел выполнен в соответствии </w:t>
      </w:r>
      <w:r w:rsidR="0071477A" w:rsidRPr="00CC6FC8">
        <w:rPr>
          <w:bCs/>
          <w:color w:val="000000"/>
          <w:szCs w:val="28"/>
        </w:rPr>
        <w:t>с техническими условиями, в</w:t>
      </w:r>
      <w:r w:rsidR="0071477A" w:rsidRPr="00CC6FC8">
        <w:rPr>
          <w:bCs/>
          <w:color w:val="000000"/>
          <w:szCs w:val="28"/>
        </w:rPr>
        <w:t>ы</w:t>
      </w:r>
      <w:r w:rsidR="0071477A" w:rsidRPr="00CC6FC8">
        <w:rPr>
          <w:bCs/>
          <w:color w:val="000000"/>
          <w:szCs w:val="28"/>
        </w:rPr>
        <w:t>данными акционерным обществом</w:t>
      </w:r>
      <w:r w:rsidR="001D1C19" w:rsidRPr="00CC6FC8">
        <w:rPr>
          <w:bCs/>
          <w:color w:val="000000"/>
          <w:szCs w:val="28"/>
        </w:rPr>
        <w:t xml:space="preserve"> (далее </w:t>
      </w:r>
      <w:r w:rsidR="001D1C19" w:rsidRPr="00CC6FC8">
        <w:rPr>
          <w:szCs w:val="28"/>
        </w:rPr>
        <w:t xml:space="preserve">– </w:t>
      </w:r>
      <w:r w:rsidR="001D1C19" w:rsidRPr="00CC6FC8">
        <w:rPr>
          <w:bCs/>
          <w:color w:val="000000"/>
          <w:szCs w:val="28"/>
        </w:rPr>
        <w:t>АО)</w:t>
      </w:r>
      <w:r w:rsidR="0071477A" w:rsidRPr="00CC6FC8">
        <w:rPr>
          <w:bCs/>
          <w:color w:val="000000"/>
          <w:szCs w:val="28"/>
        </w:rPr>
        <w:t xml:space="preserve"> «Региональные электрические с</w:t>
      </w:r>
      <w:r w:rsidR="0071477A" w:rsidRPr="00CC6FC8">
        <w:rPr>
          <w:bCs/>
          <w:color w:val="000000"/>
          <w:szCs w:val="28"/>
        </w:rPr>
        <w:t>е</w:t>
      </w:r>
      <w:r w:rsidR="0071477A" w:rsidRPr="00CC6FC8">
        <w:rPr>
          <w:bCs/>
          <w:color w:val="000000"/>
          <w:szCs w:val="28"/>
        </w:rPr>
        <w:t xml:space="preserve">ти», </w:t>
      </w:r>
      <w:r w:rsidR="003C6950" w:rsidRPr="00CC6FC8">
        <w:rPr>
          <w:bCs/>
          <w:color w:val="000000"/>
          <w:szCs w:val="28"/>
        </w:rPr>
        <w:t xml:space="preserve">открытым акционерным обществом </w:t>
      </w:r>
      <w:r w:rsidR="0071477A" w:rsidRPr="00CC6FC8">
        <w:rPr>
          <w:bCs/>
          <w:color w:val="000000"/>
          <w:szCs w:val="28"/>
        </w:rPr>
        <w:t>«</w:t>
      </w:r>
      <w:proofErr w:type="spellStart"/>
      <w:r w:rsidR="0071477A" w:rsidRPr="00CC6FC8">
        <w:rPr>
          <w:bCs/>
          <w:color w:val="000000"/>
          <w:szCs w:val="28"/>
        </w:rPr>
        <w:t>Новосибирскгортеплоэнерго</w:t>
      </w:r>
      <w:proofErr w:type="spellEnd"/>
      <w:r w:rsidR="0071477A" w:rsidRPr="00CC6FC8">
        <w:rPr>
          <w:bCs/>
          <w:color w:val="000000"/>
          <w:szCs w:val="28"/>
        </w:rPr>
        <w:t>»</w:t>
      </w:r>
      <w:r w:rsidR="003C6950" w:rsidRPr="00CC6FC8">
        <w:rPr>
          <w:bCs/>
          <w:color w:val="000000"/>
          <w:szCs w:val="28"/>
        </w:rPr>
        <w:t xml:space="preserve">, </w:t>
      </w:r>
      <w:r w:rsidR="009F4FC0" w:rsidRPr="00CC6FC8">
        <w:t>АО </w:t>
      </w:r>
      <w:r w:rsidR="008219E0" w:rsidRPr="00CC6FC8">
        <w:rPr>
          <w:bCs/>
          <w:color w:val="000000"/>
          <w:szCs w:val="28"/>
        </w:rPr>
        <w:t>«СИБЭКО»</w:t>
      </w:r>
      <w:r w:rsidR="0071477A" w:rsidRPr="00CC6FC8">
        <w:rPr>
          <w:bCs/>
          <w:color w:val="000000"/>
          <w:szCs w:val="28"/>
        </w:rPr>
        <w:t>, муниципальным унитарным предприятием</w:t>
      </w:r>
      <w:r w:rsidR="00BF677E" w:rsidRPr="00CC6FC8">
        <w:rPr>
          <w:bCs/>
          <w:color w:val="000000"/>
          <w:szCs w:val="28"/>
        </w:rPr>
        <w:t xml:space="preserve"> г.</w:t>
      </w:r>
      <w:r w:rsidR="004037E5">
        <w:rPr>
          <w:bCs/>
          <w:color w:val="000000"/>
          <w:szCs w:val="28"/>
        </w:rPr>
        <w:t xml:space="preserve"> </w:t>
      </w:r>
      <w:r w:rsidRPr="00CC6FC8">
        <w:rPr>
          <w:bCs/>
          <w:color w:val="000000"/>
          <w:szCs w:val="28"/>
        </w:rPr>
        <w:t xml:space="preserve">Новосибирска </w:t>
      </w:r>
      <w:r w:rsidR="0071477A" w:rsidRPr="00CC6FC8">
        <w:rPr>
          <w:bCs/>
          <w:color w:val="000000"/>
          <w:szCs w:val="28"/>
        </w:rPr>
        <w:t>«</w:t>
      </w:r>
      <w:proofErr w:type="spellStart"/>
      <w:r w:rsidR="0071477A" w:rsidRPr="00CC6FC8">
        <w:rPr>
          <w:bCs/>
          <w:color w:val="000000"/>
          <w:szCs w:val="28"/>
        </w:rPr>
        <w:t>Горво</w:t>
      </w:r>
      <w:r w:rsidR="00CD12D8" w:rsidRPr="00CC6FC8">
        <w:rPr>
          <w:bCs/>
          <w:color w:val="000000"/>
          <w:szCs w:val="28"/>
        </w:rPr>
        <w:t>доканал</w:t>
      </w:r>
      <w:proofErr w:type="spellEnd"/>
      <w:r w:rsidR="00CD12D8" w:rsidRPr="00CC6FC8">
        <w:rPr>
          <w:bCs/>
          <w:color w:val="000000"/>
          <w:szCs w:val="28"/>
        </w:rPr>
        <w:t>»</w:t>
      </w:r>
      <w:r w:rsidR="0071477A" w:rsidRPr="00CC6FC8">
        <w:rPr>
          <w:bCs/>
          <w:color w:val="000000"/>
          <w:szCs w:val="28"/>
        </w:rPr>
        <w:t>.</w:t>
      </w:r>
    </w:p>
    <w:p w:rsidR="00CD12D8" w:rsidRPr="00CC6FC8" w:rsidRDefault="0071477A" w:rsidP="00CC6FC8">
      <w:pPr>
        <w:pStyle w:val="311"/>
        <w:rPr>
          <w:bCs/>
          <w:szCs w:val="28"/>
        </w:rPr>
      </w:pPr>
      <w:r w:rsidRPr="00CC6FC8">
        <w:rPr>
          <w:bCs/>
          <w:szCs w:val="28"/>
        </w:rPr>
        <w:t>В основу разработки предложений об инженерном обеспечении положены исходные данные архитектурно-планировочного раздела проекта</w:t>
      </w:r>
      <w:r w:rsidR="00CD12D8" w:rsidRPr="00CC6FC8">
        <w:rPr>
          <w:bCs/>
          <w:szCs w:val="28"/>
        </w:rPr>
        <w:t xml:space="preserve"> планировки</w:t>
      </w:r>
      <w:r w:rsidRPr="00CC6FC8">
        <w:rPr>
          <w:bCs/>
          <w:szCs w:val="28"/>
        </w:rPr>
        <w:t>, включающие показатели общей площади застройки и численности населения, а также положения Генерального плана города Новосибирска</w:t>
      </w:r>
      <w:r w:rsidR="00CD12D8" w:rsidRPr="00CC6FC8">
        <w:rPr>
          <w:bCs/>
          <w:szCs w:val="28"/>
        </w:rPr>
        <w:t>.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bCs/>
          <w:szCs w:val="28"/>
        </w:rPr>
        <w:lastRenderedPageBreak/>
        <w:t>В процессе разработки проектных решений по каждому виду инженерного оборудования определены приросты нагрузок и расходов, а также потребные мощности сооружений и диаметры трубопроводов.</w:t>
      </w:r>
    </w:p>
    <w:p w:rsidR="0071477A" w:rsidRPr="00CC6FC8" w:rsidRDefault="0071477A" w:rsidP="00CC6FC8">
      <w:pPr>
        <w:pStyle w:val="311"/>
        <w:rPr>
          <w:bCs/>
          <w:szCs w:val="28"/>
        </w:rPr>
      </w:pPr>
      <w:r w:rsidRPr="00CC6FC8">
        <w:rPr>
          <w:szCs w:val="28"/>
        </w:rPr>
        <w:t>На данной стадии проектирования для планируемой территории разработ</w:t>
      </w:r>
      <w:r w:rsidRPr="00CC6FC8">
        <w:rPr>
          <w:szCs w:val="28"/>
        </w:rPr>
        <w:t>а</w:t>
      </w:r>
      <w:r w:rsidRPr="00CC6FC8">
        <w:rPr>
          <w:szCs w:val="28"/>
        </w:rPr>
        <w:t xml:space="preserve">ны принципиальные предложения об инженерном обеспечении планируемой </w:t>
      </w:r>
      <w:r w:rsidRPr="00CC6FC8">
        <w:rPr>
          <w:bCs/>
          <w:szCs w:val="28"/>
        </w:rPr>
        <w:t>те</w:t>
      </w:r>
      <w:r w:rsidRPr="00CC6FC8">
        <w:rPr>
          <w:bCs/>
          <w:szCs w:val="28"/>
        </w:rPr>
        <w:t>р</w:t>
      </w:r>
      <w:r w:rsidRPr="00CC6FC8">
        <w:rPr>
          <w:bCs/>
          <w:szCs w:val="28"/>
        </w:rPr>
        <w:t>ритории системами</w:t>
      </w:r>
      <w:r w:rsidRPr="00CC6FC8">
        <w:rPr>
          <w:szCs w:val="28"/>
        </w:rPr>
        <w:t xml:space="preserve"> водоснабжения, хозяйственно-бытовой канализации, дожд</w:t>
      </w:r>
      <w:r w:rsidRPr="00CC6FC8">
        <w:rPr>
          <w:szCs w:val="28"/>
        </w:rPr>
        <w:t>е</w:t>
      </w:r>
      <w:r w:rsidRPr="00CC6FC8">
        <w:rPr>
          <w:szCs w:val="28"/>
        </w:rPr>
        <w:t xml:space="preserve">вой канализации, </w:t>
      </w:r>
      <w:proofErr w:type="spellStart"/>
      <w:r w:rsidRPr="00CC6FC8">
        <w:rPr>
          <w:szCs w:val="28"/>
        </w:rPr>
        <w:t>теплоэлектроснабжению</w:t>
      </w:r>
      <w:proofErr w:type="spellEnd"/>
      <w:r w:rsidRPr="00CC6FC8">
        <w:rPr>
          <w:szCs w:val="28"/>
        </w:rPr>
        <w:t>, телефонизации и радиофикации.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bCs/>
          <w:szCs w:val="28"/>
        </w:rPr>
        <w:t xml:space="preserve">В связи с тем, что данные по объектам промышленности, а также нагрузки существующих и строящихся объектов, расположенных на </w:t>
      </w:r>
      <w:r w:rsidRPr="00CC6FC8">
        <w:rPr>
          <w:szCs w:val="28"/>
        </w:rPr>
        <w:t>планируемой</w:t>
      </w:r>
      <w:r w:rsidRPr="00CC6FC8">
        <w:rPr>
          <w:bCs/>
          <w:szCs w:val="28"/>
        </w:rPr>
        <w:t xml:space="preserve"> террит</w:t>
      </w:r>
      <w:r w:rsidRPr="00CC6FC8">
        <w:rPr>
          <w:bCs/>
          <w:szCs w:val="28"/>
        </w:rPr>
        <w:t>о</w:t>
      </w:r>
      <w:r w:rsidRPr="00CC6FC8">
        <w:rPr>
          <w:bCs/>
          <w:szCs w:val="28"/>
        </w:rPr>
        <w:t>рии, не были представлены, расчетная нагрузка по каждому виду инженерного обеспечения увеличена на 20 %.</w:t>
      </w:r>
    </w:p>
    <w:p w:rsidR="0071477A" w:rsidRPr="00CC6FC8" w:rsidRDefault="0071477A" w:rsidP="00CC6FC8">
      <w:pPr>
        <w:pStyle w:val="311"/>
        <w:rPr>
          <w:bCs/>
          <w:szCs w:val="28"/>
        </w:rPr>
      </w:pPr>
      <w:r w:rsidRPr="00CC6FC8">
        <w:rPr>
          <w:bCs/>
          <w:szCs w:val="28"/>
        </w:rPr>
        <w:t>Сводные объ</w:t>
      </w:r>
      <w:r w:rsidR="007C549F">
        <w:rPr>
          <w:bCs/>
          <w:szCs w:val="28"/>
        </w:rPr>
        <w:t>е</w:t>
      </w:r>
      <w:r w:rsidRPr="00CC6FC8">
        <w:rPr>
          <w:bCs/>
          <w:szCs w:val="28"/>
        </w:rPr>
        <w:t>мы необходимых работ по всей планируемой территории пр</w:t>
      </w:r>
      <w:r w:rsidRPr="00CC6FC8">
        <w:rPr>
          <w:bCs/>
          <w:szCs w:val="28"/>
        </w:rPr>
        <w:t>и</w:t>
      </w:r>
      <w:r w:rsidR="00CD12D8" w:rsidRPr="00CC6FC8">
        <w:rPr>
          <w:bCs/>
          <w:szCs w:val="28"/>
        </w:rPr>
        <w:t xml:space="preserve">ведены </w:t>
      </w:r>
      <w:r w:rsidRPr="00CC6FC8">
        <w:rPr>
          <w:bCs/>
          <w:szCs w:val="28"/>
        </w:rPr>
        <w:t xml:space="preserve">в таблице </w:t>
      </w:r>
      <w:r w:rsidR="00CD12D8" w:rsidRPr="00CC6FC8">
        <w:rPr>
          <w:bCs/>
          <w:szCs w:val="28"/>
        </w:rPr>
        <w:t>4</w:t>
      </w:r>
      <w:r w:rsidRPr="00CC6FC8">
        <w:rPr>
          <w:bCs/>
          <w:szCs w:val="28"/>
        </w:rPr>
        <w:t>.</w:t>
      </w:r>
    </w:p>
    <w:p w:rsidR="004037E5" w:rsidRDefault="004037E5" w:rsidP="00CC6FC8">
      <w:pPr>
        <w:pStyle w:val="311"/>
        <w:jc w:val="right"/>
        <w:rPr>
          <w:iCs/>
          <w:szCs w:val="28"/>
        </w:rPr>
      </w:pPr>
    </w:p>
    <w:p w:rsidR="0071477A" w:rsidRPr="00CC6FC8" w:rsidRDefault="00CD12D8" w:rsidP="00CC6FC8">
      <w:pPr>
        <w:pStyle w:val="311"/>
        <w:jc w:val="right"/>
        <w:rPr>
          <w:iCs/>
          <w:szCs w:val="28"/>
        </w:rPr>
      </w:pPr>
      <w:r w:rsidRPr="00CC6FC8">
        <w:rPr>
          <w:iCs/>
          <w:szCs w:val="28"/>
        </w:rPr>
        <w:t>Таблица 4</w:t>
      </w:r>
    </w:p>
    <w:p w:rsidR="004037E5" w:rsidRDefault="004037E5" w:rsidP="00CC6FC8">
      <w:pPr>
        <w:pStyle w:val="311"/>
        <w:jc w:val="center"/>
        <w:rPr>
          <w:szCs w:val="28"/>
        </w:rPr>
      </w:pPr>
    </w:p>
    <w:p w:rsidR="0071477A" w:rsidRPr="00CC6FC8" w:rsidRDefault="0071477A" w:rsidP="00CC6FC8">
      <w:pPr>
        <w:pStyle w:val="311"/>
        <w:jc w:val="center"/>
        <w:rPr>
          <w:iCs/>
          <w:szCs w:val="28"/>
        </w:rPr>
      </w:pPr>
      <w:r w:rsidRPr="00CC6FC8">
        <w:rPr>
          <w:szCs w:val="28"/>
        </w:rPr>
        <w:t>Сводные объ</w:t>
      </w:r>
      <w:r w:rsidR="007C549F">
        <w:rPr>
          <w:szCs w:val="28"/>
        </w:rPr>
        <w:t>е</w:t>
      </w:r>
      <w:r w:rsidRPr="00CC6FC8">
        <w:rPr>
          <w:szCs w:val="28"/>
        </w:rPr>
        <w:t>мы необходимых работ</w:t>
      </w:r>
    </w:p>
    <w:p w:rsidR="0071477A" w:rsidRPr="00CC6FC8" w:rsidRDefault="0071477A" w:rsidP="00CC6FC8">
      <w:pPr>
        <w:pStyle w:val="311"/>
        <w:jc w:val="right"/>
        <w:rPr>
          <w:color w:val="FF0000"/>
          <w:szCs w:val="28"/>
        </w:rPr>
      </w:pPr>
    </w:p>
    <w:p w:rsidR="0071477A" w:rsidRPr="00CC6FC8" w:rsidRDefault="0071477A" w:rsidP="00CC6FC8">
      <w:pPr>
        <w:rPr>
          <w:color w:val="FF0000"/>
          <w:sz w:val="2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487"/>
        <w:gridCol w:w="1701"/>
        <w:gridCol w:w="1135"/>
      </w:tblGrid>
      <w:tr w:rsidR="0071477A" w:rsidRPr="004037E5" w:rsidTr="004037E5">
        <w:trPr>
          <w:trHeight w:val="70"/>
          <w:tblHeader/>
        </w:trPr>
        <w:tc>
          <w:tcPr>
            <w:tcW w:w="709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№</w:t>
            </w:r>
          </w:p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proofErr w:type="gramStart"/>
            <w:r w:rsidRPr="004037E5">
              <w:rPr>
                <w:szCs w:val="28"/>
              </w:rPr>
              <w:t>п</w:t>
            </w:r>
            <w:proofErr w:type="gramEnd"/>
            <w:r w:rsidRPr="004037E5">
              <w:rPr>
                <w:szCs w:val="28"/>
              </w:rPr>
              <w:t>/п</w:t>
            </w: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Наименование работ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Единица</w:t>
            </w:r>
          </w:p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szCs w:val="28"/>
              </w:rPr>
              <w:t>измерения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Объем</w:t>
            </w:r>
          </w:p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szCs w:val="28"/>
              </w:rPr>
              <w:t>работ</w:t>
            </w:r>
          </w:p>
        </w:tc>
      </w:tr>
    </w:tbl>
    <w:p w:rsidR="004037E5" w:rsidRPr="004037E5" w:rsidRDefault="004037E5">
      <w:pPr>
        <w:rPr>
          <w:sz w:val="2"/>
          <w:szCs w:val="2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487"/>
        <w:gridCol w:w="1701"/>
        <w:gridCol w:w="1135"/>
      </w:tblGrid>
      <w:tr w:rsidR="0071477A" w:rsidRPr="004037E5" w:rsidTr="004037E5">
        <w:trPr>
          <w:trHeight w:val="70"/>
          <w:tblHeader/>
        </w:trPr>
        <w:tc>
          <w:tcPr>
            <w:tcW w:w="709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</w:t>
            </w: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4</w:t>
            </w:r>
          </w:p>
        </w:tc>
      </w:tr>
      <w:tr w:rsidR="0071477A" w:rsidRPr="004037E5" w:rsidTr="004037E5">
        <w:trPr>
          <w:trHeight w:val="223"/>
        </w:trPr>
        <w:tc>
          <w:tcPr>
            <w:tcW w:w="709" w:type="dxa"/>
            <w:vMerge w:val="restart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1</w:t>
            </w: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Водоснабжение: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</w:tr>
      <w:tr w:rsidR="0071477A" w:rsidRPr="004037E5" w:rsidTr="004037E5">
        <w:trPr>
          <w:trHeight w:val="223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</w:rPr>
            </w:pPr>
            <w:r w:rsidRPr="004037E5">
              <w:rPr>
                <w:szCs w:val="28"/>
              </w:rPr>
              <w:t>прокладка водопроводных сетей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 xml:space="preserve"> 500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0,845</w:t>
            </w:r>
          </w:p>
        </w:tc>
      </w:tr>
      <w:tr w:rsidR="0071477A" w:rsidRPr="004037E5" w:rsidTr="004037E5">
        <w:trPr>
          <w:trHeight w:val="231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прокладка водопроводных сетей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 xml:space="preserve"> 400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0,986</w:t>
            </w:r>
          </w:p>
        </w:tc>
      </w:tr>
      <w:tr w:rsidR="0071477A" w:rsidRPr="004037E5" w:rsidTr="004037E5">
        <w:trPr>
          <w:trHeight w:val="266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прокладка водопроводных сетей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 xml:space="preserve"> 300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1,927</w:t>
            </w:r>
          </w:p>
        </w:tc>
      </w:tr>
      <w:tr w:rsidR="0071477A" w:rsidRPr="004037E5" w:rsidTr="004037E5">
        <w:trPr>
          <w:trHeight w:val="255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прокладка водопроводных сетей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 xml:space="preserve"> 200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4,215</w:t>
            </w:r>
          </w:p>
        </w:tc>
      </w:tr>
      <w:tr w:rsidR="0071477A" w:rsidRPr="004037E5" w:rsidTr="004037E5">
        <w:trPr>
          <w:trHeight w:val="260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прокладка водопроводных сетей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 xml:space="preserve"> 150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19,079</w:t>
            </w:r>
          </w:p>
        </w:tc>
      </w:tr>
      <w:tr w:rsidR="0071477A" w:rsidRPr="004037E5" w:rsidTr="004037E5">
        <w:trPr>
          <w:trHeight w:val="236"/>
        </w:trPr>
        <w:tc>
          <w:tcPr>
            <w:tcW w:w="709" w:type="dxa"/>
            <w:vMerge w:val="restart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  <w:u w:val="single"/>
              </w:rPr>
            </w:pPr>
            <w:r w:rsidRPr="004037E5">
              <w:rPr>
                <w:szCs w:val="28"/>
              </w:rPr>
              <w:t>2</w:t>
            </w: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Канализация: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</w:tr>
      <w:tr w:rsidR="0071477A" w:rsidRPr="004037E5" w:rsidTr="004037E5">
        <w:trPr>
          <w:trHeight w:val="236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 xml:space="preserve">строительство </w:t>
            </w:r>
            <w:r w:rsidRPr="004037E5">
              <w:rPr>
                <w:szCs w:val="28"/>
              </w:rPr>
              <w:t>канализационных насосных станций</w:t>
            </w:r>
            <w:r w:rsidRPr="004037E5">
              <w:rPr>
                <w:color w:val="000000"/>
                <w:szCs w:val="28"/>
              </w:rPr>
              <w:t xml:space="preserve"> (КНС)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штук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3</w:t>
            </w:r>
          </w:p>
        </w:tc>
      </w:tr>
      <w:tr w:rsidR="0071477A" w:rsidRPr="004037E5" w:rsidTr="004037E5">
        <w:trPr>
          <w:trHeight w:val="261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  <w:u w:val="single"/>
              </w:rPr>
            </w:pPr>
            <w:r w:rsidRPr="004037E5">
              <w:rPr>
                <w:color w:val="000000"/>
                <w:szCs w:val="28"/>
              </w:rPr>
              <w:t xml:space="preserve">реконструкция </w:t>
            </w:r>
            <w:r w:rsidRPr="004037E5">
              <w:rPr>
                <w:szCs w:val="28"/>
              </w:rPr>
              <w:t>канализационных насосных станций</w:t>
            </w:r>
            <w:r w:rsidRPr="004037E5">
              <w:rPr>
                <w:color w:val="000000"/>
                <w:szCs w:val="28"/>
              </w:rPr>
              <w:t xml:space="preserve"> (КНС)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штук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8</w:t>
            </w:r>
          </w:p>
        </w:tc>
      </w:tr>
      <w:tr w:rsidR="0071477A" w:rsidRPr="004037E5" w:rsidTr="004037E5">
        <w:trPr>
          <w:trHeight w:val="394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  <w:u w:val="single"/>
              </w:rPr>
            </w:pPr>
            <w:r w:rsidRPr="004037E5">
              <w:rPr>
                <w:color w:val="000000"/>
                <w:szCs w:val="28"/>
              </w:rPr>
              <w:t>строительство уличных самотечных коллекторов</w:t>
            </w:r>
            <w:proofErr w:type="gramStart"/>
            <w:r w:rsidR="004037E5">
              <w:rPr>
                <w:color w:val="000000"/>
                <w:szCs w:val="28"/>
              </w:rPr>
              <w:t xml:space="preserve"> </w:t>
            </w:r>
            <w:r w:rsidRPr="004037E5">
              <w:rPr>
                <w:color w:val="000000"/>
                <w:szCs w:val="28"/>
              </w:rPr>
              <w:t>Д</w:t>
            </w:r>
            <w:proofErr w:type="gramEnd"/>
            <w:r w:rsidRPr="004037E5">
              <w:rPr>
                <w:color w:val="000000"/>
                <w:szCs w:val="28"/>
              </w:rPr>
              <w:t> 160</w:t>
            </w:r>
            <w:r w:rsidR="004037E5">
              <w:rPr>
                <w:color w:val="000000"/>
                <w:szCs w:val="28"/>
              </w:rPr>
              <w:t xml:space="preserve"> </w:t>
            </w:r>
            <w:r w:rsidRPr="004037E5">
              <w:rPr>
                <w:color w:val="000000"/>
                <w:szCs w:val="28"/>
              </w:rPr>
              <w:t>-</w:t>
            </w:r>
            <w:r w:rsidR="004037E5">
              <w:rPr>
                <w:color w:val="000000"/>
                <w:szCs w:val="28"/>
              </w:rPr>
              <w:t xml:space="preserve"> </w:t>
            </w:r>
            <w:r w:rsidRPr="004037E5">
              <w:rPr>
                <w:color w:val="000000"/>
                <w:szCs w:val="28"/>
              </w:rPr>
              <w:t>300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8,22</w:t>
            </w:r>
          </w:p>
        </w:tc>
      </w:tr>
      <w:tr w:rsidR="0071477A" w:rsidRPr="004037E5" w:rsidTr="004037E5">
        <w:trPr>
          <w:trHeight w:val="394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  <w:u w:val="single"/>
              </w:rPr>
            </w:pPr>
            <w:r w:rsidRPr="004037E5">
              <w:rPr>
                <w:color w:val="000000"/>
                <w:szCs w:val="28"/>
              </w:rPr>
              <w:t>строительство уличных самотечных коллекторов</w:t>
            </w:r>
            <w:proofErr w:type="gramStart"/>
            <w:r w:rsidR="004037E5">
              <w:rPr>
                <w:color w:val="000000"/>
                <w:szCs w:val="28"/>
              </w:rPr>
              <w:t xml:space="preserve">  </w:t>
            </w:r>
            <w:r w:rsidRPr="004037E5">
              <w:rPr>
                <w:color w:val="000000"/>
                <w:szCs w:val="28"/>
              </w:rPr>
              <w:t>Д</w:t>
            </w:r>
            <w:proofErr w:type="gramEnd"/>
            <w:r w:rsidRPr="004037E5">
              <w:rPr>
                <w:color w:val="000000"/>
                <w:szCs w:val="28"/>
              </w:rPr>
              <w:t> 300</w:t>
            </w:r>
            <w:r w:rsidR="004037E5">
              <w:rPr>
                <w:color w:val="000000"/>
                <w:szCs w:val="28"/>
              </w:rPr>
              <w:t xml:space="preserve"> </w:t>
            </w:r>
            <w:r w:rsidRPr="004037E5">
              <w:rPr>
                <w:color w:val="000000"/>
                <w:szCs w:val="28"/>
              </w:rPr>
              <w:t>-</w:t>
            </w:r>
            <w:r w:rsidR="004037E5">
              <w:rPr>
                <w:color w:val="000000"/>
                <w:szCs w:val="28"/>
              </w:rPr>
              <w:t xml:space="preserve"> </w:t>
            </w:r>
            <w:r w:rsidRPr="004037E5">
              <w:rPr>
                <w:color w:val="000000"/>
                <w:szCs w:val="28"/>
              </w:rPr>
              <w:t>500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6,42</w:t>
            </w:r>
          </w:p>
        </w:tc>
      </w:tr>
      <w:tr w:rsidR="0071477A" w:rsidRPr="004037E5" w:rsidTr="004037E5">
        <w:trPr>
          <w:trHeight w:val="260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  <w:u w:val="single"/>
              </w:rPr>
            </w:pPr>
            <w:r w:rsidRPr="004037E5">
              <w:rPr>
                <w:color w:val="000000"/>
                <w:szCs w:val="28"/>
              </w:rPr>
              <w:t>уличных напорных коллекторов</w:t>
            </w:r>
            <w:proofErr w:type="gramStart"/>
            <w:r w:rsidRPr="004037E5">
              <w:rPr>
                <w:color w:val="000000"/>
                <w:szCs w:val="28"/>
              </w:rPr>
              <w:t xml:space="preserve"> Д</w:t>
            </w:r>
            <w:proofErr w:type="gramEnd"/>
            <w:r w:rsidRPr="004037E5">
              <w:rPr>
                <w:color w:val="000000"/>
                <w:szCs w:val="28"/>
              </w:rPr>
              <w:t> 300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1,90</w:t>
            </w:r>
          </w:p>
        </w:tc>
      </w:tr>
      <w:tr w:rsidR="0071477A" w:rsidRPr="004037E5" w:rsidTr="004037E5">
        <w:trPr>
          <w:trHeight w:val="187"/>
        </w:trPr>
        <w:tc>
          <w:tcPr>
            <w:tcW w:w="709" w:type="dxa"/>
            <w:vMerge w:val="restart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3</w:t>
            </w: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Теплоснабжение: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</w:p>
        </w:tc>
      </w:tr>
      <w:tr w:rsidR="0071477A" w:rsidRPr="004037E5" w:rsidTr="004037E5">
        <w:trPr>
          <w:trHeight w:val="633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строительство тепловых сетей диаметром</w:t>
            </w:r>
            <w:r w:rsidR="004037E5">
              <w:rPr>
                <w:color w:val="000000"/>
                <w:szCs w:val="28"/>
              </w:rPr>
              <w:t xml:space="preserve"> </w:t>
            </w:r>
            <w:r w:rsidRPr="004037E5">
              <w:rPr>
                <w:color w:val="000000"/>
                <w:szCs w:val="28"/>
              </w:rPr>
              <w:t>2</w:t>
            </w:r>
            <w:proofErr w:type="gramStart"/>
            <w:r w:rsidRPr="004037E5">
              <w:rPr>
                <w:color w:val="000000"/>
                <w:szCs w:val="28"/>
              </w:rPr>
              <w:t> Д</w:t>
            </w:r>
            <w:proofErr w:type="gramEnd"/>
            <w:r w:rsidRPr="004037E5">
              <w:rPr>
                <w:color w:val="000000"/>
                <w:szCs w:val="28"/>
              </w:rPr>
              <w:t> 200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  <w:r w:rsidRPr="004037E5"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  <w:r w:rsidRPr="004037E5">
              <w:t>0,5</w:t>
            </w:r>
          </w:p>
        </w:tc>
      </w:tr>
      <w:tr w:rsidR="0071477A" w:rsidRPr="004037E5" w:rsidTr="004037E5">
        <w:trPr>
          <w:trHeight w:val="428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строительство тепловых сетей диаметром</w:t>
            </w:r>
            <w:r w:rsidR="004037E5">
              <w:rPr>
                <w:color w:val="000000"/>
                <w:szCs w:val="28"/>
              </w:rPr>
              <w:t xml:space="preserve"> </w:t>
            </w:r>
            <w:r w:rsidRPr="004037E5">
              <w:rPr>
                <w:color w:val="000000"/>
                <w:szCs w:val="28"/>
              </w:rPr>
              <w:t>2</w:t>
            </w:r>
            <w:proofErr w:type="gramStart"/>
            <w:r w:rsidRPr="004037E5">
              <w:rPr>
                <w:color w:val="000000"/>
                <w:szCs w:val="28"/>
              </w:rPr>
              <w:t> Д</w:t>
            </w:r>
            <w:proofErr w:type="gramEnd"/>
            <w:r w:rsidRPr="004037E5">
              <w:rPr>
                <w:color w:val="000000"/>
                <w:szCs w:val="28"/>
              </w:rPr>
              <w:t> 300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  <w:r w:rsidRPr="004037E5"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  <w:r w:rsidRPr="004037E5">
              <w:t>1,5</w:t>
            </w:r>
          </w:p>
        </w:tc>
      </w:tr>
      <w:tr w:rsidR="0071477A" w:rsidRPr="004037E5" w:rsidTr="004037E5">
        <w:trPr>
          <w:trHeight w:val="552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строительство тепловых сетей диаметром</w:t>
            </w:r>
            <w:r w:rsidR="004037E5">
              <w:rPr>
                <w:color w:val="000000"/>
                <w:szCs w:val="28"/>
              </w:rPr>
              <w:t xml:space="preserve"> </w:t>
            </w:r>
            <w:r w:rsidRPr="004037E5">
              <w:rPr>
                <w:color w:val="000000"/>
                <w:szCs w:val="28"/>
              </w:rPr>
              <w:t>2</w:t>
            </w:r>
            <w:proofErr w:type="gramStart"/>
            <w:r w:rsidRPr="004037E5">
              <w:rPr>
                <w:color w:val="000000"/>
                <w:szCs w:val="28"/>
              </w:rPr>
              <w:t> Д</w:t>
            </w:r>
            <w:proofErr w:type="gramEnd"/>
            <w:r w:rsidRPr="004037E5">
              <w:rPr>
                <w:color w:val="000000"/>
                <w:szCs w:val="28"/>
              </w:rPr>
              <w:t> 400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  <w:r w:rsidRPr="004037E5"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  <w:r w:rsidRPr="004037E5">
              <w:t>2,3</w:t>
            </w:r>
          </w:p>
        </w:tc>
      </w:tr>
      <w:tr w:rsidR="0071477A" w:rsidRPr="004037E5" w:rsidTr="00534DBB">
        <w:trPr>
          <w:cantSplit/>
          <w:trHeight w:val="193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CD12D8" w:rsidP="004037E5">
            <w:pPr>
              <w:ind w:firstLine="0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с</w:t>
            </w:r>
            <w:r w:rsidR="0071477A" w:rsidRPr="004037E5">
              <w:rPr>
                <w:color w:val="000000"/>
                <w:szCs w:val="28"/>
              </w:rPr>
              <w:t xml:space="preserve">троительство </w:t>
            </w:r>
            <w:r w:rsidR="0071477A" w:rsidRPr="004037E5">
              <w:rPr>
                <w:szCs w:val="28"/>
              </w:rPr>
              <w:t>центральных тепловых пунктов</w:t>
            </w:r>
            <w:r w:rsidR="0071477A" w:rsidRPr="004037E5">
              <w:rPr>
                <w:color w:val="000000"/>
                <w:szCs w:val="28"/>
              </w:rPr>
              <w:t xml:space="preserve"> (ЦТП)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штук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pStyle w:val="a3"/>
              <w:ind w:firstLine="0"/>
              <w:jc w:val="center"/>
            </w:pPr>
            <w:r w:rsidRPr="004037E5">
              <w:t>4</w:t>
            </w:r>
          </w:p>
        </w:tc>
      </w:tr>
      <w:tr w:rsidR="0071477A" w:rsidRPr="004037E5" w:rsidTr="004037E5">
        <w:trPr>
          <w:trHeight w:val="207"/>
        </w:trPr>
        <w:tc>
          <w:tcPr>
            <w:tcW w:w="709" w:type="dxa"/>
            <w:vMerge w:val="restart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4</w:t>
            </w: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Газоснабжение: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</w:tr>
      <w:tr w:rsidR="0071477A" w:rsidRPr="004037E5" w:rsidTr="004037E5">
        <w:trPr>
          <w:trHeight w:val="267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строительство газорегуляторных пунктов (ГРП)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szCs w:val="28"/>
              </w:rPr>
              <w:t>штук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color w:val="000000"/>
                <w:szCs w:val="28"/>
              </w:rPr>
              <w:t>3</w:t>
            </w:r>
          </w:p>
        </w:tc>
      </w:tr>
      <w:tr w:rsidR="0071477A" w:rsidRPr="004037E5" w:rsidTr="004037E5">
        <w:trPr>
          <w:trHeight w:val="382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строительство газопроводов высокого давления</w:t>
            </w:r>
            <w:r w:rsidR="004037E5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Р=0,6 МПа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> 200 – 100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color w:val="000000"/>
                <w:szCs w:val="28"/>
              </w:rPr>
              <w:t>2,50</w:t>
            </w:r>
          </w:p>
        </w:tc>
      </w:tr>
      <w:tr w:rsidR="0071477A" w:rsidRPr="004037E5" w:rsidTr="004037E5">
        <w:trPr>
          <w:trHeight w:val="475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строительство разводящих сетей низкого давления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> 200 – 100 мм после газорегуляторных пунктов (ГРП), с уч</w:t>
            </w:r>
            <w:r w:rsidR="007C549F" w:rsidRPr="004037E5">
              <w:rPr>
                <w:szCs w:val="28"/>
              </w:rPr>
              <w:t>е</w:t>
            </w:r>
            <w:r w:rsidRPr="004037E5">
              <w:rPr>
                <w:szCs w:val="28"/>
              </w:rPr>
              <w:t>там перекладки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color w:val="000000"/>
                <w:szCs w:val="28"/>
              </w:rPr>
              <w:t>4,43</w:t>
            </w:r>
          </w:p>
        </w:tc>
      </w:tr>
      <w:tr w:rsidR="0071477A" w:rsidRPr="004037E5" w:rsidTr="004037E5">
        <w:trPr>
          <w:trHeight w:val="342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перекладка газопроводов высокого давления</w:t>
            </w:r>
            <w:r w:rsidR="004037E5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Р=0,6 МПа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> 500</w:t>
            </w:r>
            <w:r w:rsidR="00534DBB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-</w:t>
            </w:r>
            <w:r w:rsidR="00534DBB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100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color w:val="000000"/>
                <w:szCs w:val="28"/>
              </w:rPr>
              <w:t>1,50</w:t>
            </w:r>
          </w:p>
        </w:tc>
      </w:tr>
      <w:tr w:rsidR="0071477A" w:rsidRPr="004037E5" w:rsidTr="004037E5">
        <w:trPr>
          <w:trHeight w:val="409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ликвидация газопроводов высокого давления</w:t>
            </w:r>
            <w:r w:rsidR="004037E5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Р=0,6 МПа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> 500</w:t>
            </w:r>
            <w:r w:rsidR="00534DBB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-</w:t>
            </w:r>
            <w:r w:rsidR="00534DBB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100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color w:val="000000"/>
                <w:szCs w:val="28"/>
              </w:rPr>
              <w:t>1,00</w:t>
            </w:r>
          </w:p>
        </w:tc>
      </w:tr>
      <w:tr w:rsidR="0071477A" w:rsidRPr="004037E5" w:rsidTr="004037E5">
        <w:trPr>
          <w:trHeight w:val="550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ликвидация газопроводов низкого давления</w:t>
            </w:r>
            <w:r w:rsidR="004037E5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Р=0,6 МПа</w:t>
            </w:r>
            <w:proofErr w:type="gramStart"/>
            <w:r w:rsidRPr="004037E5">
              <w:rPr>
                <w:szCs w:val="28"/>
              </w:rPr>
              <w:t xml:space="preserve"> Д</w:t>
            </w:r>
            <w:proofErr w:type="gramEnd"/>
            <w:r w:rsidRPr="004037E5">
              <w:rPr>
                <w:szCs w:val="28"/>
              </w:rPr>
              <w:t> 50</w:t>
            </w:r>
            <w:r w:rsidR="00534DBB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-</w:t>
            </w:r>
            <w:r w:rsidR="00534DBB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300 мм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000000"/>
                <w:szCs w:val="28"/>
              </w:rPr>
            </w:pPr>
            <w:r w:rsidRPr="004037E5">
              <w:rPr>
                <w:color w:val="000000"/>
                <w:szCs w:val="28"/>
              </w:rPr>
              <w:t>1,20</w:t>
            </w:r>
          </w:p>
        </w:tc>
      </w:tr>
      <w:tr w:rsidR="0071477A" w:rsidRPr="004037E5" w:rsidTr="004037E5">
        <w:trPr>
          <w:trHeight w:val="205"/>
        </w:trPr>
        <w:tc>
          <w:tcPr>
            <w:tcW w:w="709" w:type="dxa"/>
            <w:vMerge w:val="restart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5</w:t>
            </w: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Электроснабжение: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71477A" w:rsidRPr="004037E5" w:rsidTr="004037E5">
        <w:trPr>
          <w:trHeight w:val="776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534DBB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строительство воздушных линий (</w:t>
            </w:r>
            <w:proofErr w:type="gramStart"/>
            <w:r w:rsidRPr="004037E5">
              <w:rPr>
                <w:szCs w:val="28"/>
              </w:rPr>
              <w:t>ВЛ</w:t>
            </w:r>
            <w:proofErr w:type="gramEnd"/>
            <w:r w:rsidRPr="004037E5">
              <w:rPr>
                <w:szCs w:val="28"/>
              </w:rPr>
              <w:t>)</w:t>
            </w:r>
            <w:r w:rsidR="00534DBB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-</w:t>
            </w:r>
            <w:r w:rsidR="00534DBB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 xml:space="preserve">110 кВ </w:t>
            </w:r>
            <w:r w:rsidR="004037E5">
              <w:rPr>
                <w:szCs w:val="28"/>
              </w:rPr>
              <w:t xml:space="preserve">             </w:t>
            </w:r>
            <w:r w:rsidRPr="004037E5">
              <w:rPr>
                <w:szCs w:val="28"/>
              </w:rPr>
              <w:t xml:space="preserve">Восточная – Мостовая с заходом на подстанцию </w:t>
            </w:r>
            <w:proofErr w:type="spellStart"/>
            <w:r w:rsidRPr="004037E5">
              <w:rPr>
                <w:szCs w:val="28"/>
              </w:rPr>
              <w:t>Камышенск</w:t>
            </w:r>
            <w:r w:rsidR="00534DBB">
              <w:rPr>
                <w:szCs w:val="28"/>
              </w:rPr>
              <w:t>ую</w:t>
            </w:r>
            <w:proofErr w:type="spellEnd"/>
            <w:r w:rsidRPr="004037E5">
              <w:rPr>
                <w:szCs w:val="28"/>
              </w:rPr>
              <w:t>, в пределах планируемой террит</w:t>
            </w:r>
            <w:r w:rsidRPr="004037E5">
              <w:rPr>
                <w:szCs w:val="28"/>
              </w:rPr>
              <w:t>о</w:t>
            </w:r>
            <w:r w:rsidRPr="004037E5">
              <w:rPr>
                <w:szCs w:val="28"/>
              </w:rPr>
              <w:t>рии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szCs w:val="28"/>
              </w:rPr>
              <w:t>км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color w:val="000000"/>
                <w:szCs w:val="28"/>
              </w:rPr>
              <w:t>2,80</w:t>
            </w:r>
          </w:p>
        </w:tc>
      </w:tr>
      <w:tr w:rsidR="0071477A" w:rsidRPr="004037E5" w:rsidTr="004037E5">
        <w:trPr>
          <w:trHeight w:val="583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реконструкция подстанции 220 кВ Восточная</w:t>
            </w:r>
            <w:r w:rsidR="004037E5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 xml:space="preserve">(срок реализации </w:t>
            </w:r>
            <w:r w:rsidR="004037E5">
              <w:rPr>
                <w:szCs w:val="28"/>
              </w:rPr>
              <w:t>–</w:t>
            </w:r>
            <w:r w:rsidRPr="004037E5">
              <w:rPr>
                <w:szCs w:val="28"/>
              </w:rPr>
              <w:t xml:space="preserve"> 2011</w:t>
            </w:r>
            <w:r w:rsidR="004037E5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-</w:t>
            </w:r>
            <w:r w:rsidR="004037E5">
              <w:rPr>
                <w:szCs w:val="28"/>
              </w:rPr>
              <w:t xml:space="preserve"> </w:t>
            </w:r>
            <w:r w:rsidRPr="004037E5">
              <w:rPr>
                <w:szCs w:val="28"/>
              </w:rPr>
              <w:t>2016 гг.)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штук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color w:val="FF0000"/>
                <w:szCs w:val="28"/>
              </w:rPr>
            </w:pPr>
            <w:r w:rsidRPr="004037E5">
              <w:rPr>
                <w:color w:val="000000"/>
                <w:szCs w:val="28"/>
              </w:rPr>
              <w:t>1</w:t>
            </w:r>
          </w:p>
        </w:tc>
      </w:tr>
      <w:tr w:rsidR="0071477A" w:rsidRPr="004037E5" w:rsidTr="004037E5">
        <w:trPr>
          <w:trHeight w:val="201"/>
        </w:trPr>
        <w:tc>
          <w:tcPr>
            <w:tcW w:w="709" w:type="dxa"/>
            <w:vMerge w:val="restart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6</w:t>
            </w: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</w:rPr>
            </w:pPr>
            <w:r w:rsidRPr="004037E5">
              <w:rPr>
                <w:szCs w:val="28"/>
              </w:rPr>
              <w:t>Связь</w:t>
            </w:r>
            <w:r w:rsidR="008840B7" w:rsidRPr="004037E5">
              <w:rPr>
                <w:szCs w:val="28"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highlight w:val="yellow"/>
              </w:rPr>
            </w:pPr>
          </w:p>
        </w:tc>
      </w:tr>
      <w:tr w:rsidR="0071477A" w:rsidRPr="004037E5" w:rsidTr="004037E5">
        <w:trPr>
          <w:trHeight w:val="475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  <w:highlight w:val="yellow"/>
                <w:u w:val="single"/>
              </w:rPr>
            </w:pPr>
            <w:r w:rsidRPr="004037E5">
              <w:rPr>
                <w:szCs w:val="28"/>
              </w:rPr>
              <w:t>строительство активного телекоммуникационного шкафа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highlight w:val="yellow"/>
              </w:rPr>
            </w:pPr>
            <w:r w:rsidRPr="004037E5">
              <w:rPr>
                <w:szCs w:val="28"/>
              </w:rPr>
              <w:t>объектов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  <w:highlight w:val="yellow"/>
              </w:rPr>
            </w:pPr>
            <w:r w:rsidRPr="004037E5">
              <w:rPr>
                <w:szCs w:val="28"/>
              </w:rPr>
              <w:t>50</w:t>
            </w:r>
          </w:p>
        </w:tc>
      </w:tr>
      <w:tr w:rsidR="0071477A" w:rsidRPr="004037E5" w:rsidTr="004037E5">
        <w:trPr>
          <w:trHeight w:val="267"/>
        </w:trPr>
        <w:tc>
          <w:tcPr>
            <w:tcW w:w="709" w:type="dxa"/>
            <w:vMerge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487" w:type="dxa"/>
            <w:shd w:val="clear" w:color="auto" w:fill="auto"/>
          </w:tcPr>
          <w:p w:rsidR="0071477A" w:rsidRPr="004037E5" w:rsidRDefault="0071477A" w:rsidP="004037E5">
            <w:pPr>
              <w:ind w:firstLine="0"/>
              <w:rPr>
                <w:szCs w:val="28"/>
                <w:u w:val="single"/>
              </w:rPr>
            </w:pPr>
            <w:r w:rsidRPr="004037E5">
              <w:rPr>
                <w:szCs w:val="28"/>
              </w:rPr>
              <w:t>установка телефонов</w:t>
            </w:r>
          </w:p>
        </w:tc>
        <w:tc>
          <w:tcPr>
            <w:tcW w:w="1701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номеров</w:t>
            </w:r>
          </w:p>
        </w:tc>
        <w:tc>
          <w:tcPr>
            <w:tcW w:w="1135" w:type="dxa"/>
            <w:shd w:val="clear" w:color="auto" w:fill="auto"/>
          </w:tcPr>
          <w:p w:rsidR="0071477A" w:rsidRPr="004037E5" w:rsidRDefault="0071477A" w:rsidP="004037E5">
            <w:pPr>
              <w:ind w:firstLine="0"/>
              <w:jc w:val="center"/>
              <w:rPr>
                <w:szCs w:val="28"/>
              </w:rPr>
            </w:pPr>
            <w:r w:rsidRPr="004037E5">
              <w:rPr>
                <w:szCs w:val="28"/>
              </w:rPr>
              <w:t>18000</w:t>
            </w:r>
          </w:p>
        </w:tc>
      </w:tr>
    </w:tbl>
    <w:p w:rsidR="0071477A" w:rsidRPr="00CC6FC8" w:rsidRDefault="0071477A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21" w:name="_Toc514578869"/>
      <w:r w:rsidRPr="00CC6FC8">
        <w:rPr>
          <w:sz w:val="28"/>
          <w:szCs w:val="28"/>
        </w:rPr>
        <w:t>2.3.1. Водоснабжение</w:t>
      </w:r>
      <w:bookmarkEnd w:id="21"/>
    </w:p>
    <w:p w:rsidR="0071477A" w:rsidRPr="00CC6FC8" w:rsidRDefault="0071477A" w:rsidP="00CC6FC8">
      <w:pPr>
        <w:ind w:firstLine="0"/>
        <w:rPr>
          <w:color w:val="FF0000"/>
          <w:sz w:val="24"/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t>Нормы на хозяйственно-питьевое водопотребление приняты в соответствии с</w:t>
      </w:r>
      <w:bookmarkStart w:id="22" w:name="OLE_LINK14"/>
      <w:bookmarkStart w:id="23" w:name="OLE_LINK15"/>
      <w:r w:rsidR="008840B7" w:rsidRPr="00CC6FC8">
        <w:t xml:space="preserve"> </w:t>
      </w:r>
      <w:r w:rsidRPr="00CC6FC8">
        <w:t>СП 31.1333</w:t>
      </w:r>
      <w:r w:rsidR="00CD12D8" w:rsidRPr="00CC6FC8">
        <w:t xml:space="preserve">0.2012 </w:t>
      </w:r>
      <w:r w:rsidR="004B65BA" w:rsidRPr="00CC6FC8">
        <w:t>«</w:t>
      </w:r>
      <w:r w:rsidR="008840B7" w:rsidRPr="00CC6FC8">
        <w:t xml:space="preserve">Свод правил. </w:t>
      </w:r>
      <w:r w:rsidRPr="00CC6FC8">
        <w:t>Водоснабжение. Наружные сети и сооружения</w:t>
      </w:r>
      <w:bookmarkEnd w:id="22"/>
      <w:bookmarkEnd w:id="23"/>
      <w:r w:rsidRPr="00CC6FC8">
        <w:t>. Актуализированная редакция СНиП 2.04.02-84</w:t>
      </w:r>
      <w:r w:rsidR="008840B7" w:rsidRPr="00CC6FC8">
        <w:rPr>
          <w:sz w:val="24"/>
        </w:rPr>
        <w:t xml:space="preserve">*. </w:t>
      </w:r>
      <w:r w:rsidR="008840B7" w:rsidRPr="00CC6FC8">
        <w:t>С изменениями №</w:t>
      </w:r>
      <w:r w:rsidR="00DE79F2">
        <w:t xml:space="preserve"> </w:t>
      </w:r>
      <w:r w:rsidR="008840B7" w:rsidRPr="00CC6FC8">
        <w:t>1</w:t>
      </w:r>
      <w:r w:rsidR="00CD12D8" w:rsidRPr="00CC6FC8">
        <w:t>»</w:t>
      </w:r>
      <w:r w:rsidRPr="00CC6FC8">
        <w:t xml:space="preserve"> </w:t>
      </w:r>
      <w:r w:rsidR="004B65BA" w:rsidRPr="00CC6FC8">
        <w:t xml:space="preserve">(далее – СП 31.13330.2012) </w:t>
      </w:r>
      <w:r w:rsidRPr="00CC6FC8">
        <w:t>и составляют на 2030 год 300</w:t>
      </w:r>
      <w:r w:rsidR="00DE79F2">
        <w:t xml:space="preserve"> </w:t>
      </w:r>
      <w:r w:rsidRPr="00CC6FC8">
        <w:t>л/сут</w:t>
      </w:r>
      <w:r w:rsidR="00DE79F2">
        <w:t>ки</w:t>
      </w:r>
      <w:r w:rsidRPr="00CC6FC8">
        <w:t xml:space="preserve"> на 1 человека. </w:t>
      </w:r>
      <w:r w:rsidRPr="00CC6FC8">
        <w:rPr>
          <w:szCs w:val="28"/>
        </w:rPr>
        <w:t>Нормами в</w:t>
      </w:r>
      <w:r w:rsidRPr="00CC6FC8">
        <w:rPr>
          <w:szCs w:val="28"/>
        </w:rPr>
        <w:t>о</w:t>
      </w:r>
      <w:r w:rsidRPr="00CC6FC8">
        <w:rPr>
          <w:szCs w:val="28"/>
        </w:rPr>
        <w:t xml:space="preserve">допотребления учтены расходы воды на хозяйственно-питьевые нужды в жилых и общественных зданиях. 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В связи с отсутствием данных по водопотреблению существующих, стро</w:t>
      </w:r>
      <w:r w:rsidRPr="00CC6FC8">
        <w:rPr>
          <w:szCs w:val="28"/>
        </w:rPr>
        <w:t>я</w:t>
      </w:r>
      <w:r w:rsidRPr="00CC6FC8">
        <w:rPr>
          <w:szCs w:val="28"/>
        </w:rPr>
        <w:t>щихся и проектируемых объектов промышленности расчетный расход вод увел</w:t>
      </w:r>
      <w:r w:rsidRPr="00CC6FC8">
        <w:rPr>
          <w:szCs w:val="28"/>
        </w:rPr>
        <w:t>и</w:t>
      </w:r>
      <w:r w:rsidRPr="00CC6FC8">
        <w:rPr>
          <w:szCs w:val="28"/>
        </w:rPr>
        <w:t>чен на 20</w:t>
      </w:r>
      <w:r w:rsidR="004B65BA" w:rsidRPr="00CC6FC8">
        <w:rPr>
          <w:szCs w:val="28"/>
        </w:rPr>
        <w:t xml:space="preserve"> </w:t>
      </w:r>
      <w:r w:rsidRPr="00CC6FC8">
        <w:rPr>
          <w:szCs w:val="28"/>
        </w:rPr>
        <w:t xml:space="preserve">%. 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Расход воды на п</w:t>
      </w:r>
      <w:r w:rsidR="004B65BA" w:rsidRPr="00CC6FC8">
        <w:rPr>
          <w:szCs w:val="28"/>
        </w:rPr>
        <w:t>олив определен в соответствии с таблицей</w:t>
      </w:r>
      <w:r w:rsidR="004037E5">
        <w:rPr>
          <w:szCs w:val="28"/>
        </w:rPr>
        <w:t xml:space="preserve"> </w:t>
      </w:r>
      <w:r w:rsidR="00331E55" w:rsidRPr="00CC6FC8">
        <w:rPr>
          <w:szCs w:val="28"/>
        </w:rPr>
        <w:t>3</w:t>
      </w:r>
      <w:r w:rsidRPr="00CC6FC8">
        <w:rPr>
          <w:szCs w:val="28"/>
        </w:rPr>
        <w:t xml:space="preserve"> </w:t>
      </w:r>
      <w:r w:rsidR="00331E55" w:rsidRPr="00CC6FC8">
        <w:t>СП </w:t>
      </w:r>
      <w:r w:rsidR="004B65BA" w:rsidRPr="00CC6FC8">
        <w:t>31.13330.2012</w:t>
      </w:r>
      <w:r w:rsidR="004B65BA" w:rsidRPr="00CC6FC8">
        <w:rPr>
          <w:szCs w:val="28"/>
        </w:rPr>
        <w:t xml:space="preserve"> (90 л/сут</w:t>
      </w:r>
      <w:r w:rsidR="00DE79F2">
        <w:rPr>
          <w:szCs w:val="28"/>
        </w:rPr>
        <w:t>ки</w:t>
      </w:r>
      <w:r w:rsidR="004B65BA" w:rsidRPr="00CC6FC8">
        <w:rPr>
          <w:szCs w:val="28"/>
        </w:rPr>
        <w:t xml:space="preserve"> на 1 жителя) и</w:t>
      </w:r>
      <w:r w:rsidRPr="00CC6FC8">
        <w:rPr>
          <w:szCs w:val="28"/>
        </w:rPr>
        <w:t xml:space="preserve"> составляет 5,62 куб. м/сутки.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Для обеспечения стабильного водоснабжения планируемой территории н</w:t>
      </w:r>
      <w:r w:rsidRPr="00CC6FC8">
        <w:rPr>
          <w:szCs w:val="28"/>
        </w:rPr>
        <w:t>е</w:t>
      </w:r>
      <w:r w:rsidRPr="00CC6FC8">
        <w:rPr>
          <w:szCs w:val="28"/>
        </w:rPr>
        <w:t>обходимо проложить водопроводные сети</w:t>
      </w:r>
      <w:proofErr w:type="gramStart"/>
      <w:r w:rsidRPr="00CC6FC8">
        <w:rPr>
          <w:szCs w:val="28"/>
        </w:rPr>
        <w:t xml:space="preserve"> Д</w:t>
      </w:r>
      <w:proofErr w:type="gramEnd"/>
      <w:r w:rsidRPr="00CC6FC8">
        <w:rPr>
          <w:szCs w:val="28"/>
        </w:rPr>
        <w:t> 500 - 150 мм вокруг территории, з</w:t>
      </w:r>
      <w:r w:rsidRPr="00CC6FC8">
        <w:rPr>
          <w:szCs w:val="28"/>
        </w:rPr>
        <w:t>а</w:t>
      </w:r>
      <w:r w:rsidRPr="00CC6FC8">
        <w:rPr>
          <w:szCs w:val="28"/>
        </w:rPr>
        <w:t>нятой жилой застройкой.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Водоснабжение планируемой территории будет осуществляться по разв</w:t>
      </w:r>
      <w:r w:rsidRPr="00CC6FC8">
        <w:rPr>
          <w:szCs w:val="28"/>
        </w:rPr>
        <w:t>о</w:t>
      </w:r>
      <w:r w:rsidRPr="00CC6FC8">
        <w:rPr>
          <w:szCs w:val="28"/>
        </w:rPr>
        <w:lastRenderedPageBreak/>
        <w:t>дящей водопроводной сети</w:t>
      </w:r>
      <w:proofErr w:type="gramStart"/>
      <w:r w:rsidRPr="00CC6FC8">
        <w:rPr>
          <w:szCs w:val="28"/>
        </w:rPr>
        <w:t xml:space="preserve"> Д</w:t>
      </w:r>
      <w:proofErr w:type="gramEnd"/>
      <w:r w:rsidRPr="00CC6FC8">
        <w:rPr>
          <w:szCs w:val="28"/>
        </w:rPr>
        <w:t> 300 – 500 мм, малоэтажная застройка  по сети Д 50 – 200 мм.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Общий расход воды по планируемой территории составит 28,31</w:t>
      </w:r>
      <w:r w:rsidR="004037E5">
        <w:rPr>
          <w:szCs w:val="28"/>
        </w:rPr>
        <w:t> </w:t>
      </w:r>
      <w:r w:rsidRPr="00CC6FC8">
        <w:rPr>
          <w:szCs w:val="28"/>
        </w:rPr>
        <w:t xml:space="preserve">куб. м/сутки. 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Для обеспечения наружного пожаротушения на всех вновь намечаемых л</w:t>
      </w:r>
      <w:r w:rsidRPr="00CC6FC8">
        <w:rPr>
          <w:szCs w:val="28"/>
        </w:rPr>
        <w:t>и</w:t>
      </w:r>
      <w:r w:rsidRPr="00CC6FC8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В зданиях выше 17 этажей</w:t>
      </w:r>
      <w:r w:rsidR="004B65BA" w:rsidRPr="00CC6FC8">
        <w:rPr>
          <w:szCs w:val="28"/>
        </w:rPr>
        <w:t xml:space="preserve"> должно быть </w:t>
      </w:r>
      <w:r w:rsidR="009335B0" w:rsidRPr="00CC6FC8">
        <w:rPr>
          <w:szCs w:val="28"/>
        </w:rPr>
        <w:t>предусмотрено</w:t>
      </w:r>
      <w:r w:rsidRPr="00CC6FC8">
        <w:rPr>
          <w:szCs w:val="28"/>
        </w:rPr>
        <w:t xml:space="preserve"> зонное водосна</w:t>
      </w:r>
      <w:r w:rsidRPr="00CC6FC8">
        <w:rPr>
          <w:szCs w:val="28"/>
        </w:rPr>
        <w:t>б</w:t>
      </w:r>
      <w:r w:rsidRPr="00CC6FC8">
        <w:rPr>
          <w:szCs w:val="28"/>
        </w:rPr>
        <w:t>жение.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 xml:space="preserve">При проектировании новых </w:t>
      </w:r>
      <w:r w:rsidR="009335B0" w:rsidRPr="00CC6FC8">
        <w:rPr>
          <w:szCs w:val="28"/>
        </w:rPr>
        <w:t xml:space="preserve">жилых </w:t>
      </w:r>
      <w:r w:rsidR="00331E55" w:rsidRPr="00CC6FC8">
        <w:rPr>
          <w:szCs w:val="28"/>
        </w:rPr>
        <w:t>и коммунально-бытовых объектов</w:t>
      </w:r>
      <w:r w:rsidRPr="00CC6FC8">
        <w:rPr>
          <w:szCs w:val="28"/>
        </w:rPr>
        <w:t xml:space="preserve"> в ц</w:t>
      </w:r>
      <w:r w:rsidRPr="00CC6FC8">
        <w:rPr>
          <w:szCs w:val="28"/>
        </w:rPr>
        <w:t>е</w:t>
      </w:r>
      <w:r w:rsidRPr="00CC6FC8">
        <w:rPr>
          <w:szCs w:val="28"/>
        </w:rPr>
        <w:t xml:space="preserve">лях учета воды необходимо предусмотреть установку </w:t>
      </w:r>
      <w:proofErr w:type="spellStart"/>
      <w:r w:rsidRPr="00CC6FC8">
        <w:rPr>
          <w:szCs w:val="28"/>
        </w:rPr>
        <w:t>водосчетчиков</w:t>
      </w:r>
      <w:proofErr w:type="spellEnd"/>
      <w:r w:rsidRPr="00CC6FC8">
        <w:rPr>
          <w:szCs w:val="28"/>
        </w:rPr>
        <w:t>.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Размещение проектируемых объектов необходимо осуществлять с учетом технических (охранных) зон согласно действующей нормативной документации. Расстояние от водопровода</w:t>
      </w:r>
      <w:proofErr w:type="gramStart"/>
      <w:r w:rsidRPr="00CC6FC8">
        <w:rPr>
          <w:szCs w:val="28"/>
        </w:rPr>
        <w:t xml:space="preserve"> Д</w:t>
      </w:r>
      <w:proofErr w:type="gramEnd"/>
      <w:r w:rsidRPr="00CC6FC8">
        <w:rPr>
          <w:szCs w:val="28"/>
        </w:rPr>
        <w:t> 300 – 400 мм до застройки составляет 10 м (по 5 м в каждую сторону от стенки трубы) в соответствии со</w:t>
      </w:r>
      <w:r w:rsidR="009335B0" w:rsidRPr="00CC6FC8">
        <w:rPr>
          <w:szCs w:val="28"/>
        </w:rPr>
        <w:t xml:space="preserve"> сводом правил </w:t>
      </w:r>
      <w:r w:rsidR="005403CA" w:rsidRPr="00CC6FC8">
        <w:rPr>
          <w:szCs w:val="28"/>
        </w:rPr>
        <w:t xml:space="preserve">СП 42.13330.2016 </w:t>
      </w:r>
      <w:r w:rsidR="00DE79F2">
        <w:rPr>
          <w:szCs w:val="28"/>
        </w:rPr>
        <w:t>«</w:t>
      </w:r>
      <w:r w:rsidR="005403CA" w:rsidRPr="00CC6FC8">
        <w:rPr>
          <w:szCs w:val="28"/>
        </w:rPr>
        <w:t>Свод правил. Градостроительство. Планировка и застройка г</w:t>
      </w:r>
      <w:r w:rsidR="005403CA" w:rsidRPr="00CC6FC8">
        <w:rPr>
          <w:szCs w:val="28"/>
        </w:rPr>
        <w:t>о</w:t>
      </w:r>
      <w:r w:rsidR="005403CA" w:rsidRPr="00CC6FC8">
        <w:rPr>
          <w:szCs w:val="28"/>
        </w:rPr>
        <w:t>родских и сельских поселений. Актуализированная редакция СНиП 2.07.01-89*</w:t>
      </w:r>
      <w:r w:rsidR="00DE79F2">
        <w:rPr>
          <w:szCs w:val="28"/>
        </w:rPr>
        <w:t>».</w:t>
      </w:r>
      <w:bookmarkStart w:id="24" w:name="_GoBack"/>
      <w:bookmarkEnd w:id="24"/>
      <w:r w:rsidR="005403CA" w:rsidRPr="00CC6FC8">
        <w:rPr>
          <w:szCs w:val="28"/>
        </w:rPr>
        <w:t xml:space="preserve"> </w:t>
      </w:r>
      <w:r w:rsidRPr="00CC6FC8">
        <w:rPr>
          <w:szCs w:val="28"/>
        </w:rPr>
        <w:t xml:space="preserve">Ориентировочные объемы работ по прокладке </w:t>
      </w:r>
      <w:proofErr w:type="spellStart"/>
      <w:r w:rsidRPr="00CC6FC8">
        <w:rPr>
          <w:szCs w:val="28"/>
        </w:rPr>
        <w:t>водосетей</w:t>
      </w:r>
      <w:proofErr w:type="spellEnd"/>
      <w:r w:rsidRPr="00CC6FC8">
        <w:rPr>
          <w:szCs w:val="28"/>
        </w:rPr>
        <w:t xml:space="preserve"> пр</w:t>
      </w:r>
      <w:r w:rsidR="009335B0" w:rsidRPr="00CC6FC8">
        <w:rPr>
          <w:szCs w:val="28"/>
        </w:rPr>
        <w:t>едставлены в таб</w:t>
      </w:r>
      <w:r w:rsidR="005403CA" w:rsidRPr="00CC6FC8">
        <w:rPr>
          <w:szCs w:val="28"/>
        </w:rPr>
        <w:t>л</w:t>
      </w:r>
      <w:r w:rsidR="005403CA" w:rsidRPr="00CC6FC8">
        <w:rPr>
          <w:szCs w:val="28"/>
        </w:rPr>
        <w:t>и</w:t>
      </w:r>
      <w:r w:rsidR="005403CA" w:rsidRPr="00CC6FC8">
        <w:rPr>
          <w:szCs w:val="28"/>
        </w:rPr>
        <w:t>це </w:t>
      </w:r>
      <w:r w:rsidR="00F219EA" w:rsidRPr="00CC6FC8">
        <w:rPr>
          <w:szCs w:val="28"/>
        </w:rPr>
        <w:t>4</w:t>
      </w:r>
      <w:r w:rsidRPr="00CC6FC8">
        <w:rPr>
          <w:szCs w:val="28"/>
        </w:rPr>
        <w:t>.</w:t>
      </w:r>
    </w:p>
    <w:p w:rsidR="0071477A" w:rsidRPr="00CC6FC8" w:rsidRDefault="0071477A" w:rsidP="00CC6FC8">
      <w:pPr>
        <w:pStyle w:val="311"/>
        <w:jc w:val="right"/>
        <w:rPr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25" w:name="_Toc514578870"/>
      <w:r w:rsidRPr="00CC6FC8">
        <w:rPr>
          <w:sz w:val="28"/>
          <w:szCs w:val="28"/>
        </w:rPr>
        <w:t>2.3.2. Водоотведение</w:t>
      </w:r>
      <w:bookmarkEnd w:id="25"/>
    </w:p>
    <w:p w:rsidR="0071477A" w:rsidRPr="00CC6FC8" w:rsidRDefault="0071477A" w:rsidP="00CC6FC8">
      <w:pPr>
        <w:rPr>
          <w:color w:val="FF0000"/>
        </w:rPr>
      </w:pP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В соответствии с Генеральным планом города Новосибирска на период до 2030 года основной объем работ по магистральным коллекторам и головным с</w:t>
      </w:r>
      <w:r w:rsidRPr="00CC6FC8">
        <w:rPr>
          <w:szCs w:val="28"/>
        </w:rPr>
        <w:t>о</w:t>
      </w:r>
      <w:r w:rsidRPr="00CC6FC8">
        <w:rPr>
          <w:szCs w:val="28"/>
        </w:rPr>
        <w:t>оружениям системы канализации будет направлен на реновацию и реконстру</w:t>
      </w:r>
      <w:r w:rsidRPr="00CC6FC8">
        <w:rPr>
          <w:szCs w:val="28"/>
        </w:rPr>
        <w:t>к</w:t>
      </w:r>
      <w:r w:rsidRPr="00CC6FC8">
        <w:rPr>
          <w:szCs w:val="28"/>
        </w:rPr>
        <w:t>цию действующей системы с расширением ее на новые участки массового стро</w:t>
      </w:r>
      <w:r w:rsidRPr="00CC6FC8">
        <w:rPr>
          <w:szCs w:val="28"/>
        </w:rPr>
        <w:t>и</w:t>
      </w:r>
      <w:r w:rsidRPr="00CC6FC8">
        <w:rPr>
          <w:szCs w:val="28"/>
        </w:rPr>
        <w:t xml:space="preserve">тельства в границах города. Для планируемой территории предусмотрены следующие мероприятия по развитию </w:t>
      </w:r>
      <w:proofErr w:type="spellStart"/>
      <w:r w:rsidRPr="00CC6FC8">
        <w:rPr>
          <w:szCs w:val="28"/>
        </w:rPr>
        <w:t>канализования</w:t>
      </w:r>
      <w:proofErr w:type="spellEnd"/>
      <w:r w:rsidRPr="00CC6FC8">
        <w:rPr>
          <w:szCs w:val="28"/>
        </w:rPr>
        <w:t>: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реконструкция действующих насосных станций с усилением или реконс</w:t>
      </w:r>
      <w:r w:rsidRPr="00CC6FC8">
        <w:rPr>
          <w:szCs w:val="28"/>
        </w:rPr>
        <w:t>т</w:t>
      </w:r>
      <w:r w:rsidRPr="00CC6FC8">
        <w:rPr>
          <w:szCs w:val="28"/>
        </w:rPr>
        <w:t>рукцией отводящих напорных трубопроводов;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 xml:space="preserve">повышение надежности </w:t>
      </w:r>
      <w:proofErr w:type="spellStart"/>
      <w:r w:rsidRPr="00CC6FC8">
        <w:rPr>
          <w:szCs w:val="28"/>
        </w:rPr>
        <w:t>дюкерных</w:t>
      </w:r>
      <w:proofErr w:type="spellEnd"/>
      <w:r w:rsidRPr="00CC6FC8">
        <w:rPr>
          <w:szCs w:val="28"/>
        </w:rPr>
        <w:t xml:space="preserve"> переходов через реку Обь на правоб</w:t>
      </w:r>
      <w:r w:rsidRPr="00CC6FC8">
        <w:rPr>
          <w:szCs w:val="28"/>
        </w:rPr>
        <w:t>е</w:t>
      </w:r>
      <w:r w:rsidRPr="00CC6FC8">
        <w:rPr>
          <w:szCs w:val="28"/>
        </w:rPr>
        <w:t>режном коллекторе за счет строительства дополнительной нитки;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расширение и реконструкция с применением нового оборудования соор</w:t>
      </w:r>
      <w:r w:rsidRPr="00CC6FC8">
        <w:rPr>
          <w:szCs w:val="28"/>
        </w:rPr>
        <w:t>у</w:t>
      </w:r>
      <w:r w:rsidRPr="00CC6FC8">
        <w:rPr>
          <w:szCs w:val="28"/>
        </w:rPr>
        <w:t>жений очистки сточных вод на городских очистных сооружениях.</w:t>
      </w:r>
    </w:p>
    <w:p w:rsidR="0071477A" w:rsidRPr="00CC6FC8" w:rsidRDefault="0071477A" w:rsidP="00CC6FC8">
      <w:pPr>
        <w:pStyle w:val="311"/>
        <w:rPr>
          <w:szCs w:val="28"/>
        </w:rPr>
      </w:pPr>
      <w:r w:rsidRPr="00CC6FC8">
        <w:rPr>
          <w:szCs w:val="28"/>
        </w:rPr>
        <w:t>Проектом планировки предлагается полный охват новой и сохраняемой з</w:t>
      </w:r>
      <w:r w:rsidRPr="00CC6FC8">
        <w:rPr>
          <w:szCs w:val="28"/>
        </w:rPr>
        <w:t>а</w:t>
      </w:r>
      <w:r w:rsidRPr="00CC6FC8">
        <w:rPr>
          <w:szCs w:val="28"/>
        </w:rPr>
        <w:t>стройки централизованной системой канализации с передачей стоков в сложи</w:t>
      </w:r>
      <w:r w:rsidRPr="00CC6FC8">
        <w:rPr>
          <w:szCs w:val="28"/>
        </w:rPr>
        <w:t>в</w:t>
      </w:r>
      <w:r w:rsidRPr="00CC6FC8">
        <w:rPr>
          <w:szCs w:val="28"/>
        </w:rPr>
        <w:t xml:space="preserve">шуюся систему </w:t>
      </w:r>
      <w:proofErr w:type="spellStart"/>
      <w:r w:rsidRPr="00CC6FC8">
        <w:rPr>
          <w:szCs w:val="28"/>
        </w:rPr>
        <w:t>канализования</w:t>
      </w:r>
      <w:proofErr w:type="spellEnd"/>
      <w:r w:rsidRPr="00CC6FC8">
        <w:rPr>
          <w:szCs w:val="28"/>
        </w:rPr>
        <w:t xml:space="preserve">. </w:t>
      </w:r>
      <w:proofErr w:type="spellStart"/>
      <w:r w:rsidRPr="00CC6FC8">
        <w:rPr>
          <w:szCs w:val="28"/>
        </w:rPr>
        <w:t>Канализование</w:t>
      </w:r>
      <w:proofErr w:type="spellEnd"/>
      <w:r w:rsidRPr="00CC6FC8">
        <w:rPr>
          <w:szCs w:val="28"/>
        </w:rPr>
        <w:t xml:space="preserve"> предлагается осуществить по де</w:t>
      </w:r>
      <w:r w:rsidRPr="00CC6FC8">
        <w:rPr>
          <w:szCs w:val="28"/>
        </w:rPr>
        <w:t>й</w:t>
      </w:r>
      <w:r w:rsidRPr="00CC6FC8">
        <w:rPr>
          <w:szCs w:val="28"/>
        </w:rPr>
        <w:t>ствующей схеме с учетом ее развития и охвата новых участков застройки в соответствии с рельефом местности и вертикальной планировкой. Для обеспеч</w:t>
      </w:r>
      <w:r w:rsidRPr="00CC6FC8">
        <w:rPr>
          <w:szCs w:val="28"/>
        </w:rPr>
        <w:t>е</w:t>
      </w:r>
      <w:r w:rsidRPr="00CC6FC8">
        <w:rPr>
          <w:szCs w:val="28"/>
        </w:rPr>
        <w:t>ния надежного приема и транспортировки сточных вод от сохраняемой и прое</w:t>
      </w:r>
      <w:r w:rsidRPr="00CC6FC8">
        <w:rPr>
          <w:szCs w:val="28"/>
        </w:rPr>
        <w:t>к</w:t>
      </w:r>
      <w:r w:rsidRPr="00CC6FC8">
        <w:rPr>
          <w:szCs w:val="28"/>
        </w:rPr>
        <w:t>тируемой застройки предлагается выполнить реконструкцию канализационной насосной станции (далее –  КНС) – 29, развитие путем нового строительства и п</w:t>
      </w:r>
      <w:r w:rsidRPr="00CC6FC8">
        <w:rPr>
          <w:szCs w:val="28"/>
        </w:rPr>
        <w:t>е</w:t>
      </w:r>
      <w:r w:rsidRPr="00CC6FC8">
        <w:rPr>
          <w:szCs w:val="28"/>
        </w:rPr>
        <w:t>рекладки внутриквартальных сетей канализации, строительство новых участков напорно-самотечной схемы канализации для новых участков застройки. Ориент</w:t>
      </w:r>
      <w:r w:rsidRPr="00CC6FC8">
        <w:rPr>
          <w:szCs w:val="28"/>
        </w:rPr>
        <w:t>и</w:t>
      </w:r>
      <w:r w:rsidRPr="00CC6FC8">
        <w:rPr>
          <w:szCs w:val="28"/>
        </w:rPr>
        <w:t>ровочный объем работ на сетевое строительство на расчетный срок д</w:t>
      </w:r>
      <w:r w:rsidR="00F219EA" w:rsidRPr="00CC6FC8">
        <w:rPr>
          <w:szCs w:val="28"/>
        </w:rPr>
        <w:t>о 2030 года приведен в таблице 4</w:t>
      </w:r>
      <w:r w:rsidRPr="00CC6FC8">
        <w:rPr>
          <w:szCs w:val="28"/>
        </w:rPr>
        <w:t xml:space="preserve">. 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lastRenderedPageBreak/>
        <w:t>Нормы водоотведения бытовых сточных вод соответствуют нормам водоп</w:t>
      </w:r>
      <w:r w:rsidRPr="00CC6FC8">
        <w:rPr>
          <w:szCs w:val="28"/>
        </w:rPr>
        <w:t>о</w:t>
      </w:r>
      <w:r w:rsidRPr="00CC6FC8">
        <w:rPr>
          <w:szCs w:val="28"/>
        </w:rPr>
        <w:t>требления.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 xml:space="preserve">Схема </w:t>
      </w:r>
      <w:proofErr w:type="spellStart"/>
      <w:r w:rsidRPr="00CC6FC8">
        <w:rPr>
          <w:szCs w:val="28"/>
        </w:rPr>
        <w:t>канализования</w:t>
      </w:r>
      <w:proofErr w:type="spellEnd"/>
      <w:r w:rsidRPr="00CC6FC8">
        <w:rPr>
          <w:szCs w:val="28"/>
        </w:rPr>
        <w:t xml:space="preserve"> существующей и проектируемой застройки и пр</w:t>
      </w:r>
      <w:r w:rsidRPr="00CC6FC8">
        <w:rPr>
          <w:szCs w:val="28"/>
        </w:rPr>
        <w:t>о</w:t>
      </w:r>
      <w:r w:rsidRPr="00CC6FC8">
        <w:rPr>
          <w:szCs w:val="28"/>
        </w:rPr>
        <w:t>мышленных предприятий сохраняется прежней. Все фекальные стоки посредс</w:t>
      </w:r>
      <w:r w:rsidRPr="00CC6FC8">
        <w:rPr>
          <w:szCs w:val="28"/>
        </w:rPr>
        <w:t>т</w:t>
      </w:r>
      <w:r w:rsidRPr="00CC6FC8">
        <w:rPr>
          <w:szCs w:val="28"/>
        </w:rPr>
        <w:t>вом системы уличных коллекторов и насосных станций перекачки поступают в КНС-29.</w:t>
      </w:r>
    </w:p>
    <w:p w:rsidR="0071477A" w:rsidRPr="00CC6FC8" w:rsidRDefault="0071477A" w:rsidP="00CC6FC8">
      <w:pPr>
        <w:rPr>
          <w:color w:val="FF0000"/>
          <w:szCs w:val="28"/>
        </w:rPr>
      </w:pPr>
      <w:r w:rsidRPr="00CC6FC8">
        <w:rPr>
          <w:szCs w:val="28"/>
        </w:rPr>
        <w:t xml:space="preserve">Для </w:t>
      </w:r>
      <w:proofErr w:type="spellStart"/>
      <w:r w:rsidRPr="00CC6FC8">
        <w:rPr>
          <w:szCs w:val="28"/>
        </w:rPr>
        <w:t>канализования</w:t>
      </w:r>
      <w:proofErr w:type="spellEnd"/>
      <w:r w:rsidRPr="00CC6FC8">
        <w:rPr>
          <w:szCs w:val="28"/>
        </w:rPr>
        <w:t xml:space="preserve"> проектируемой застройки запроектирована одна насо</w:t>
      </w:r>
      <w:r w:rsidRPr="00CC6FC8">
        <w:rPr>
          <w:szCs w:val="28"/>
        </w:rPr>
        <w:t>с</w:t>
      </w:r>
      <w:r w:rsidRPr="00CC6FC8">
        <w:rPr>
          <w:szCs w:val="28"/>
        </w:rPr>
        <w:t>ная станция перекачки.</w:t>
      </w:r>
    </w:p>
    <w:p w:rsidR="0071477A" w:rsidRPr="00CC6FC8" w:rsidRDefault="0071477A" w:rsidP="00CC6FC8">
      <w:pPr>
        <w:rPr>
          <w:szCs w:val="28"/>
        </w:rPr>
      </w:pPr>
      <w:proofErr w:type="spellStart"/>
      <w:r w:rsidRPr="00CC6FC8">
        <w:rPr>
          <w:szCs w:val="28"/>
        </w:rPr>
        <w:t>Канализование</w:t>
      </w:r>
      <w:proofErr w:type="spellEnd"/>
      <w:r w:rsidRPr="00CC6FC8">
        <w:rPr>
          <w:szCs w:val="28"/>
        </w:rPr>
        <w:t xml:space="preserve"> проектируемой </w:t>
      </w:r>
      <w:proofErr w:type="gramStart"/>
      <w:r w:rsidRPr="00CC6FC8">
        <w:rPr>
          <w:szCs w:val="28"/>
        </w:rPr>
        <w:t>застройки</w:t>
      </w:r>
      <w:proofErr w:type="gramEnd"/>
      <w:r w:rsidRPr="00CC6FC8">
        <w:rPr>
          <w:szCs w:val="28"/>
        </w:rPr>
        <w:t xml:space="preserve"> возможно организовать в сущес</w:t>
      </w:r>
      <w:r w:rsidRPr="00CC6FC8">
        <w:rPr>
          <w:szCs w:val="28"/>
        </w:rPr>
        <w:t>т</w:t>
      </w:r>
      <w:r w:rsidRPr="00CC6FC8">
        <w:rPr>
          <w:szCs w:val="28"/>
        </w:rPr>
        <w:t>вующие и вновь выстроенные магистральные коллекторы.</w:t>
      </w:r>
    </w:p>
    <w:p w:rsidR="0071477A" w:rsidRPr="00CC6FC8" w:rsidRDefault="0071477A" w:rsidP="00CC6FC8">
      <w:pPr>
        <w:shd w:val="clear" w:color="auto" w:fill="FFFFFF"/>
        <w:rPr>
          <w:szCs w:val="28"/>
        </w:rPr>
      </w:pPr>
      <w:r w:rsidRPr="00CC6FC8">
        <w:rPr>
          <w:szCs w:val="28"/>
        </w:rPr>
        <w:t>Общий расход стоков 24,36 куб. м/сутки.</w:t>
      </w:r>
    </w:p>
    <w:p w:rsidR="004A4FF5" w:rsidRPr="00CC6FC8" w:rsidRDefault="004A4FF5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26" w:name="_Toc514578871"/>
      <w:r w:rsidRPr="00CC6FC8">
        <w:rPr>
          <w:sz w:val="28"/>
          <w:szCs w:val="28"/>
        </w:rPr>
        <w:t>2.3.3. Теплоснабжение</w:t>
      </w:r>
      <w:bookmarkEnd w:id="26"/>
    </w:p>
    <w:p w:rsidR="0071477A" w:rsidRPr="00CC6FC8" w:rsidRDefault="0071477A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Проектом планировки предусматривается обеспечение централизованным теплоснабжением всей многоэтажной жилой застройки. Теплоснабжение индив</w:t>
      </w:r>
      <w:r w:rsidRPr="00CC6FC8">
        <w:rPr>
          <w:szCs w:val="28"/>
        </w:rPr>
        <w:t>и</w:t>
      </w:r>
      <w:r w:rsidRPr="00CC6FC8">
        <w:rPr>
          <w:szCs w:val="28"/>
        </w:rPr>
        <w:t>дуальных жилых домов предполагается децентрализованным – от индивидуал</w:t>
      </w:r>
      <w:r w:rsidRPr="00CC6FC8">
        <w:rPr>
          <w:szCs w:val="28"/>
        </w:rPr>
        <w:t>ь</w:t>
      </w:r>
      <w:r w:rsidRPr="00CC6FC8">
        <w:rPr>
          <w:szCs w:val="28"/>
        </w:rPr>
        <w:t xml:space="preserve">ных экологически чистых источников тепла, автономных </w:t>
      </w:r>
      <w:proofErr w:type="spellStart"/>
      <w:r w:rsidRPr="00CC6FC8">
        <w:rPr>
          <w:szCs w:val="28"/>
        </w:rPr>
        <w:t>теплогенераторов</w:t>
      </w:r>
      <w:proofErr w:type="spellEnd"/>
      <w:r w:rsidRPr="00CC6FC8">
        <w:rPr>
          <w:szCs w:val="28"/>
        </w:rPr>
        <w:t>, и</w:t>
      </w:r>
      <w:r w:rsidRPr="00CC6FC8">
        <w:rPr>
          <w:szCs w:val="28"/>
        </w:rPr>
        <w:t>с</w:t>
      </w:r>
      <w:r w:rsidRPr="00CC6FC8">
        <w:rPr>
          <w:szCs w:val="28"/>
        </w:rPr>
        <w:t>пользующих в качестве топлива природный газ.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Проектом планировки предлагаются: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перекладка теплосети</w:t>
      </w:r>
      <w:proofErr w:type="gramStart"/>
      <w:r w:rsidRPr="00CC6FC8">
        <w:rPr>
          <w:szCs w:val="28"/>
        </w:rPr>
        <w:t xml:space="preserve"> Д</w:t>
      </w:r>
      <w:proofErr w:type="gramEnd"/>
      <w:r w:rsidRPr="00CC6FC8">
        <w:rPr>
          <w:szCs w:val="28"/>
        </w:rPr>
        <w:t> 300 на Д 400 по ул. Софийской протяженностью 600 м;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перекладка теплосети</w:t>
      </w:r>
      <w:proofErr w:type="gramStart"/>
      <w:r w:rsidRPr="00CC6FC8">
        <w:rPr>
          <w:szCs w:val="28"/>
        </w:rPr>
        <w:t xml:space="preserve"> Д</w:t>
      </w:r>
      <w:proofErr w:type="gramEnd"/>
      <w:r w:rsidRPr="00CC6FC8">
        <w:rPr>
          <w:szCs w:val="28"/>
        </w:rPr>
        <w:t> 300 на Д 400 по ул. Приморской протяженностью 526 м;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перекладка теплосети</w:t>
      </w:r>
      <w:proofErr w:type="gramStart"/>
      <w:r w:rsidRPr="00CC6FC8">
        <w:rPr>
          <w:szCs w:val="28"/>
        </w:rPr>
        <w:t xml:space="preserve"> Д</w:t>
      </w:r>
      <w:proofErr w:type="gramEnd"/>
      <w:r w:rsidRPr="00CC6FC8">
        <w:rPr>
          <w:szCs w:val="28"/>
        </w:rPr>
        <w:t> 250, Д 350 на Д 400 по ул. Часовой протяженностью 400 м;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строительство теплосети</w:t>
      </w:r>
      <w:proofErr w:type="gramStart"/>
      <w:r w:rsidRPr="00CC6FC8">
        <w:rPr>
          <w:szCs w:val="28"/>
        </w:rPr>
        <w:t xml:space="preserve"> Д</w:t>
      </w:r>
      <w:proofErr w:type="gramEnd"/>
      <w:r w:rsidRPr="00CC6FC8">
        <w:rPr>
          <w:szCs w:val="28"/>
        </w:rPr>
        <w:t> 200, Д 300, Д 400;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строительство центральных тепловых пунктов (4 шт.).</w:t>
      </w:r>
    </w:p>
    <w:p w:rsidR="004A61B7" w:rsidRPr="00CC6FC8" w:rsidRDefault="0071477A" w:rsidP="00CC6FC8">
      <w:pPr>
        <w:ind w:firstLine="720"/>
        <w:jc w:val="left"/>
        <w:rPr>
          <w:szCs w:val="28"/>
        </w:rPr>
      </w:pPr>
      <w:r w:rsidRPr="00CC6FC8">
        <w:rPr>
          <w:szCs w:val="28"/>
        </w:rPr>
        <w:t>Общий расход тепла –  121,051 МВт.</w:t>
      </w:r>
      <w:bookmarkStart w:id="27" w:name="_Toc514578872"/>
    </w:p>
    <w:p w:rsidR="004A61B7" w:rsidRPr="00CC6FC8" w:rsidRDefault="004A61B7" w:rsidP="00CC6FC8">
      <w:pPr>
        <w:ind w:firstLine="0"/>
        <w:jc w:val="left"/>
        <w:rPr>
          <w:szCs w:val="28"/>
        </w:rPr>
      </w:pPr>
    </w:p>
    <w:p w:rsidR="0071477A" w:rsidRPr="00CC6FC8" w:rsidRDefault="0071477A" w:rsidP="00CC6FC8">
      <w:pPr>
        <w:ind w:firstLine="720"/>
        <w:jc w:val="center"/>
        <w:rPr>
          <w:b/>
          <w:szCs w:val="28"/>
        </w:rPr>
      </w:pPr>
      <w:r w:rsidRPr="00CC6FC8">
        <w:rPr>
          <w:b/>
          <w:szCs w:val="28"/>
        </w:rPr>
        <w:t>2.3.4. Газоснабжение</w:t>
      </w:r>
      <w:bookmarkEnd w:id="27"/>
    </w:p>
    <w:p w:rsidR="0071477A" w:rsidRPr="00CC6FC8" w:rsidRDefault="0071477A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В настоящее время планируемая территория газифицирована, газоснабж</w:t>
      </w:r>
      <w:r w:rsidRPr="00CC6FC8">
        <w:rPr>
          <w:szCs w:val="28"/>
        </w:rPr>
        <w:t>е</w:t>
      </w:r>
      <w:r w:rsidRPr="00CC6FC8">
        <w:rPr>
          <w:szCs w:val="28"/>
        </w:rPr>
        <w:t>ние осуществляется природным и сжиженным газом. Газоснабжением охвачено ориентировочно 80 % жилищного фонда.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Схемой газоснабжения города Новосибирска, разработанной обществом с ограниченной ответственностью «СИБГИПРОНИИГАЗ» в 2008 году, предусма</w:t>
      </w:r>
      <w:r w:rsidRPr="00CC6FC8">
        <w:rPr>
          <w:szCs w:val="28"/>
        </w:rPr>
        <w:t>т</w:t>
      </w:r>
      <w:r w:rsidRPr="00CC6FC8">
        <w:rPr>
          <w:szCs w:val="28"/>
        </w:rPr>
        <w:t>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В городе Новосибирске принято трехступенчатое распределение природн</w:t>
      </w:r>
      <w:r w:rsidRPr="00CC6FC8">
        <w:rPr>
          <w:szCs w:val="28"/>
        </w:rPr>
        <w:t>о</w:t>
      </w:r>
      <w:r w:rsidRPr="00CC6FC8">
        <w:rPr>
          <w:szCs w:val="28"/>
        </w:rPr>
        <w:t>го газа: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1 ступень – газопроводы высокого давления до 12 кгс/кв. см;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2 ступень – газопроводы высокого давления до 6,0 кгс/кв. см;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3 ступень – газопроводы низкого давления до 300 мм в. ст.</w:t>
      </w:r>
    </w:p>
    <w:p w:rsidR="0071477A" w:rsidRDefault="0071477A" w:rsidP="00CC6FC8">
      <w:pPr>
        <w:pStyle w:val="311"/>
        <w:rPr>
          <w:color w:val="FF0000"/>
          <w:szCs w:val="28"/>
        </w:rPr>
      </w:pPr>
    </w:p>
    <w:p w:rsidR="00534DBB" w:rsidRPr="00CC6FC8" w:rsidRDefault="00534DBB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28" w:name="_Toc514578873"/>
      <w:r w:rsidRPr="00CC6FC8">
        <w:rPr>
          <w:sz w:val="28"/>
          <w:szCs w:val="28"/>
        </w:rPr>
        <w:lastRenderedPageBreak/>
        <w:t>2.3.5. Электроснабжение</w:t>
      </w:r>
      <w:bookmarkEnd w:id="28"/>
    </w:p>
    <w:p w:rsidR="0071477A" w:rsidRPr="00CC6FC8" w:rsidRDefault="0071477A" w:rsidP="00CC6FC8">
      <w:pPr>
        <w:rPr>
          <w:color w:val="FF0000"/>
        </w:rPr>
      </w:pPr>
    </w:p>
    <w:p w:rsidR="0071477A" w:rsidRPr="00CC6FC8" w:rsidRDefault="0071477A" w:rsidP="00CC6FC8">
      <w:pPr>
        <w:rPr>
          <w:szCs w:val="28"/>
        </w:rPr>
      </w:pPr>
      <w:proofErr w:type="gramStart"/>
      <w:r w:rsidRPr="00CC6FC8">
        <w:rPr>
          <w:szCs w:val="28"/>
        </w:rPr>
        <w:t>Электроснабжение</w:t>
      </w:r>
      <w:r w:rsidR="00F219EA" w:rsidRPr="00CC6FC8">
        <w:rPr>
          <w:szCs w:val="28"/>
        </w:rPr>
        <w:t xml:space="preserve"> планируемой территории</w:t>
      </w:r>
      <w:r w:rsidRPr="00CC6FC8">
        <w:rPr>
          <w:szCs w:val="28"/>
        </w:rPr>
        <w:t>, как и в настоящее время, б</w:t>
      </w:r>
      <w:r w:rsidRPr="00CC6FC8">
        <w:rPr>
          <w:szCs w:val="28"/>
        </w:rPr>
        <w:t>у</w:t>
      </w:r>
      <w:r w:rsidRPr="00CC6FC8">
        <w:rPr>
          <w:szCs w:val="28"/>
        </w:rPr>
        <w:t>дет осуществляться от существующей подстанции (далее – ПС)  «Обская» 110/10 кВ после замены существующих трансформаторов на трансформаторы 40 МВА, строительства отпайки от линии электропередач (далее – ЛЭП) – 110 кВ К-15/16, реконструкции открытог</w:t>
      </w:r>
      <w:r w:rsidR="00F219EA" w:rsidRPr="00CC6FC8">
        <w:rPr>
          <w:szCs w:val="28"/>
        </w:rPr>
        <w:t xml:space="preserve">о распределительного устройства (далее – </w:t>
      </w:r>
      <w:r w:rsidRPr="00CC6FC8">
        <w:rPr>
          <w:szCs w:val="28"/>
        </w:rPr>
        <w:t xml:space="preserve">ОРУ) – 110 кВ и расширения закрытого распределительного устройства (далее </w:t>
      </w:r>
      <w:r w:rsidR="00F219EA" w:rsidRPr="00CC6FC8">
        <w:rPr>
          <w:szCs w:val="28"/>
        </w:rPr>
        <w:t xml:space="preserve">– </w:t>
      </w:r>
      <w:r w:rsidRPr="00CC6FC8">
        <w:rPr>
          <w:szCs w:val="28"/>
        </w:rPr>
        <w:t>ЗРУ) – 10 кВ.</w:t>
      </w:r>
      <w:proofErr w:type="gramEnd"/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В рамках реализации проектных решений для электроснабжения жилой з</w:t>
      </w:r>
      <w:r w:rsidRPr="00CC6FC8">
        <w:rPr>
          <w:szCs w:val="28"/>
        </w:rPr>
        <w:t>а</w:t>
      </w:r>
      <w:r w:rsidRPr="00CC6FC8">
        <w:rPr>
          <w:szCs w:val="28"/>
        </w:rPr>
        <w:t>стройки планируется строительство одного нового распределительного пункта 10 кВ типа IIРПК-2Т и прокладка 18 км кабельных линий 10 кВ сечением 500 кв.</w:t>
      </w:r>
      <w:r w:rsidR="00AB3ED6">
        <w:rPr>
          <w:szCs w:val="28"/>
        </w:rPr>
        <w:t> </w:t>
      </w:r>
      <w:r w:rsidRPr="00CC6FC8">
        <w:rPr>
          <w:szCs w:val="28"/>
        </w:rPr>
        <w:t>мм с изоляцией из сшитого полиэтилена. К распределит</w:t>
      </w:r>
      <w:r w:rsidR="00B87248" w:rsidRPr="00CC6FC8">
        <w:rPr>
          <w:szCs w:val="28"/>
        </w:rPr>
        <w:t xml:space="preserve">ельной </w:t>
      </w:r>
      <w:r w:rsidRPr="00CC6FC8">
        <w:rPr>
          <w:szCs w:val="28"/>
        </w:rPr>
        <w:t>подста</w:t>
      </w:r>
      <w:r w:rsidRPr="00CC6FC8">
        <w:rPr>
          <w:szCs w:val="28"/>
        </w:rPr>
        <w:t>н</w:t>
      </w:r>
      <w:r w:rsidRPr="00CC6FC8">
        <w:rPr>
          <w:szCs w:val="28"/>
        </w:rPr>
        <w:t>ции (далее – РП) – 2653 пред</w:t>
      </w:r>
      <w:r w:rsidR="00B87248" w:rsidRPr="00CC6FC8">
        <w:rPr>
          <w:szCs w:val="28"/>
        </w:rPr>
        <w:t xml:space="preserve">усматривается прокладка кабеля </w:t>
      </w:r>
      <w:r w:rsidRPr="00CC6FC8">
        <w:rPr>
          <w:szCs w:val="28"/>
        </w:rPr>
        <w:t>ААБ2Л-10 (3х240) кв. мм (фидер 10433-Б) длиной 0,8 км.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Общие электрические нагрузки – 39014 кВт.</w:t>
      </w:r>
    </w:p>
    <w:p w:rsidR="0071477A" w:rsidRPr="00CC6FC8" w:rsidRDefault="0071477A" w:rsidP="00CC6FC8">
      <w:pPr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29" w:name="_Toc514578874"/>
      <w:r w:rsidRPr="00CC6FC8">
        <w:rPr>
          <w:sz w:val="28"/>
          <w:szCs w:val="28"/>
        </w:rPr>
        <w:t>2.3.6. Сети связи</w:t>
      </w:r>
      <w:bookmarkEnd w:id="29"/>
    </w:p>
    <w:p w:rsidR="0071477A" w:rsidRPr="00CC6FC8" w:rsidRDefault="0071477A" w:rsidP="00CC6FC8">
      <w:pPr>
        <w:rPr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Емкость телефонной сети планируемой те</w:t>
      </w:r>
      <w:r w:rsidR="00534DBB">
        <w:rPr>
          <w:szCs w:val="28"/>
        </w:rPr>
        <w:t>р</w:t>
      </w:r>
      <w:r w:rsidRPr="00CC6FC8">
        <w:rPr>
          <w:szCs w:val="28"/>
        </w:rPr>
        <w:t>ритории согласно нормам прое</w:t>
      </w:r>
      <w:r w:rsidRPr="00CC6FC8">
        <w:rPr>
          <w:szCs w:val="28"/>
        </w:rPr>
        <w:t>к</w:t>
      </w:r>
      <w:r w:rsidRPr="00CC6FC8">
        <w:rPr>
          <w:szCs w:val="28"/>
        </w:rPr>
        <w:t>тирования определена с учетом 100 % телефонизации квартир. Необходимое к</w:t>
      </w:r>
      <w:r w:rsidRPr="00CC6FC8">
        <w:rPr>
          <w:szCs w:val="28"/>
        </w:rPr>
        <w:t>о</w:t>
      </w:r>
      <w:r w:rsidRPr="00CC6FC8">
        <w:rPr>
          <w:szCs w:val="28"/>
        </w:rPr>
        <w:t>личество телефонов (абонентов) определяется исходя из расчетной численности населения с применением коэффициента семейности (К=3,5), с учетом телефонов коллективного пользования и административно-бытового назначения.</w:t>
      </w:r>
    </w:p>
    <w:p w:rsidR="0071477A" w:rsidRPr="00CC6FC8" w:rsidRDefault="0071477A" w:rsidP="00CC6FC8">
      <w:pPr>
        <w:rPr>
          <w:szCs w:val="28"/>
        </w:rPr>
      </w:pPr>
      <w:proofErr w:type="gramStart"/>
      <w:r w:rsidRPr="00CC6FC8">
        <w:rPr>
          <w:szCs w:val="28"/>
        </w:rPr>
        <w:t xml:space="preserve">В связи с тем, что Новосибирский филиал </w:t>
      </w:r>
      <w:r w:rsidR="00F219EA" w:rsidRPr="00CC6FC8">
        <w:rPr>
          <w:szCs w:val="28"/>
        </w:rPr>
        <w:t xml:space="preserve">публичного </w:t>
      </w:r>
      <w:r w:rsidRPr="00CC6FC8">
        <w:rPr>
          <w:szCs w:val="28"/>
        </w:rPr>
        <w:t>акционерного общ</w:t>
      </w:r>
      <w:r w:rsidRPr="00CC6FC8">
        <w:rPr>
          <w:szCs w:val="28"/>
        </w:rPr>
        <w:t>е</w:t>
      </w:r>
      <w:r w:rsidRPr="00CC6FC8">
        <w:rPr>
          <w:szCs w:val="28"/>
        </w:rPr>
        <w:t>ства «Ростелеком» переходит от развития технологии медного кабеля на предо</w:t>
      </w:r>
      <w:r w:rsidRPr="00CC6FC8">
        <w:rPr>
          <w:szCs w:val="28"/>
        </w:rPr>
        <w:t>с</w:t>
      </w:r>
      <w:r w:rsidRPr="00CC6FC8">
        <w:rPr>
          <w:szCs w:val="28"/>
        </w:rPr>
        <w:t>тавление услуг по технологии GRON (пассивного оптического кабеля), необх</w:t>
      </w:r>
      <w:r w:rsidRPr="00CC6FC8">
        <w:rPr>
          <w:szCs w:val="28"/>
        </w:rPr>
        <w:t>о</w:t>
      </w:r>
      <w:r w:rsidRPr="00CC6FC8">
        <w:rPr>
          <w:szCs w:val="28"/>
        </w:rPr>
        <w:t>димо выделить помещение в существующем или проектируемом здании для размещения узла оптического доступа и предусмотреть наличие землеотводов для организации прокладки трассы телефонной канализации для оптоволоконной распределительной сети с учетом перспективы развития инфраструктуры.</w:t>
      </w:r>
      <w:proofErr w:type="gramEnd"/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Проектируемое количество телефонов – 18 тыс. штук.</w:t>
      </w:r>
    </w:p>
    <w:p w:rsidR="00627804" w:rsidRPr="00CC6FC8" w:rsidRDefault="00627804" w:rsidP="00CC6FC8">
      <w:pPr>
        <w:rPr>
          <w:szCs w:val="28"/>
        </w:rPr>
      </w:pPr>
    </w:p>
    <w:p w:rsidR="0071477A" w:rsidRPr="00CC6FC8" w:rsidRDefault="0071477A" w:rsidP="00CC6FC8">
      <w:pPr>
        <w:pStyle w:val="af"/>
        <w:keepNext/>
        <w:ind w:firstLine="0"/>
        <w:jc w:val="center"/>
        <w:rPr>
          <w:sz w:val="28"/>
          <w:szCs w:val="28"/>
        </w:rPr>
      </w:pPr>
      <w:bookmarkStart w:id="30" w:name="_Toc514578875"/>
      <w:r w:rsidRPr="00CC6FC8">
        <w:rPr>
          <w:sz w:val="28"/>
          <w:szCs w:val="28"/>
        </w:rPr>
        <w:t>2.4. Инженерная подготовка планируемой территории</w:t>
      </w:r>
      <w:bookmarkEnd w:id="30"/>
    </w:p>
    <w:p w:rsidR="0071477A" w:rsidRPr="00CC6FC8" w:rsidRDefault="0071477A" w:rsidP="00CC6FC8">
      <w:pPr>
        <w:pStyle w:val="af"/>
        <w:keepNext/>
        <w:ind w:firstLine="0"/>
        <w:jc w:val="center"/>
        <w:rPr>
          <w:sz w:val="28"/>
          <w:szCs w:val="28"/>
        </w:rPr>
      </w:pPr>
    </w:p>
    <w:p w:rsidR="0071477A" w:rsidRPr="00CC6FC8" w:rsidRDefault="0071477A" w:rsidP="00CC6FC8">
      <w:pPr>
        <w:pStyle w:val="af"/>
        <w:keepNext/>
        <w:ind w:firstLine="0"/>
        <w:jc w:val="center"/>
        <w:rPr>
          <w:sz w:val="28"/>
          <w:szCs w:val="28"/>
        </w:rPr>
      </w:pPr>
      <w:bookmarkStart w:id="31" w:name="_Toc514578876"/>
      <w:r w:rsidRPr="00CC6FC8">
        <w:rPr>
          <w:sz w:val="28"/>
          <w:szCs w:val="28"/>
        </w:rPr>
        <w:t>2.4.1. Вертикальная планировка</w:t>
      </w:r>
      <w:bookmarkEnd w:id="31"/>
    </w:p>
    <w:p w:rsidR="0071477A" w:rsidRPr="00CC6FC8" w:rsidRDefault="0071477A" w:rsidP="00CC6FC8">
      <w:pPr>
        <w:pStyle w:val="311"/>
        <w:keepNext/>
        <w:rPr>
          <w:szCs w:val="28"/>
        </w:rPr>
      </w:pP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 xml:space="preserve">Общий уклон планируемой территории решен в сторону реки Оби. Уклоны по улицам и рельефу достаточны для пропуска и сбора ливневого стока. </w:t>
      </w:r>
      <w:proofErr w:type="gramStart"/>
      <w:r w:rsidRPr="00CC6FC8">
        <w:rPr>
          <w:szCs w:val="28"/>
        </w:rPr>
        <w:t>В высо</w:t>
      </w:r>
      <w:r w:rsidRPr="00CC6FC8">
        <w:rPr>
          <w:szCs w:val="28"/>
        </w:rPr>
        <w:t>т</w:t>
      </w:r>
      <w:r w:rsidRPr="00CC6FC8">
        <w:rPr>
          <w:szCs w:val="28"/>
        </w:rPr>
        <w:t>ном отношении все улицы решены с максимальным приближением к сущес</w:t>
      </w:r>
      <w:r w:rsidRPr="00CC6FC8">
        <w:rPr>
          <w:szCs w:val="28"/>
        </w:rPr>
        <w:t>т</w:t>
      </w:r>
      <w:r w:rsidRPr="00CC6FC8">
        <w:rPr>
          <w:szCs w:val="28"/>
        </w:rPr>
        <w:t>вующему рельефу с сохранением существующих капитальных покрытий при у</w:t>
      </w:r>
      <w:r w:rsidRPr="00CC6FC8">
        <w:rPr>
          <w:szCs w:val="28"/>
        </w:rPr>
        <w:t>с</w:t>
      </w:r>
      <w:r w:rsidRPr="00CC6FC8">
        <w:rPr>
          <w:szCs w:val="28"/>
        </w:rPr>
        <w:t>ловии</w:t>
      </w:r>
      <w:proofErr w:type="gramEnd"/>
      <w:r w:rsidRPr="00CC6FC8">
        <w:rPr>
          <w:szCs w:val="28"/>
        </w:rPr>
        <w:t xml:space="preserve"> обеспечения стока поверхностных вод с прилегающих территорий.</w:t>
      </w: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>Большая часть планируемой территории располагается выше уровня паво</w:t>
      </w:r>
      <w:r w:rsidRPr="00CC6FC8">
        <w:rPr>
          <w:szCs w:val="28"/>
        </w:rPr>
        <w:t>д</w:t>
      </w:r>
      <w:r w:rsidRPr="00CC6FC8">
        <w:rPr>
          <w:szCs w:val="28"/>
        </w:rPr>
        <w:t>ка 1 % обеспеченности реки Оби, лишь в северной части планируемой территории проектом планировки предусматривается сооружение защитных сооружений.</w:t>
      </w:r>
    </w:p>
    <w:p w:rsidR="0071477A" w:rsidRPr="00CC6FC8" w:rsidRDefault="0071477A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32" w:name="_Toc514578877"/>
      <w:r w:rsidRPr="00CC6FC8">
        <w:rPr>
          <w:sz w:val="28"/>
          <w:szCs w:val="28"/>
        </w:rPr>
        <w:lastRenderedPageBreak/>
        <w:t>2.4.2. Устройство водостоков</w:t>
      </w:r>
      <w:bookmarkEnd w:id="32"/>
    </w:p>
    <w:p w:rsidR="0071477A" w:rsidRPr="00CC6FC8" w:rsidRDefault="0071477A" w:rsidP="00CC6FC8">
      <w:pPr>
        <w:pStyle w:val="311"/>
        <w:rPr>
          <w:szCs w:val="28"/>
        </w:rPr>
      </w:pP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>На данный момент на планируемой территории имеется сеть ливневой и промышленно-ливневой канализации. Сброс ливневых стоков производится в р</w:t>
      </w:r>
      <w:r w:rsidRPr="00CC6FC8">
        <w:rPr>
          <w:szCs w:val="28"/>
        </w:rPr>
        <w:t>е</w:t>
      </w:r>
      <w:r w:rsidRPr="00CC6FC8">
        <w:rPr>
          <w:szCs w:val="28"/>
        </w:rPr>
        <w:t>ку Обь без предварительной очистки. Для отвода поверхностных вод с планиру</w:t>
      </w:r>
      <w:r w:rsidRPr="00CC6FC8">
        <w:rPr>
          <w:szCs w:val="28"/>
        </w:rPr>
        <w:t>е</w:t>
      </w:r>
      <w:r w:rsidRPr="00CC6FC8">
        <w:rPr>
          <w:szCs w:val="28"/>
        </w:rPr>
        <w:t>мой территории существующей ливневой сети недостаточно. Проектом план</w:t>
      </w:r>
      <w:r w:rsidRPr="00CC6FC8">
        <w:rPr>
          <w:szCs w:val="28"/>
        </w:rPr>
        <w:t>и</w:t>
      </w:r>
      <w:r w:rsidRPr="00CC6FC8">
        <w:rPr>
          <w:szCs w:val="28"/>
        </w:rPr>
        <w:t>ровки предусматривается строительство новых ливневых коллекторов, подключение существующих коллекторов в проектируемую сеть, строительство сети открытых водостоков и площадок очистных сооружений.</w:t>
      </w: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>Планируемая т</w:t>
      </w:r>
      <w:r w:rsidR="00F219EA" w:rsidRPr="00CC6FC8">
        <w:rPr>
          <w:szCs w:val="28"/>
        </w:rPr>
        <w:t>ерритория разбита на четыре</w:t>
      </w:r>
      <w:r w:rsidRPr="00CC6FC8">
        <w:rPr>
          <w:szCs w:val="28"/>
        </w:rPr>
        <w:t xml:space="preserve"> бассейна стока, имеющие сам</w:t>
      </w:r>
      <w:r w:rsidRPr="00CC6FC8">
        <w:rPr>
          <w:szCs w:val="28"/>
        </w:rPr>
        <w:t>о</w:t>
      </w:r>
      <w:r w:rsidRPr="00CC6FC8">
        <w:rPr>
          <w:szCs w:val="28"/>
        </w:rPr>
        <w:t>стоятельные выпуски в реку Обь.</w:t>
      </w:r>
    </w:p>
    <w:p w:rsidR="004A4FF5" w:rsidRPr="00CC6FC8" w:rsidRDefault="004A4FF5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33" w:name="_Toc514578878"/>
      <w:r w:rsidRPr="00CC6FC8">
        <w:rPr>
          <w:sz w:val="28"/>
          <w:szCs w:val="28"/>
        </w:rPr>
        <w:t>2.4.3. Защита от затопления</w:t>
      </w:r>
      <w:bookmarkEnd w:id="33"/>
    </w:p>
    <w:p w:rsidR="0071477A" w:rsidRPr="00CC6FC8" w:rsidRDefault="0071477A" w:rsidP="00CC6FC8">
      <w:pPr>
        <w:pStyle w:val="311"/>
        <w:rPr>
          <w:szCs w:val="28"/>
        </w:rPr>
      </w:pP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>Горизонт высокой воды 1 % обеспеченности реки Оби в границах план</w:t>
      </w:r>
      <w:r w:rsidRPr="00CC6FC8">
        <w:rPr>
          <w:szCs w:val="28"/>
        </w:rPr>
        <w:t>и</w:t>
      </w:r>
      <w:r w:rsidRPr="00CC6FC8">
        <w:rPr>
          <w:szCs w:val="28"/>
        </w:rPr>
        <w:t>руемой территории составляет 97,8 м в городской системе высот. Северная часть планируемой территории, примыкающая к реке Оби, расположена ниже уровня паводка 1 % обеспеченности. Проектом планировки предусматривается устройс</w:t>
      </w:r>
      <w:r w:rsidRPr="00CC6FC8">
        <w:rPr>
          <w:szCs w:val="28"/>
        </w:rPr>
        <w:t>т</w:t>
      </w:r>
      <w:r w:rsidRPr="00CC6FC8">
        <w:rPr>
          <w:szCs w:val="28"/>
        </w:rPr>
        <w:t>во защитной дамбы в северной части планируемой территории с сохранением с</w:t>
      </w:r>
      <w:r w:rsidRPr="00CC6FC8">
        <w:rPr>
          <w:szCs w:val="28"/>
        </w:rPr>
        <w:t>у</w:t>
      </w:r>
      <w:r w:rsidR="00F219EA" w:rsidRPr="00CC6FC8">
        <w:rPr>
          <w:szCs w:val="28"/>
        </w:rPr>
        <w:t>ществующей жилой застройки</w:t>
      </w:r>
      <w:r w:rsidRPr="00CC6FC8">
        <w:rPr>
          <w:szCs w:val="28"/>
        </w:rPr>
        <w:t>.</w:t>
      </w:r>
    </w:p>
    <w:p w:rsidR="0071477A" w:rsidRPr="00CC6FC8" w:rsidRDefault="0071477A" w:rsidP="00CC6FC8">
      <w:pPr>
        <w:ind w:right="-1" w:firstLine="0"/>
        <w:jc w:val="center"/>
        <w:rPr>
          <w:b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34" w:name="_Toc514578879"/>
      <w:r w:rsidRPr="00CC6FC8">
        <w:rPr>
          <w:sz w:val="28"/>
          <w:szCs w:val="28"/>
        </w:rPr>
        <w:t>2.4.4. Очистка поверхностного стока. Расчет очистных сооружений</w:t>
      </w:r>
      <w:bookmarkEnd w:id="34"/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</w:p>
    <w:p w:rsidR="0071477A" w:rsidRPr="00CC6FC8" w:rsidRDefault="0071477A" w:rsidP="00CC6FC8">
      <w:pPr>
        <w:ind w:right="-1"/>
        <w:rPr>
          <w:szCs w:val="28"/>
        </w:rPr>
      </w:pPr>
      <w:proofErr w:type="gramStart"/>
      <w:r w:rsidRPr="00CC6FC8">
        <w:rPr>
          <w:szCs w:val="28"/>
        </w:rPr>
        <w:t>В соответствии с требованиями охраны</w:t>
      </w:r>
      <w:r w:rsidR="00F219EA" w:rsidRPr="00CC6FC8">
        <w:rPr>
          <w:szCs w:val="28"/>
        </w:rPr>
        <w:t xml:space="preserve"> окружающей среды и рекоменд</w:t>
      </w:r>
      <w:r w:rsidR="00F219EA" w:rsidRPr="00CC6FC8">
        <w:rPr>
          <w:szCs w:val="28"/>
        </w:rPr>
        <w:t>а</w:t>
      </w:r>
      <w:r w:rsidR="00F219EA" w:rsidRPr="00CC6FC8">
        <w:rPr>
          <w:szCs w:val="28"/>
        </w:rPr>
        <w:t>циями</w:t>
      </w:r>
      <w:r w:rsidRPr="00CC6FC8">
        <w:rPr>
          <w:szCs w:val="28"/>
        </w:rPr>
        <w:t xml:space="preserve"> по расчету систем сбора, отведения и очистки поверхностного стока с с</w:t>
      </w:r>
      <w:r w:rsidRPr="00CC6FC8">
        <w:rPr>
          <w:szCs w:val="28"/>
        </w:rPr>
        <w:t>е</w:t>
      </w:r>
      <w:r w:rsidRPr="00CC6FC8">
        <w:rPr>
          <w:szCs w:val="28"/>
        </w:rPr>
        <w:t>литебных территорий, площадок предприятий и определению условий выпуска его в водные объекты в проекте планировки предусмотрена очистка наиболее з</w:t>
      </w:r>
      <w:r w:rsidRPr="00CC6FC8">
        <w:rPr>
          <w:szCs w:val="28"/>
        </w:rPr>
        <w:t>а</w:t>
      </w:r>
      <w:r w:rsidRPr="00CC6FC8">
        <w:rPr>
          <w:szCs w:val="28"/>
        </w:rPr>
        <w:t>грязненной части поверхностного стока на очистных сооружениях, устраиваемых на устьевых участках коллекторов ливневой канализации, перед выпуском в вод</w:t>
      </w:r>
      <w:r w:rsidRPr="00CC6FC8">
        <w:rPr>
          <w:szCs w:val="28"/>
        </w:rPr>
        <w:t>о</w:t>
      </w:r>
      <w:r w:rsidRPr="00CC6FC8">
        <w:rPr>
          <w:szCs w:val="28"/>
        </w:rPr>
        <w:t>емы.</w:t>
      </w:r>
      <w:proofErr w:type="gramEnd"/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CC6FC8">
        <w:rPr>
          <w:szCs w:val="28"/>
        </w:rPr>
        <w:t>о</w:t>
      </w:r>
      <w:r w:rsidRPr="00CC6FC8">
        <w:rPr>
          <w:szCs w:val="28"/>
        </w:rPr>
        <w:t xml:space="preserve">оружения предназначены для очистки от плавающего мусора, взвешенных частиц и </w:t>
      </w:r>
      <w:proofErr w:type="spellStart"/>
      <w:r w:rsidRPr="00CC6FC8">
        <w:rPr>
          <w:szCs w:val="28"/>
        </w:rPr>
        <w:t>маслонефтепродуктов</w:t>
      </w:r>
      <w:proofErr w:type="spellEnd"/>
      <w:r w:rsidRPr="00CC6FC8">
        <w:rPr>
          <w:szCs w:val="28"/>
        </w:rPr>
        <w:t xml:space="preserve">. Задержка плавающего мусора производится съемными </w:t>
      </w:r>
      <w:proofErr w:type="spellStart"/>
      <w:r w:rsidRPr="00CC6FC8">
        <w:rPr>
          <w:szCs w:val="28"/>
        </w:rPr>
        <w:t>мусороулавливающими</w:t>
      </w:r>
      <w:proofErr w:type="spellEnd"/>
      <w:r w:rsidRPr="00CC6FC8">
        <w:rPr>
          <w:szCs w:val="28"/>
        </w:rPr>
        <w:t xml:space="preserve"> решетками. В состав очистных сооружений входят </w:t>
      </w:r>
      <w:proofErr w:type="spellStart"/>
      <w:r w:rsidRPr="00CC6FC8">
        <w:rPr>
          <w:szCs w:val="28"/>
        </w:rPr>
        <w:t>пе</w:t>
      </w:r>
      <w:r w:rsidRPr="00CC6FC8">
        <w:rPr>
          <w:szCs w:val="28"/>
        </w:rPr>
        <w:t>с</w:t>
      </w:r>
      <w:r w:rsidRPr="00CC6FC8">
        <w:rPr>
          <w:szCs w:val="28"/>
        </w:rPr>
        <w:t>коилоуловители</w:t>
      </w:r>
      <w:proofErr w:type="spellEnd"/>
      <w:r w:rsidRPr="00CC6FC8">
        <w:rPr>
          <w:szCs w:val="28"/>
        </w:rPr>
        <w:t xml:space="preserve">, </w:t>
      </w:r>
      <w:proofErr w:type="spellStart"/>
      <w:r w:rsidRPr="00CC6FC8">
        <w:rPr>
          <w:szCs w:val="28"/>
        </w:rPr>
        <w:t>нефтеуловители</w:t>
      </w:r>
      <w:proofErr w:type="spellEnd"/>
      <w:r w:rsidRPr="00CC6FC8">
        <w:rPr>
          <w:szCs w:val="28"/>
        </w:rPr>
        <w:t xml:space="preserve"> и сорбционные фильтры доочистки.</w:t>
      </w: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35" w:name="_Toc514578880"/>
      <w:r w:rsidRPr="00CC6FC8">
        <w:rPr>
          <w:sz w:val="28"/>
          <w:szCs w:val="28"/>
        </w:rPr>
        <w:t>2.4.5. Охрана окружающей среды</w:t>
      </w:r>
      <w:bookmarkEnd w:id="35"/>
    </w:p>
    <w:p w:rsidR="0071477A" w:rsidRPr="00CC6FC8" w:rsidRDefault="0071477A" w:rsidP="00CC6FC8">
      <w:pPr>
        <w:pStyle w:val="311"/>
        <w:rPr>
          <w:szCs w:val="28"/>
        </w:rPr>
      </w:pP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CC6FC8">
        <w:rPr>
          <w:szCs w:val="28"/>
        </w:rPr>
        <w:t>х</w:t>
      </w:r>
      <w:r w:rsidRPr="00CC6FC8">
        <w:rPr>
          <w:szCs w:val="28"/>
        </w:rPr>
        <w:t>ность земли – основные источники загрязнения почв и грунтовых вод.</w:t>
      </w: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>Строительство ливневой сети с последующей очисткой стока и вертикал</w:t>
      </w:r>
      <w:r w:rsidRPr="00CC6FC8">
        <w:rPr>
          <w:szCs w:val="28"/>
        </w:rPr>
        <w:t>ь</w:t>
      </w:r>
      <w:r w:rsidRPr="00CC6FC8">
        <w:rPr>
          <w:szCs w:val="28"/>
        </w:rPr>
        <w:t>ная планировка территории обеспечат организованный отвод и очистку поверхн</w:t>
      </w:r>
      <w:r w:rsidRPr="00CC6FC8">
        <w:rPr>
          <w:szCs w:val="28"/>
        </w:rPr>
        <w:t>о</w:t>
      </w:r>
      <w:r w:rsidRPr="00CC6FC8">
        <w:rPr>
          <w:szCs w:val="28"/>
        </w:rPr>
        <w:t>стных вод и исключат загрязнение водоемов.</w:t>
      </w: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lastRenderedPageBreak/>
        <w:t>Очистка поверхностного стока производится на очистных сооружениях з</w:t>
      </w:r>
      <w:r w:rsidRPr="00CC6FC8">
        <w:rPr>
          <w:szCs w:val="28"/>
        </w:rPr>
        <w:t>а</w:t>
      </w:r>
      <w:r w:rsidRPr="00CC6FC8">
        <w:rPr>
          <w:szCs w:val="28"/>
        </w:rPr>
        <w:t>крытого типа.</w:t>
      </w:r>
    </w:p>
    <w:p w:rsidR="0071477A" w:rsidRPr="00CC6FC8" w:rsidRDefault="0071477A" w:rsidP="00CC6FC8">
      <w:pPr>
        <w:ind w:right="-1"/>
        <w:rPr>
          <w:szCs w:val="28"/>
        </w:rPr>
      </w:pPr>
      <w:r w:rsidRPr="00CC6FC8">
        <w:rPr>
          <w:szCs w:val="28"/>
        </w:rPr>
        <w:t>Годовой объем загрязнений – 3399 куб. м.</w:t>
      </w:r>
    </w:p>
    <w:p w:rsidR="00AB3ED6" w:rsidRPr="00CC6FC8" w:rsidRDefault="00AB3ED6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36" w:name="_Toc514578881"/>
      <w:r w:rsidRPr="00CC6FC8">
        <w:rPr>
          <w:sz w:val="28"/>
          <w:szCs w:val="28"/>
        </w:rPr>
        <w:t>3. Положение о размещении объектов федерального, регионального</w:t>
      </w:r>
      <w:bookmarkEnd w:id="36"/>
      <w:r w:rsidRPr="00CC6FC8">
        <w:rPr>
          <w:sz w:val="28"/>
          <w:szCs w:val="28"/>
        </w:rPr>
        <w:t xml:space="preserve"> </w:t>
      </w: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37" w:name="_Toc514578882"/>
      <w:r w:rsidRPr="00CC6FC8">
        <w:rPr>
          <w:sz w:val="28"/>
          <w:szCs w:val="28"/>
        </w:rPr>
        <w:t>и местного значения</w:t>
      </w:r>
      <w:bookmarkEnd w:id="37"/>
    </w:p>
    <w:p w:rsidR="0071477A" w:rsidRPr="00CC6FC8" w:rsidRDefault="0071477A" w:rsidP="00CC6FC8">
      <w:pPr>
        <w:pStyle w:val="311"/>
        <w:rPr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38" w:name="_Toc514578883"/>
      <w:r w:rsidRPr="00CC6FC8">
        <w:rPr>
          <w:sz w:val="28"/>
          <w:szCs w:val="28"/>
        </w:rPr>
        <w:t>3.1. Размещение объектов федерального значения</w:t>
      </w:r>
      <w:bookmarkEnd w:id="38"/>
    </w:p>
    <w:p w:rsidR="0071477A" w:rsidRPr="00CC6FC8" w:rsidRDefault="0071477A" w:rsidP="00CC6FC8">
      <w:pPr>
        <w:pStyle w:val="311"/>
        <w:rPr>
          <w:szCs w:val="28"/>
        </w:rPr>
      </w:pPr>
    </w:p>
    <w:p w:rsidR="0071477A" w:rsidRPr="00CC6FC8" w:rsidRDefault="0071477A" w:rsidP="00CC6FC8">
      <w:pPr>
        <w:pStyle w:val="S9"/>
      </w:pPr>
      <w:bookmarkStart w:id="39" w:name="_Toc384737152"/>
      <w:r w:rsidRPr="00CC6FC8">
        <w:t>Существующие на планируемой территории объекты федерального знач</w:t>
      </w:r>
      <w:r w:rsidRPr="00CC6FC8">
        <w:t>е</w:t>
      </w:r>
      <w:r w:rsidRPr="00CC6FC8">
        <w:t>ния на расчетный срок сохраняются. Размещение новых объектов не предусмо</w:t>
      </w:r>
      <w:r w:rsidRPr="00CC6FC8">
        <w:t>т</w:t>
      </w:r>
      <w:r w:rsidRPr="00CC6FC8">
        <w:t>рено.</w:t>
      </w:r>
      <w:bookmarkEnd w:id="39"/>
    </w:p>
    <w:p w:rsidR="004A4FF5" w:rsidRPr="00CC6FC8" w:rsidRDefault="004A4FF5" w:rsidP="00CC6FC8">
      <w:pPr>
        <w:pStyle w:val="S9"/>
        <w:rPr>
          <w:bCs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40" w:name="_Toc514578884"/>
      <w:r w:rsidRPr="00CC6FC8">
        <w:rPr>
          <w:sz w:val="28"/>
          <w:szCs w:val="28"/>
        </w:rPr>
        <w:t>3.2. Размещение объектов регионального значения</w:t>
      </w:r>
      <w:bookmarkEnd w:id="40"/>
    </w:p>
    <w:p w:rsidR="0071477A" w:rsidRPr="00CC6FC8" w:rsidRDefault="0071477A" w:rsidP="00CC6FC8">
      <w:pPr>
        <w:pStyle w:val="311"/>
        <w:rPr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 xml:space="preserve">Существующие </w:t>
      </w:r>
      <w:r w:rsidRPr="00CC6FC8">
        <w:rPr>
          <w:bCs/>
          <w:szCs w:val="28"/>
        </w:rPr>
        <w:t>на планируемой территории</w:t>
      </w:r>
      <w:r w:rsidRPr="00CC6FC8">
        <w:rPr>
          <w:b/>
          <w:bCs/>
          <w:szCs w:val="28"/>
        </w:rPr>
        <w:t xml:space="preserve"> </w:t>
      </w:r>
      <w:r w:rsidRPr="00CC6FC8">
        <w:rPr>
          <w:szCs w:val="28"/>
        </w:rPr>
        <w:t>объекты регионального знач</w:t>
      </w:r>
      <w:r w:rsidRPr="00CC6FC8">
        <w:rPr>
          <w:szCs w:val="28"/>
        </w:rPr>
        <w:t>е</w:t>
      </w:r>
      <w:r w:rsidRPr="00CC6FC8">
        <w:rPr>
          <w:szCs w:val="28"/>
        </w:rPr>
        <w:t>ния на расчетный срок сохраняются. Проектом планировки предлагается стро</w:t>
      </w:r>
      <w:r w:rsidRPr="00CC6FC8">
        <w:rPr>
          <w:szCs w:val="28"/>
        </w:rPr>
        <w:t>и</w:t>
      </w:r>
      <w:r w:rsidRPr="00CC6FC8">
        <w:rPr>
          <w:szCs w:val="28"/>
        </w:rPr>
        <w:t>тельство на расч</w:t>
      </w:r>
      <w:r w:rsidR="007C549F">
        <w:rPr>
          <w:szCs w:val="28"/>
        </w:rPr>
        <w:t>е</w:t>
      </w:r>
      <w:r w:rsidRPr="00CC6FC8">
        <w:rPr>
          <w:szCs w:val="28"/>
        </w:rPr>
        <w:t>тный срок элементов системы здравоохранения: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поликлиники на 600 посещений в смену для взрослых и 200 посещений в смену для детей в квартале 222.02.03.01;</w:t>
      </w:r>
    </w:p>
    <w:p w:rsidR="0071477A" w:rsidRPr="00CC6FC8" w:rsidRDefault="0071477A" w:rsidP="00CC6FC8">
      <w:pPr>
        <w:pStyle w:val="a7"/>
      </w:pPr>
      <w:r w:rsidRPr="00CC6FC8">
        <w:t>станции скорой помощи на 6 бригад в квартале 222.03.02.03, радиус обсл</w:t>
      </w:r>
      <w:r w:rsidRPr="00CC6FC8">
        <w:t>у</w:t>
      </w:r>
      <w:r w:rsidRPr="00CC6FC8">
        <w:t>живания 1,5 км.</w:t>
      </w:r>
    </w:p>
    <w:p w:rsidR="000B4C04" w:rsidRPr="00CC6FC8" w:rsidRDefault="000B4C04" w:rsidP="00CC6FC8">
      <w:pPr>
        <w:pStyle w:val="a7"/>
      </w:pPr>
      <w:r w:rsidRPr="00CC6FC8">
        <w:t>В соответствии с Программой комплексного развития социальной инфр</w:t>
      </w:r>
      <w:r w:rsidRPr="00CC6FC8">
        <w:t>а</w:t>
      </w:r>
      <w:r w:rsidRPr="00CC6FC8">
        <w:t>структуры города Новосибирска на 2017</w:t>
      </w:r>
      <w:r w:rsidR="00AB3ED6">
        <w:t xml:space="preserve"> </w:t>
      </w:r>
      <w:r w:rsidRPr="00CC6FC8">
        <w:t>-</w:t>
      </w:r>
      <w:r w:rsidR="00AB3ED6">
        <w:t xml:space="preserve"> </w:t>
      </w:r>
      <w:r w:rsidRPr="00CC6FC8">
        <w:t>2030 годы, предусматривается разм</w:t>
      </w:r>
      <w:r w:rsidRPr="00CC6FC8">
        <w:t>е</w:t>
      </w:r>
      <w:r w:rsidRPr="00CC6FC8">
        <w:t>щение объекта общей врачебной практики на 150 посещений в смену для взро</w:t>
      </w:r>
      <w:r w:rsidRPr="00CC6FC8">
        <w:t>с</w:t>
      </w:r>
      <w:r w:rsidRPr="00CC6FC8">
        <w:t>лых и 100 посещений в смену для детей в квартале 222.03.00.01.</w:t>
      </w:r>
    </w:p>
    <w:p w:rsidR="0071477A" w:rsidRPr="00CC6FC8" w:rsidRDefault="0071477A" w:rsidP="00CC6FC8">
      <w:pPr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41" w:name="_Toc514578885"/>
      <w:r w:rsidRPr="00CC6FC8">
        <w:rPr>
          <w:sz w:val="28"/>
          <w:szCs w:val="28"/>
        </w:rPr>
        <w:t>3.3. Размещение объектов местного значения</w:t>
      </w:r>
      <w:bookmarkEnd w:id="41"/>
    </w:p>
    <w:p w:rsidR="0071477A" w:rsidRPr="00CC6FC8" w:rsidRDefault="0071477A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На расч</w:t>
      </w:r>
      <w:r w:rsidR="007C549F">
        <w:rPr>
          <w:szCs w:val="28"/>
        </w:rPr>
        <w:t>е</w:t>
      </w:r>
      <w:r w:rsidRPr="00CC6FC8">
        <w:rPr>
          <w:szCs w:val="28"/>
        </w:rPr>
        <w:t>тный срок предусматривается реконструкция с увеличением вм</w:t>
      </w:r>
      <w:r w:rsidRPr="00CC6FC8">
        <w:rPr>
          <w:szCs w:val="28"/>
        </w:rPr>
        <w:t>е</w:t>
      </w:r>
      <w:r w:rsidRPr="00CC6FC8">
        <w:rPr>
          <w:szCs w:val="28"/>
        </w:rPr>
        <w:t>стимости следующих объектов общего среднего образования:</w:t>
      </w:r>
    </w:p>
    <w:p w:rsidR="0071477A" w:rsidRPr="00CC6FC8" w:rsidRDefault="00681123" w:rsidP="00CC6FC8">
      <w:pPr>
        <w:rPr>
          <w:szCs w:val="28"/>
        </w:rPr>
      </w:pPr>
      <w:r w:rsidRPr="00CC6FC8">
        <w:t>м</w:t>
      </w:r>
      <w:r w:rsidR="00F219EA" w:rsidRPr="00CC6FC8">
        <w:t>униципально</w:t>
      </w:r>
      <w:r w:rsidRPr="00CC6FC8">
        <w:t>го</w:t>
      </w:r>
      <w:r w:rsidR="00F219EA" w:rsidRPr="00CC6FC8">
        <w:t xml:space="preserve"> бюджетно</w:t>
      </w:r>
      <w:r w:rsidRPr="00CC6FC8">
        <w:t>го</w:t>
      </w:r>
      <w:r w:rsidR="00F219EA" w:rsidRPr="00CC6FC8">
        <w:t xml:space="preserve"> общеобразовательно</w:t>
      </w:r>
      <w:r w:rsidRPr="00CC6FC8">
        <w:t>го</w:t>
      </w:r>
      <w:r w:rsidR="00F219EA" w:rsidRPr="00CC6FC8">
        <w:t xml:space="preserve"> учреждени</w:t>
      </w:r>
      <w:r w:rsidRPr="00CC6FC8">
        <w:t>я</w:t>
      </w:r>
      <w:r w:rsidR="00F219EA" w:rsidRPr="00CC6FC8">
        <w:rPr>
          <w:szCs w:val="28"/>
        </w:rPr>
        <w:t xml:space="preserve"> г</w:t>
      </w:r>
      <w:r w:rsidRPr="00CC6FC8">
        <w:rPr>
          <w:szCs w:val="28"/>
        </w:rPr>
        <w:t xml:space="preserve">орода </w:t>
      </w:r>
      <w:r w:rsidR="00F219EA" w:rsidRPr="00CC6FC8">
        <w:rPr>
          <w:szCs w:val="28"/>
        </w:rPr>
        <w:t xml:space="preserve">Новосибирска (далее </w:t>
      </w:r>
      <w:r w:rsidRPr="00CC6FC8">
        <w:rPr>
          <w:szCs w:val="28"/>
        </w:rPr>
        <w:t xml:space="preserve">– </w:t>
      </w:r>
      <w:r w:rsidR="0071477A" w:rsidRPr="00CC6FC8">
        <w:rPr>
          <w:szCs w:val="28"/>
        </w:rPr>
        <w:t>МБОУ г. Новосибирска</w:t>
      </w:r>
      <w:r w:rsidR="00297AE3" w:rsidRPr="00CC6FC8">
        <w:rPr>
          <w:szCs w:val="28"/>
        </w:rPr>
        <w:t>)</w:t>
      </w:r>
      <w:r w:rsidR="0071477A" w:rsidRPr="00CC6FC8">
        <w:rPr>
          <w:szCs w:val="28"/>
        </w:rPr>
        <w:t xml:space="preserve"> «Средняя о</w:t>
      </w:r>
      <w:r w:rsidR="006F33A5" w:rsidRPr="00CC6FC8">
        <w:rPr>
          <w:szCs w:val="28"/>
        </w:rPr>
        <w:t xml:space="preserve">бщеобразовательная школа № 80» </w:t>
      </w:r>
      <w:r w:rsidR="0071477A" w:rsidRPr="00CC6FC8">
        <w:rPr>
          <w:szCs w:val="28"/>
        </w:rPr>
        <w:t>с расширением до 1200 мест;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МБОУ г. Новосибирска «Средняя об</w:t>
      </w:r>
      <w:r w:rsidR="006F33A5" w:rsidRPr="00CC6FC8">
        <w:rPr>
          <w:szCs w:val="28"/>
        </w:rPr>
        <w:t xml:space="preserve">щеобразовательная школа № 179» </w:t>
      </w:r>
      <w:r w:rsidRPr="00CC6FC8">
        <w:rPr>
          <w:szCs w:val="28"/>
        </w:rPr>
        <w:t>с расширением до 1200 мест;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МБОУ г. Новосибирска «Средняя об</w:t>
      </w:r>
      <w:r w:rsidR="006F33A5" w:rsidRPr="00CC6FC8">
        <w:rPr>
          <w:szCs w:val="28"/>
        </w:rPr>
        <w:t xml:space="preserve">щеобразовательная школа № 165» </w:t>
      </w:r>
      <w:r w:rsidRPr="00CC6FC8">
        <w:rPr>
          <w:szCs w:val="28"/>
        </w:rPr>
        <w:t>с расширением до 1470 мест.</w:t>
      </w:r>
    </w:p>
    <w:p w:rsidR="0071477A" w:rsidRPr="00CC6FC8" w:rsidRDefault="0071477A" w:rsidP="00CC6FC8">
      <w:pPr>
        <w:rPr>
          <w:szCs w:val="28"/>
        </w:rPr>
      </w:pPr>
      <w:r w:rsidRPr="00CC6FC8">
        <w:rPr>
          <w:szCs w:val="28"/>
        </w:rPr>
        <w:t>На расч</w:t>
      </w:r>
      <w:r w:rsidR="007C549F">
        <w:rPr>
          <w:szCs w:val="28"/>
        </w:rPr>
        <w:t>е</w:t>
      </w:r>
      <w:r w:rsidRPr="00CC6FC8">
        <w:rPr>
          <w:szCs w:val="28"/>
        </w:rPr>
        <w:t xml:space="preserve">тный срок предусматривается размещение и строительство новых </w:t>
      </w:r>
      <w:r w:rsidR="00681123" w:rsidRPr="00CC6FC8">
        <w:rPr>
          <w:szCs w:val="28"/>
        </w:rPr>
        <w:t xml:space="preserve">общеобразовательных </w:t>
      </w:r>
      <w:r w:rsidRPr="00CC6FC8">
        <w:rPr>
          <w:szCs w:val="28"/>
        </w:rPr>
        <w:t>объектов и</w:t>
      </w:r>
      <w:r w:rsidR="00297AE3" w:rsidRPr="00CC6FC8">
        <w:rPr>
          <w:szCs w:val="28"/>
        </w:rPr>
        <w:t xml:space="preserve"> объектов</w:t>
      </w:r>
      <w:r w:rsidRPr="00CC6FC8">
        <w:rPr>
          <w:szCs w:val="28"/>
        </w:rPr>
        <w:t xml:space="preserve"> дошкольного образования соответс</w:t>
      </w:r>
      <w:r w:rsidRPr="00CC6FC8">
        <w:rPr>
          <w:szCs w:val="28"/>
        </w:rPr>
        <w:t>т</w:t>
      </w:r>
      <w:r w:rsidRPr="00CC6FC8">
        <w:rPr>
          <w:szCs w:val="28"/>
        </w:rPr>
        <w:t>вующей расч</w:t>
      </w:r>
      <w:r w:rsidR="007C549F">
        <w:rPr>
          <w:szCs w:val="28"/>
        </w:rPr>
        <w:t>е</w:t>
      </w:r>
      <w:r w:rsidRPr="00CC6FC8">
        <w:rPr>
          <w:szCs w:val="28"/>
        </w:rPr>
        <w:t>тной вместимости:</w:t>
      </w:r>
    </w:p>
    <w:p w:rsidR="0071477A" w:rsidRPr="00CC6FC8" w:rsidRDefault="00297AE3" w:rsidP="00CC6FC8">
      <w:pPr>
        <w:rPr>
          <w:szCs w:val="28"/>
        </w:rPr>
      </w:pPr>
      <w:r w:rsidRPr="00CC6FC8">
        <w:rPr>
          <w:szCs w:val="28"/>
        </w:rPr>
        <w:t>о</w:t>
      </w:r>
      <w:r w:rsidR="0071477A" w:rsidRPr="00CC6FC8">
        <w:rPr>
          <w:szCs w:val="28"/>
        </w:rPr>
        <w:t>бщеобразовательной организации (общеобразовательной школы)  на 1100 ме</w:t>
      </w:r>
      <w:proofErr w:type="gramStart"/>
      <w:r w:rsidR="0071477A" w:rsidRPr="00CC6FC8">
        <w:rPr>
          <w:szCs w:val="28"/>
        </w:rPr>
        <w:t>ст в кв</w:t>
      </w:r>
      <w:proofErr w:type="gramEnd"/>
      <w:r w:rsidR="0071477A" w:rsidRPr="00CC6FC8">
        <w:rPr>
          <w:szCs w:val="28"/>
        </w:rPr>
        <w:t>артале 222.01.02.01 (реконструкция административного здания);</w:t>
      </w:r>
    </w:p>
    <w:p w:rsidR="0071477A" w:rsidRPr="00CC6FC8" w:rsidRDefault="00297AE3" w:rsidP="00CC6FC8">
      <w:pPr>
        <w:rPr>
          <w:szCs w:val="28"/>
        </w:rPr>
      </w:pPr>
      <w:r w:rsidRPr="00CC6FC8">
        <w:rPr>
          <w:szCs w:val="28"/>
        </w:rPr>
        <w:t>д</w:t>
      </w:r>
      <w:r w:rsidR="0071477A" w:rsidRPr="00CC6FC8">
        <w:rPr>
          <w:szCs w:val="28"/>
        </w:rPr>
        <w:t>ошкольной образовательной организации (детского сада) на 115 ме</w:t>
      </w:r>
      <w:proofErr w:type="gramStart"/>
      <w:r w:rsidR="0071477A" w:rsidRPr="00CC6FC8">
        <w:rPr>
          <w:szCs w:val="28"/>
        </w:rPr>
        <w:t>ст в кв</w:t>
      </w:r>
      <w:proofErr w:type="gramEnd"/>
      <w:r w:rsidR="0071477A" w:rsidRPr="00CC6FC8">
        <w:rPr>
          <w:szCs w:val="28"/>
        </w:rPr>
        <w:t>артале 222.02.03.01;</w:t>
      </w:r>
    </w:p>
    <w:p w:rsidR="0071477A" w:rsidRPr="00CC6FC8" w:rsidRDefault="00297AE3" w:rsidP="00CC6FC8">
      <w:pPr>
        <w:rPr>
          <w:szCs w:val="28"/>
        </w:rPr>
      </w:pPr>
      <w:r w:rsidRPr="00CC6FC8">
        <w:rPr>
          <w:szCs w:val="28"/>
        </w:rPr>
        <w:lastRenderedPageBreak/>
        <w:t>д</w:t>
      </w:r>
      <w:r w:rsidR="0071477A" w:rsidRPr="00CC6FC8">
        <w:rPr>
          <w:szCs w:val="28"/>
        </w:rPr>
        <w:t>ошкольной образовательной организации (детского сада) на 340 ме</w:t>
      </w:r>
      <w:proofErr w:type="gramStart"/>
      <w:r w:rsidR="0071477A" w:rsidRPr="00CC6FC8">
        <w:rPr>
          <w:szCs w:val="28"/>
        </w:rPr>
        <w:t>ст в кв</w:t>
      </w:r>
      <w:proofErr w:type="gramEnd"/>
      <w:r w:rsidR="0071477A" w:rsidRPr="00CC6FC8">
        <w:rPr>
          <w:szCs w:val="28"/>
        </w:rPr>
        <w:t>артале 222.01.02.04;</w:t>
      </w:r>
    </w:p>
    <w:p w:rsidR="0071477A" w:rsidRPr="00CC6FC8" w:rsidRDefault="00297AE3" w:rsidP="00CC6FC8">
      <w:pPr>
        <w:rPr>
          <w:szCs w:val="28"/>
        </w:rPr>
      </w:pPr>
      <w:r w:rsidRPr="00CC6FC8">
        <w:rPr>
          <w:szCs w:val="28"/>
        </w:rPr>
        <w:t>д</w:t>
      </w:r>
      <w:r w:rsidR="0071477A" w:rsidRPr="00CC6FC8">
        <w:rPr>
          <w:szCs w:val="28"/>
        </w:rPr>
        <w:t>ошкольной образовательной организации (детского сада) на 175 ме</w:t>
      </w:r>
      <w:proofErr w:type="gramStart"/>
      <w:r w:rsidR="0071477A" w:rsidRPr="00CC6FC8">
        <w:rPr>
          <w:szCs w:val="28"/>
        </w:rPr>
        <w:t>ст в кв</w:t>
      </w:r>
      <w:proofErr w:type="gramEnd"/>
      <w:r w:rsidR="0071477A" w:rsidRPr="00CC6FC8">
        <w:rPr>
          <w:szCs w:val="28"/>
        </w:rPr>
        <w:t>артале 222.01.02.01.</w:t>
      </w:r>
    </w:p>
    <w:p w:rsidR="0071477A" w:rsidRPr="00CC6FC8" w:rsidRDefault="00297AE3" w:rsidP="00CC6FC8">
      <w:pPr>
        <w:pStyle w:val="a7"/>
      </w:pPr>
      <w:r w:rsidRPr="00CC6FC8">
        <w:t>Проектом планировки</w:t>
      </w:r>
      <w:r w:rsidR="0071477A" w:rsidRPr="00CC6FC8">
        <w:t xml:space="preserve"> предлагается раз</w:t>
      </w:r>
      <w:r w:rsidR="005403CA" w:rsidRPr="00CC6FC8">
        <w:t>мещение физкультурно-спортивных комплексов</w:t>
      </w:r>
      <w:r w:rsidR="0071477A" w:rsidRPr="00CC6FC8">
        <w:t xml:space="preserve"> с бас</w:t>
      </w:r>
      <w:r w:rsidR="005403CA" w:rsidRPr="00CC6FC8">
        <w:t>сейном в квартале 222.01.01.01 и 222.01.03.01,</w:t>
      </w:r>
      <w:r w:rsidR="0071477A" w:rsidRPr="00CC6FC8">
        <w:t xml:space="preserve"> предусмотрена территория для размещения объектов спортивного наз</w:t>
      </w:r>
      <w:r w:rsidR="005403CA" w:rsidRPr="00CC6FC8">
        <w:t>начения в квартале 222.01.00.01, музыкальн</w:t>
      </w:r>
      <w:r w:rsidR="003F731E" w:rsidRPr="00CC6FC8">
        <w:t>ой</w:t>
      </w:r>
      <w:r w:rsidR="005403CA" w:rsidRPr="00CC6FC8">
        <w:t xml:space="preserve"> школ</w:t>
      </w:r>
      <w:r w:rsidR="003F731E" w:rsidRPr="00CC6FC8">
        <w:t>ы</w:t>
      </w:r>
      <w:r w:rsidR="005403CA" w:rsidRPr="00CC6FC8">
        <w:t xml:space="preserve"> в квартале 222.01.02</w:t>
      </w:r>
      <w:r w:rsidR="0071477A" w:rsidRPr="00CC6FC8">
        <w:t>.0</w:t>
      </w:r>
      <w:r w:rsidR="005403CA" w:rsidRPr="00CC6FC8">
        <w:t>4.</w:t>
      </w:r>
      <w:r w:rsidR="005403CA" w:rsidRPr="00CC6FC8">
        <w:rPr>
          <w:color w:val="FF0000"/>
        </w:rPr>
        <w:t xml:space="preserve"> </w:t>
      </w:r>
      <w:r w:rsidRPr="00CC6FC8">
        <w:t xml:space="preserve"> </w:t>
      </w:r>
    </w:p>
    <w:p w:rsidR="004A4FF5" w:rsidRPr="00CC6FC8" w:rsidRDefault="004A4FF5" w:rsidP="00CC6FC8">
      <w:pPr>
        <w:pStyle w:val="311"/>
        <w:rPr>
          <w:color w:val="FF0000"/>
          <w:szCs w:val="28"/>
        </w:rPr>
      </w:pPr>
    </w:p>
    <w:p w:rsidR="0071477A" w:rsidRPr="00CC6FC8" w:rsidRDefault="0071477A" w:rsidP="00CC6FC8">
      <w:pPr>
        <w:pStyle w:val="af"/>
        <w:ind w:firstLine="0"/>
        <w:jc w:val="center"/>
        <w:rPr>
          <w:sz w:val="28"/>
          <w:szCs w:val="28"/>
        </w:rPr>
      </w:pPr>
      <w:bookmarkStart w:id="42" w:name="_Toc514578886"/>
      <w:r w:rsidRPr="00CC6FC8">
        <w:rPr>
          <w:sz w:val="28"/>
          <w:szCs w:val="28"/>
        </w:rPr>
        <w:t>4. Основные показатели развития планируемой территории</w:t>
      </w:r>
      <w:bookmarkEnd w:id="42"/>
    </w:p>
    <w:p w:rsidR="0071477A" w:rsidRPr="00CC6FC8" w:rsidRDefault="0071477A" w:rsidP="00CC6FC8">
      <w:pPr>
        <w:pStyle w:val="311"/>
        <w:rPr>
          <w:szCs w:val="28"/>
        </w:rPr>
      </w:pPr>
    </w:p>
    <w:p w:rsidR="0071477A" w:rsidRPr="00CC6FC8" w:rsidRDefault="0071477A" w:rsidP="00CC6FC8">
      <w:r w:rsidRPr="00CC6FC8">
        <w:t xml:space="preserve">Основные </w:t>
      </w:r>
      <w:r w:rsidR="00297AE3" w:rsidRPr="00CC6FC8">
        <w:rPr>
          <w:szCs w:val="28"/>
        </w:rPr>
        <w:t xml:space="preserve">технико-экономические  </w:t>
      </w:r>
      <w:r w:rsidRPr="00CC6FC8">
        <w:t>показатели развития планируемой те</w:t>
      </w:r>
      <w:r w:rsidRPr="00CC6FC8">
        <w:t>р</w:t>
      </w:r>
      <w:r w:rsidR="00297AE3" w:rsidRPr="00CC6FC8">
        <w:t>ритории представлены в таблице 5</w:t>
      </w:r>
      <w:r w:rsidRPr="00CC6FC8">
        <w:t>.</w:t>
      </w:r>
    </w:p>
    <w:p w:rsidR="0071477A" w:rsidRPr="00CC6FC8" w:rsidRDefault="0071477A" w:rsidP="00CC6FC8">
      <w:pPr>
        <w:pStyle w:val="311"/>
        <w:ind w:firstLine="0"/>
        <w:rPr>
          <w:szCs w:val="28"/>
        </w:rPr>
      </w:pPr>
    </w:p>
    <w:p w:rsidR="0071477A" w:rsidRPr="00CC6FC8" w:rsidRDefault="00297AE3" w:rsidP="00CC6FC8">
      <w:pPr>
        <w:pStyle w:val="S9"/>
        <w:ind w:firstLine="0"/>
        <w:jc w:val="right"/>
        <w:rPr>
          <w:szCs w:val="28"/>
        </w:rPr>
      </w:pPr>
      <w:r w:rsidRPr="00CC6FC8">
        <w:rPr>
          <w:szCs w:val="28"/>
        </w:rPr>
        <w:t>Таблица 5</w:t>
      </w:r>
    </w:p>
    <w:p w:rsidR="0071477A" w:rsidRPr="00CC6FC8" w:rsidRDefault="0071477A" w:rsidP="00CC6FC8">
      <w:pPr>
        <w:pStyle w:val="S9"/>
        <w:ind w:firstLine="0"/>
        <w:rPr>
          <w:szCs w:val="28"/>
        </w:rPr>
      </w:pPr>
    </w:p>
    <w:p w:rsidR="00AB3ED6" w:rsidRDefault="0071477A" w:rsidP="00CC6FC8">
      <w:pPr>
        <w:pStyle w:val="S9"/>
        <w:ind w:firstLine="0"/>
        <w:jc w:val="center"/>
      </w:pPr>
      <w:r w:rsidRPr="00CC6FC8">
        <w:rPr>
          <w:szCs w:val="28"/>
        </w:rPr>
        <w:t xml:space="preserve">Основные технико-экономические показатели </w:t>
      </w:r>
      <w:r w:rsidRPr="00CC6FC8">
        <w:t xml:space="preserve">развития </w:t>
      </w:r>
    </w:p>
    <w:p w:rsidR="0071477A" w:rsidRPr="00CC6FC8" w:rsidRDefault="0071477A" w:rsidP="00CC6FC8">
      <w:pPr>
        <w:pStyle w:val="S9"/>
        <w:ind w:firstLine="0"/>
        <w:jc w:val="center"/>
        <w:rPr>
          <w:szCs w:val="28"/>
        </w:rPr>
      </w:pPr>
      <w:r w:rsidRPr="00CC6FC8">
        <w:t>планируемой территории</w:t>
      </w:r>
    </w:p>
    <w:p w:rsidR="0071477A" w:rsidRPr="00CC6FC8" w:rsidRDefault="0071477A" w:rsidP="00CC6FC8">
      <w:pPr>
        <w:pStyle w:val="S9"/>
        <w:ind w:firstLine="0"/>
        <w:jc w:val="center"/>
        <w:rPr>
          <w:color w:val="FF0000"/>
          <w:szCs w:val="28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441"/>
        <w:gridCol w:w="1559"/>
      </w:tblGrid>
      <w:tr w:rsidR="0071477A" w:rsidRPr="00CC6FC8" w:rsidTr="0071477A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№</w:t>
            </w:r>
          </w:p>
          <w:p w:rsidR="0071477A" w:rsidRPr="00CC6FC8" w:rsidRDefault="0071477A" w:rsidP="00CC6FC8">
            <w:pPr>
              <w:ind w:firstLine="0"/>
              <w:jc w:val="center"/>
            </w:pPr>
            <w:proofErr w:type="gramStart"/>
            <w:r w:rsidRPr="00CC6FC8">
              <w:t>п</w:t>
            </w:r>
            <w:proofErr w:type="gramEnd"/>
            <w:r w:rsidRPr="00CC6FC8">
              <w:t>/п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Показатель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1477A" w:rsidRPr="00CC6FC8" w:rsidRDefault="0071477A" w:rsidP="00CC6FC8">
            <w:pPr>
              <w:ind w:left="-57" w:right="-57" w:firstLine="0"/>
              <w:jc w:val="center"/>
            </w:pPr>
            <w:r w:rsidRPr="00CC6FC8"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Итого до 2030 года</w:t>
            </w:r>
          </w:p>
        </w:tc>
      </w:tr>
    </w:tbl>
    <w:p w:rsidR="0071477A" w:rsidRPr="00CC6FC8" w:rsidRDefault="0071477A" w:rsidP="00CC6FC8">
      <w:pPr>
        <w:rPr>
          <w:sz w:val="2"/>
          <w:szCs w:val="2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8"/>
        <w:gridCol w:w="1433"/>
        <w:gridCol w:w="1559"/>
      </w:tblGrid>
      <w:tr w:rsidR="0071477A" w:rsidRPr="00AB3ED6" w:rsidTr="00AB3ED6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1477A" w:rsidRPr="00AB3ED6" w:rsidRDefault="0071477A" w:rsidP="00CC6FC8">
            <w:pPr>
              <w:ind w:firstLine="0"/>
              <w:jc w:val="center"/>
              <w:rPr>
                <w:szCs w:val="24"/>
              </w:rPr>
            </w:pPr>
            <w:r w:rsidRPr="00AB3ED6">
              <w:rPr>
                <w:szCs w:val="24"/>
              </w:rPr>
              <w:t>1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1477A" w:rsidRPr="00AB3ED6" w:rsidRDefault="0071477A" w:rsidP="00CC6FC8">
            <w:pPr>
              <w:ind w:firstLine="0"/>
              <w:jc w:val="center"/>
              <w:rPr>
                <w:szCs w:val="24"/>
              </w:rPr>
            </w:pPr>
            <w:r w:rsidRPr="00AB3ED6">
              <w:rPr>
                <w:szCs w:val="24"/>
              </w:rPr>
              <w:t>2</w:t>
            </w:r>
          </w:p>
        </w:tc>
        <w:tc>
          <w:tcPr>
            <w:tcW w:w="14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1477A" w:rsidRPr="00AB3ED6" w:rsidRDefault="0071477A" w:rsidP="00CC6FC8">
            <w:pPr>
              <w:ind w:left="-57" w:right="-57" w:firstLine="0"/>
              <w:jc w:val="center"/>
              <w:rPr>
                <w:szCs w:val="24"/>
              </w:rPr>
            </w:pPr>
            <w:r w:rsidRPr="00AB3ED6">
              <w:rPr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77A" w:rsidRPr="00AB3ED6" w:rsidRDefault="0071477A" w:rsidP="00AB3ED6">
            <w:pPr>
              <w:ind w:firstLine="0"/>
              <w:jc w:val="center"/>
              <w:rPr>
                <w:szCs w:val="24"/>
              </w:rPr>
            </w:pPr>
            <w:r w:rsidRPr="00AB3ED6">
              <w:rPr>
                <w:szCs w:val="24"/>
              </w:rPr>
              <w:t>4</w:t>
            </w:r>
          </w:p>
        </w:tc>
      </w:tr>
      <w:tr w:rsidR="0071477A" w:rsidRPr="00CC6FC8" w:rsidTr="00AB3ED6">
        <w:tc>
          <w:tcPr>
            <w:tcW w:w="9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1021"/>
              <w:jc w:val="center"/>
            </w:pPr>
            <w:r w:rsidRPr="00CC6FC8">
              <w:t>1. Территория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Площадь планируемой территории, всего, в том числе: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1464,49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1.1.1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Зоны рекреационного назначения, в том чи</w:t>
            </w:r>
            <w:r w:rsidRPr="00CC6FC8">
              <w:rPr>
                <w:szCs w:val="28"/>
              </w:rPr>
              <w:t>с</w:t>
            </w:r>
            <w:r w:rsidRPr="00CC6FC8">
              <w:rPr>
                <w:szCs w:val="28"/>
              </w:rPr>
              <w:t>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28,48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1.1.1.1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AB3ED6">
            <w:pPr>
              <w:ind w:firstLine="0"/>
            </w:pPr>
            <w:r w:rsidRPr="00CC6FC8">
              <w:t xml:space="preserve">Зона объектов культуры и спорта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color w:val="FF0000"/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20,0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bookmarkStart w:id="43" w:name="_Hlk476065254"/>
            <w:r w:rsidRPr="00CC6FC8">
              <w:t>1.1.1.2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отдыха и оздоровления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8,48</w:t>
            </w:r>
          </w:p>
        </w:tc>
      </w:tr>
      <w:bookmarkEnd w:id="43"/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Зоны общественно-деловых объектов,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77A" w:rsidRPr="00CC6FC8" w:rsidRDefault="006435B1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 w:val="26"/>
                <w:szCs w:val="26"/>
              </w:rPr>
              <w:t>67,55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bookmarkStart w:id="44" w:name="_Hlk476065273"/>
            <w:r w:rsidRPr="00CC6FC8">
              <w:rPr>
                <w:szCs w:val="28"/>
              </w:rPr>
              <w:t>1.1.2.1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объектов делового, общественного и коммерческого назначения, в том числе мн</w:t>
            </w:r>
            <w:r w:rsidRPr="00CC6FC8">
              <w:t>о</w:t>
            </w:r>
            <w:r w:rsidRPr="00CC6FC8">
              <w:t>гоэтажных жилых домов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2,16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rPr>
                <w:szCs w:val="28"/>
              </w:rPr>
              <w:t>1.1.2.2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CC6FC8">
              <w:t>научно-исследователь</w:t>
            </w:r>
            <w:r w:rsidR="00AB3ED6">
              <w:t>-</w:t>
            </w:r>
            <w:r w:rsidRPr="00CC6FC8">
              <w:t>ских</w:t>
            </w:r>
            <w:proofErr w:type="spellEnd"/>
            <w:proofErr w:type="gramEnd"/>
            <w:r w:rsidRPr="00CC6FC8">
              <w:t xml:space="preserve"> организаций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19,61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1.1.2.3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объектов здравоохранения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6435B1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 w:val="26"/>
                <w:szCs w:val="26"/>
              </w:rPr>
              <w:t>11,16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1.1.2.4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специализированной малоэтажной общ</w:t>
            </w:r>
            <w:r w:rsidRPr="00CC6FC8">
              <w:t>е</w:t>
            </w:r>
            <w:r w:rsidRPr="00CC6FC8">
              <w:t>ственной застройки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0,57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1.1.2.5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 xml:space="preserve">Зона специализированной </w:t>
            </w:r>
            <w:r w:rsidR="0012785F" w:rsidRPr="00CC6FC8">
              <w:t>средне- и мног</w:t>
            </w:r>
            <w:r w:rsidR="0012785F" w:rsidRPr="00CC6FC8">
              <w:t>о</w:t>
            </w:r>
            <w:r w:rsidR="0012785F" w:rsidRPr="00CC6FC8">
              <w:t>этажной</w:t>
            </w:r>
            <w:r w:rsidRPr="00CC6FC8">
              <w:t xml:space="preserve"> общественной застройки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6435B1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 w:val="26"/>
                <w:szCs w:val="26"/>
              </w:rPr>
              <w:t>6,37</w:t>
            </w:r>
          </w:p>
        </w:tc>
      </w:tr>
      <w:bookmarkEnd w:id="44"/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1.1.2.6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объектов дошкольного, начального о</w:t>
            </w:r>
            <w:r w:rsidRPr="00CC6FC8">
              <w:t>б</w:t>
            </w:r>
            <w:r w:rsidRPr="00CC6FC8">
              <w:t>щего, основного общего и среднего общего образования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25,8</w:t>
            </w:r>
            <w:r w:rsidR="006435B1" w:rsidRPr="00CC6FC8">
              <w:rPr>
                <w:szCs w:val="28"/>
              </w:rPr>
              <w:t>6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lastRenderedPageBreak/>
              <w:t>1.1.2.7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объектов религиозного назначения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1,82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Жилые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323,46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1.1.3.1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 xml:space="preserve">Зона застройки жилыми домами смешанной этажности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103,47</w:t>
            </w:r>
          </w:p>
        </w:tc>
      </w:tr>
      <w:tr w:rsidR="0071477A" w:rsidRPr="00CC6FC8" w:rsidTr="00AB3ED6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1.1.3.2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застройки многоэтажными жилыми д</w:t>
            </w:r>
            <w:r w:rsidRPr="00CC6FC8">
              <w:t>о</w:t>
            </w:r>
            <w:r w:rsidRPr="00CC6FC8">
              <w:t>мами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3,14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1.1.3.3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застройки малоэтажными жилыми дом</w:t>
            </w:r>
            <w:r w:rsidRPr="00CC6FC8">
              <w:t>а</w:t>
            </w:r>
            <w:r w:rsidRPr="00CC6FC8">
              <w:t>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9,02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1.1.3.4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застройки индивидуальными жилыми домами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207,83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215,8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bookmarkStart w:id="45" w:name="_Hlk476065291"/>
            <w:r w:rsidRPr="00CC6FC8">
              <w:rPr>
                <w:szCs w:val="28"/>
              </w:rPr>
              <w:t>1.1.4.1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производственной деятельности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96,86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rPr>
                <w:szCs w:val="28"/>
              </w:rPr>
              <w:t>1.1.4.2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 xml:space="preserve">Зона коммунальных и складских объектов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118,94</w:t>
            </w:r>
          </w:p>
        </w:tc>
      </w:tr>
      <w:bookmarkEnd w:id="45"/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Зоны инженерной и транспортной инфр</w:t>
            </w:r>
            <w:r w:rsidRPr="00CC6FC8">
              <w:t>а</w:t>
            </w:r>
            <w:r w:rsidRPr="00CC6FC8">
              <w:t>структур,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6435B1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 w:val="26"/>
                <w:szCs w:val="26"/>
              </w:rPr>
              <w:t>202,56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1.1.5.1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объектов улично-дорожной сети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6435B1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 w:val="26"/>
                <w:szCs w:val="26"/>
              </w:rPr>
              <w:t>171,37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1.1.5.2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объектов инженерной инфраструктуры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30,69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1.1.5.3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транспортно-пересадочных узлов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0,78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Зоны специального назначения,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28,47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1.1.6.1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военных и иных режимных объектов и территорий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28,47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Зоны сельскохозяйственного использования,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3,18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1.1.7.1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ведения садоводства и огородничества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3,18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1.1.8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</w:t>
            </w:r>
            <w:r w:rsidR="009A6454" w:rsidRPr="00CC6FC8">
              <w:t>ы</w:t>
            </w:r>
            <w:r w:rsidRPr="00CC6FC8">
              <w:t xml:space="preserve"> стоянок автомобильного транспорта,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7,33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1.1.8.1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Зона стоянок для легковых автомобилей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7,33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</w:t>
            </w:r>
            <w:r w:rsidR="007B4F4F" w:rsidRPr="00CC6FC8">
              <w:rPr>
                <w:szCs w:val="28"/>
              </w:rPr>
              <w:t>9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532F55" w:rsidP="00CC6FC8">
            <w:pPr>
              <w:ind w:firstLine="0"/>
            </w:pPr>
            <w:r w:rsidRPr="00CC6FC8">
              <w:t>Озелененные территории</w:t>
            </w:r>
            <w:r w:rsidR="0071477A" w:rsidRPr="00CC6FC8">
              <w:t xml:space="preserve"> ограниченного пол</w:t>
            </w:r>
            <w:r w:rsidR="0071477A" w:rsidRPr="00CC6FC8">
              <w:t>ь</w:t>
            </w:r>
            <w:r w:rsidR="0071477A" w:rsidRPr="00CC6FC8">
              <w:t>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0,2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1.1.1</w:t>
            </w:r>
            <w:r w:rsidR="007B4F4F" w:rsidRPr="00CC6FC8">
              <w:rPr>
                <w:szCs w:val="28"/>
              </w:rPr>
              <w:t>0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 xml:space="preserve">Парки, скверы, бульвары, иные </w:t>
            </w:r>
            <w:r w:rsidR="00297AE3" w:rsidRPr="00CC6FC8">
              <w:t xml:space="preserve">озелененные  </w:t>
            </w:r>
            <w:r w:rsidRPr="00CC6FC8">
              <w:t xml:space="preserve">территории </w:t>
            </w:r>
            <w:r w:rsidR="00297AE3" w:rsidRPr="00CC6FC8">
              <w:t>общего пользования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51,2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1.1.1</w:t>
            </w:r>
            <w:r w:rsidR="007B4F4F" w:rsidRPr="00CC6FC8">
              <w:rPr>
                <w:szCs w:val="28"/>
              </w:rPr>
              <w:t>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Городские леса, иные природные территории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188,8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1.1.1</w:t>
            </w:r>
            <w:r w:rsidR="007B4F4F" w:rsidRPr="00CC6FC8">
              <w:rPr>
                <w:szCs w:val="28"/>
              </w:rPr>
              <w:t>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71477A" w:rsidP="00CC6FC8">
            <w:pPr>
              <w:ind w:firstLine="0"/>
            </w:pPr>
            <w:r w:rsidRPr="00CC6FC8">
              <w:t>Водные объекты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2,74</w:t>
            </w:r>
          </w:p>
        </w:tc>
      </w:tr>
      <w:tr w:rsidR="0071477A" w:rsidRPr="00CC6FC8" w:rsidTr="00AB3ED6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1.1.1</w:t>
            </w:r>
            <w:r w:rsidR="007B4F4F" w:rsidRPr="00CC6FC8">
              <w:rPr>
                <w:szCs w:val="28"/>
              </w:rPr>
              <w:t>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71477A" w:rsidRPr="00CC6FC8" w:rsidRDefault="00532F55" w:rsidP="00CC6FC8">
            <w:pPr>
              <w:ind w:firstLine="0"/>
            </w:pPr>
            <w:r w:rsidRPr="00CC6FC8">
              <w:t>Зона существующих объектов ведения сад</w:t>
            </w:r>
            <w:r w:rsidRPr="00CC6FC8">
              <w:t>о</w:t>
            </w:r>
            <w:r w:rsidRPr="00CC6FC8">
              <w:t>водства и огородничества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6435B1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 w:val="26"/>
                <w:szCs w:val="26"/>
              </w:rPr>
              <w:t>344,72</w:t>
            </w:r>
          </w:p>
        </w:tc>
      </w:tr>
      <w:tr w:rsidR="0071477A" w:rsidRPr="00CC6FC8" w:rsidTr="00AB3ED6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1021"/>
              <w:jc w:val="center"/>
            </w:pPr>
            <w:r w:rsidRPr="00CC6FC8">
              <w:t>2. Население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Численность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тыс. </w:t>
            </w:r>
          </w:p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человек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56,4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Жилищный фонд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тыс. кв. 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color w:val="FF0000"/>
                <w:szCs w:val="28"/>
              </w:rPr>
            </w:pPr>
            <w:r w:rsidRPr="00CC6FC8">
              <w:rPr>
                <w:szCs w:val="28"/>
              </w:rPr>
              <w:t>1686,0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 xml:space="preserve">кв. м </w:t>
            </w:r>
          </w:p>
          <w:p w:rsidR="006B1E81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 xml:space="preserve">общей </w:t>
            </w:r>
          </w:p>
          <w:p w:rsidR="0071477A" w:rsidRPr="00CC6FC8" w:rsidRDefault="006B1E81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 xml:space="preserve">жилой </w:t>
            </w:r>
            <w:r w:rsidR="0071477A" w:rsidRPr="00CC6FC8">
              <w:rPr>
                <w:szCs w:val="28"/>
              </w:rPr>
              <w:t>площади/</w:t>
            </w:r>
          </w:p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24</w:t>
            </w:r>
          </w:p>
        </w:tc>
      </w:tr>
      <w:tr w:rsidR="0071477A" w:rsidRPr="00CC6FC8" w:rsidTr="00AB3ED6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left="1021" w:firstLine="0"/>
              <w:jc w:val="center"/>
            </w:pPr>
            <w:r w:rsidRPr="00CC6FC8">
              <w:lastRenderedPageBreak/>
              <w:t>3. Объекты федерального, регионального, местного значения,</w:t>
            </w:r>
          </w:p>
          <w:p w:rsidR="0071477A" w:rsidRPr="00CC6FC8" w:rsidRDefault="0071477A" w:rsidP="00AB3ED6">
            <w:pPr>
              <w:ind w:left="1021" w:firstLine="0"/>
              <w:jc w:val="center"/>
            </w:pPr>
            <w:r w:rsidRPr="00CC6FC8">
              <w:t xml:space="preserve">объекты </w:t>
            </w:r>
            <w:proofErr w:type="gramStart"/>
            <w:r w:rsidRPr="00CC6FC8">
              <w:t>социально-культурного</w:t>
            </w:r>
            <w:proofErr w:type="gramEnd"/>
            <w:r w:rsidRPr="00CC6FC8">
              <w:t xml:space="preserve"> и коммунально-бытового</w:t>
            </w:r>
          </w:p>
          <w:p w:rsidR="0071477A" w:rsidRPr="00CC6FC8" w:rsidRDefault="0071477A" w:rsidP="00AB3ED6">
            <w:pPr>
              <w:ind w:left="1021" w:firstLine="0"/>
              <w:jc w:val="center"/>
            </w:pPr>
            <w:r w:rsidRPr="00CC6FC8">
              <w:t>назначения и иные объекты капитального строительства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3.1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2575</w:t>
            </w:r>
          </w:p>
        </w:tc>
      </w:tr>
      <w:tr w:rsidR="0071477A" w:rsidRPr="00CC6FC8" w:rsidTr="00AB3ED6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3.2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Общеобразовательные организации (общео</w:t>
            </w:r>
            <w:r w:rsidRPr="00CC6FC8">
              <w:rPr>
                <w:szCs w:val="28"/>
              </w:rPr>
              <w:t>б</w:t>
            </w:r>
            <w:r w:rsidRPr="00CC6FC8">
              <w:rPr>
                <w:szCs w:val="28"/>
              </w:rPr>
              <w:t>разовательные школы)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5570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3.3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71477A" w:rsidRPr="00CC6FC8" w:rsidRDefault="006B1E81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Поликлиники</w:t>
            </w:r>
            <w:r w:rsidR="003D4D12" w:rsidRPr="00CC6FC8">
              <w:rPr>
                <w:szCs w:val="28"/>
              </w:rPr>
              <w:t>, диспансеры</w:t>
            </w:r>
            <w:r w:rsidR="00BD66E7" w:rsidRPr="00CC6FC8">
              <w:rPr>
                <w:szCs w:val="28"/>
              </w:rPr>
              <w:t>, объекты общей врачебной практики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посещ</w:t>
            </w:r>
            <w:r w:rsidRPr="00CC6FC8">
              <w:rPr>
                <w:szCs w:val="28"/>
              </w:rPr>
              <w:t>е</w:t>
            </w:r>
            <w:r w:rsidRPr="00CC6FC8">
              <w:rPr>
                <w:szCs w:val="28"/>
              </w:rPr>
              <w:t>ний в смену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BD66E7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1426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3.4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F1634C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Музыкальные</w:t>
            </w:r>
            <w:r w:rsidR="006B1E81" w:rsidRPr="00CC6FC8">
              <w:rPr>
                <w:szCs w:val="28"/>
              </w:rPr>
              <w:t xml:space="preserve"> школы</w:t>
            </w:r>
            <w:r w:rsidRPr="00CC6FC8">
              <w:rPr>
                <w:szCs w:val="28"/>
              </w:rPr>
              <w:t>, дома культуры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 xml:space="preserve">кв. м </w:t>
            </w:r>
          </w:p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 xml:space="preserve">общей </w:t>
            </w:r>
          </w:p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площади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left="113"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3298,6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3.5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Библиотеки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15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3.6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F1634C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Ф</w:t>
            </w:r>
            <w:r w:rsidR="0071477A" w:rsidRPr="00CC6FC8">
              <w:rPr>
                <w:szCs w:val="28"/>
              </w:rPr>
              <w:t>изкультурно-</w:t>
            </w:r>
            <w:r w:rsidRPr="00CC6FC8">
              <w:rPr>
                <w:szCs w:val="28"/>
              </w:rPr>
              <w:t>спортивные</w:t>
            </w:r>
            <w:r w:rsidR="0071477A" w:rsidRPr="00CC6FC8">
              <w:rPr>
                <w:szCs w:val="28"/>
              </w:rPr>
              <w:t xml:space="preserve"> </w:t>
            </w:r>
            <w:r w:rsidR="006B1E81" w:rsidRPr="00CC6FC8">
              <w:rPr>
                <w:szCs w:val="28"/>
              </w:rPr>
              <w:t>комплекс</w:t>
            </w:r>
            <w:r w:rsidRPr="00CC6FC8">
              <w:rPr>
                <w:szCs w:val="28"/>
              </w:rPr>
              <w:t>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71477A" w:rsidRPr="00CC6FC8" w:rsidRDefault="0071477A" w:rsidP="00CC6FC8">
            <w:pPr>
              <w:ind w:left="113"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кв. м</w:t>
            </w:r>
          </w:p>
          <w:p w:rsidR="0071477A" w:rsidRPr="00CC6FC8" w:rsidRDefault="0071477A" w:rsidP="00CC6FC8">
            <w:pPr>
              <w:ind w:left="113"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 xml:space="preserve">площади </w:t>
            </w:r>
          </w:p>
          <w:p w:rsidR="0071477A" w:rsidRPr="00CC6FC8" w:rsidRDefault="0071477A" w:rsidP="00CC6FC8">
            <w:pPr>
              <w:ind w:left="113"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пола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left="113" w:firstLine="0"/>
              <w:jc w:val="center"/>
              <w:rPr>
                <w:szCs w:val="28"/>
              </w:rPr>
            </w:pPr>
            <w:r w:rsidRPr="00CC6FC8">
              <w:rPr>
                <w:szCs w:val="28"/>
              </w:rPr>
              <w:t>1512</w:t>
            </w:r>
          </w:p>
        </w:tc>
      </w:tr>
      <w:tr w:rsidR="0071477A" w:rsidRPr="00CC6FC8" w:rsidTr="00AB3ED6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1021"/>
              <w:jc w:val="center"/>
            </w:pPr>
            <w:r w:rsidRPr="00CC6FC8">
              <w:t>4. </w:t>
            </w:r>
            <w:r w:rsidRPr="00CC6FC8">
              <w:rPr>
                <w:szCs w:val="28"/>
              </w:rPr>
              <w:t>Транспортная инфраструктура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4.1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DE79F2">
            <w:pPr>
              <w:ind w:firstLine="0"/>
            </w:pPr>
            <w:r w:rsidRPr="00CC6FC8">
              <w:t>Протяженность улично-дорожной сети,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</w:pPr>
            <w:r w:rsidRPr="00CC6FC8">
              <w:t>66,76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4.1.1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Магистральные улицы общегородского знач</w:t>
            </w:r>
            <w:r w:rsidRPr="00CC6FC8">
              <w:t>е</w:t>
            </w:r>
            <w:r w:rsidRPr="00CC6FC8">
              <w:t>ния непрерывного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</w:pPr>
            <w:r w:rsidRPr="00CC6FC8">
              <w:t>0,27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4.1.2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Магистральные улицы общегородского знач</w:t>
            </w:r>
            <w:r w:rsidRPr="00CC6FC8">
              <w:t>е</w:t>
            </w:r>
            <w:r w:rsidRPr="00CC6FC8">
              <w:t xml:space="preserve">ния регулируемого движения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</w:pPr>
            <w:r w:rsidRPr="00CC6FC8">
              <w:t>5,94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4.1.3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Магистральные улицы районного значения транспортно-пешеходные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</w:pPr>
            <w:r w:rsidRPr="00CC6FC8">
              <w:t>28,48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4.1.4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Улицы в жилой застройке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</w:pPr>
            <w:r w:rsidRPr="00CC6FC8">
              <w:t>12,68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4.1.5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rPr>
                <w:szCs w:val="28"/>
              </w:rPr>
              <w:t>Улицы и дороги в научно-производственных, промышленных  коммунально-складских ра</w:t>
            </w:r>
            <w:r w:rsidRPr="00CC6FC8">
              <w:rPr>
                <w:szCs w:val="28"/>
              </w:rPr>
              <w:t>й</w:t>
            </w:r>
            <w:r w:rsidRPr="00CC6FC8">
              <w:rPr>
                <w:szCs w:val="28"/>
              </w:rPr>
              <w:t>онах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</w:pPr>
            <w:r w:rsidRPr="00CC6FC8">
              <w:t>0,68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4.1.6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  <w:rPr>
                <w:szCs w:val="28"/>
              </w:rPr>
            </w:pPr>
            <w:r w:rsidRPr="00CC6FC8">
              <w:rPr>
                <w:szCs w:val="28"/>
              </w:rPr>
              <w:t>Проезды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</w:pPr>
            <w:r w:rsidRPr="00CC6FC8">
              <w:t>18,71</w:t>
            </w:r>
          </w:p>
        </w:tc>
      </w:tr>
      <w:tr w:rsidR="0071477A" w:rsidRPr="00CC6FC8" w:rsidTr="00AB3ED6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4.2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1477A" w:rsidRPr="00CC6FC8" w:rsidRDefault="0071477A" w:rsidP="00CC6FC8">
            <w:pPr>
              <w:ind w:firstLine="0"/>
            </w:pPr>
            <w:r w:rsidRPr="00CC6FC8">
              <w:t>Протяженность линий общественного пасс</w:t>
            </w:r>
            <w:r w:rsidRPr="00CC6FC8">
              <w:t>а</w:t>
            </w:r>
            <w:r w:rsidRPr="00CC6FC8">
              <w:t xml:space="preserve">жирского транспорта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CC6FC8">
            <w:pPr>
              <w:ind w:firstLine="0"/>
              <w:jc w:val="center"/>
            </w:pPr>
            <w:r w:rsidRPr="00CC6FC8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71477A" w:rsidRPr="00CC6FC8" w:rsidRDefault="0071477A" w:rsidP="00AB3ED6">
            <w:pPr>
              <w:ind w:firstLine="0"/>
              <w:jc w:val="center"/>
            </w:pPr>
            <w:r w:rsidRPr="00CC6FC8">
              <w:t>29,2</w:t>
            </w:r>
          </w:p>
        </w:tc>
      </w:tr>
    </w:tbl>
    <w:p w:rsidR="00AB3ED6" w:rsidRPr="0075601C" w:rsidRDefault="00AB3ED6" w:rsidP="00534DB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47897" w:rsidRPr="00CC6FC8" w:rsidRDefault="00647897" w:rsidP="00CC6FC8">
      <w:pPr>
        <w:ind w:firstLine="0"/>
        <w:jc w:val="left"/>
        <w:rPr>
          <w:sz w:val="24"/>
          <w:szCs w:val="24"/>
        </w:rPr>
      </w:pPr>
    </w:p>
    <w:sectPr w:rsidR="00647897" w:rsidRPr="00CC6FC8" w:rsidSect="00534DBB">
      <w:headerReference w:type="default" r:id="rId20"/>
      <w:headerReference w:type="first" r:id="rId21"/>
      <w:pgSz w:w="11906" w:h="16838" w:code="9"/>
      <w:pgMar w:top="1134" w:right="567" w:bottom="851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8EB" w:rsidRDefault="00DD68EB" w:rsidP="007B56B1">
      <w:r>
        <w:separator/>
      </w:r>
    </w:p>
    <w:p w:rsidR="00DD68EB" w:rsidRDefault="00DD68EB"/>
  </w:endnote>
  <w:endnote w:type="continuationSeparator" w:id="0">
    <w:p w:rsidR="00DD68EB" w:rsidRDefault="00DD68EB" w:rsidP="007B56B1">
      <w:r>
        <w:continuationSeparator/>
      </w:r>
    </w:p>
    <w:p w:rsidR="00DD68EB" w:rsidRDefault="00DD68E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BB" w:rsidRPr="001C0419" w:rsidRDefault="00534DBB" w:rsidP="001C0419">
    <w:pPr>
      <w:pStyle w:val="a9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8EB" w:rsidRDefault="00DD68EB" w:rsidP="007B56B1">
      <w:r>
        <w:separator/>
      </w:r>
    </w:p>
    <w:p w:rsidR="00DD68EB" w:rsidRDefault="00DD68EB"/>
  </w:footnote>
  <w:footnote w:type="continuationSeparator" w:id="0">
    <w:p w:rsidR="00DD68EB" w:rsidRDefault="00DD68EB" w:rsidP="007B56B1">
      <w:r>
        <w:continuationSeparator/>
      </w:r>
    </w:p>
    <w:p w:rsidR="00DD68EB" w:rsidRDefault="00DD68E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BB" w:rsidRDefault="00B87B2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34DB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34DBB">
      <w:rPr>
        <w:rStyle w:val="a4"/>
        <w:noProof/>
      </w:rPr>
      <w:t>18</w:t>
    </w:r>
    <w:r>
      <w:rPr>
        <w:rStyle w:val="a4"/>
      </w:rPr>
      <w:fldChar w:fldCharType="end"/>
    </w:r>
  </w:p>
  <w:p w:rsidR="00534DBB" w:rsidRDefault="00534DB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BB" w:rsidRDefault="00B87B2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534DB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B25778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BB" w:rsidRDefault="00B87B2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34DB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34DBB">
      <w:rPr>
        <w:rStyle w:val="a4"/>
        <w:noProof/>
      </w:rPr>
      <w:t>18</w:t>
    </w:r>
    <w:r>
      <w:rPr>
        <w:rStyle w:val="a4"/>
      </w:rPr>
      <w:fldChar w:fldCharType="end"/>
    </w:r>
  </w:p>
  <w:p w:rsidR="00534DBB" w:rsidRDefault="00534DB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BB" w:rsidRDefault="00B87B2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534DB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B2577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BB" w:rsidRDefault="00B87B22" w:rsidP="0022213A">
    <w:pPr>
      <w:pStyle w:val="a3"/>
      <w:ind w:firstLine="0"/>
      <w:jc w:val="center"/>
    </w:pPr>
    <w:r w:rsidRPr="00E06F21">
      <w:rPr>
        <w:sz w:val="24"/>
        <w:szCs w:val="24"/>
      </w:rPr>
      <w:fldChar w:fldCharType="begin"/>
    </w:r>
    <w:r w:rsidR="00534DBB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534DBB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BB" w:rsidRPr="004A61B7" w:rsidRDefault="00B87B22">
    <w:pPr>
      <w:pStyle w:val="a3"/>
      <w:jc w:val="center"/>
      <w:rPr>
        <w:sz w:val="24"/>
        <w:szCs w:val="24"/>
      </w:rPr>
    </w:pPr>
    <w:r w:rsidRPr="004A61B7">
      <w:rPr>
        <w:sz w:val="24"/>
        <w:szCs w:val="24"/>
      </w:rPr>
      <w:fldChar w:fldCharType="begin"/>
    </w:r>
    <w:r w:rsidR="00534DBB" w:rsidRPr="004A61B7">
      <w:rPr>
        <w:sz w:val="24"/>
        <w:szCs w:val="24"/>
      </w:rPr>
      <w:instrText xml:space="preserve"> PAGE   \* MERGEFORMAT </w:instrText>
    </w:r>
    <w:r w:rsidRPr="004A61B7">
      <w:rPr>
        <w:sz w:val="24"/>
        <w:szCs w:val="24"/>
      </w:rPr>
      <w:fldChar w:fldCharType="separate"/>
    </w:r>
    <w:r w:rsidR="00B25778">
      <w:rPr>
        <w:noProof/>
        <w:sz w:val="24"/>
        <w:szCs w:val="24"/>
      </w:rPr>
      <w:t>16</w:t>
    </w:r>
    <w:r w:rsidRPr="004A61B7">
      <w:rPr>
        <w:sz w:val="24"/>
        <w:szCs w:val="24"/>
      </w:rPr>
      <w:fldChar w:fldCharType="end"/>
    </w:r>
  </w:p>
  <w:p w:rsidR="00534DBB" w:rsidRPr="00627804" w:rsidRDefault="00534DBB">
    <w:pPr>
      <w:pStyle w:val="a3"/>
      <w:jc w:val="center"/>
      <w:rPr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DBB" w:rsidRPr="004A61B7" w:rsidRDefault="00B87B22">
    <w:pPr>
      <w:pStyle w:val="a3"/>
      <w:jc w:val="center"/>
      <w:rPr>
        <w:color w:val="FFFFFF" w:themeColor="background1"/>
      </w:rPr>
    </w:pPr>
    <w:r w:rsidRPr="004A61B7">
      <w:rPr>
        <w:color w:val="FFFFFF" w:themeColor="background1"/>
      </w:rPr>
      <w:fldChar w:fldCharType="begin"/>
    </w:r>
    <w:r w:rsidR="00534DBB" w:rsidRPr="004A61B7">
      <w:rPr>
        <w:color w:val="FFFFFF" w:themeColor="background1"/>
      </w:rPr>
      <w:instrText xml:space="preserve"> PAGE   \* MERGEFORMAT </w:instrText>
    </w:r>
    <w:r w:rsidRPr="004A61B7">
      <w:rPr>
        <w:color w:val="FFFFFF" w:themeColor="background1"/>
      </w:rPr>
      <w:fldChar w:fldCharType="separate"/>
    </w:r>
    <w:r w:rsidR="00B25778">
      <w:rPr>
        <w:noProof/>
        <w:color w:val="FFFFFF" w:themeColor="background1"/>
      </w:rPr>
      <w:t>1</w:t>
    </w:r>
    <w:r w:rsidRPr="004A61B7">
      <w:rPr>
        <w:color w:val="FFFFFF" w:themeColor="background1"/>
      </w:rPr>
      <w:fldChar w:fldCharType="end"/>
    </w:r>
  </w:p>
  <w:p w:rsidR="00534DBB" w:rsidRPr="003574AD" w:rsidRDefault="00534DBB" w:rsidP="00630E6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singleLevel"/>
    <w:tmpl w:val="00000015"/>
    <w:name w:val="WW8Num1"/>
    <w:lvl w:ilvl="0"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/>
      </w:rPr>
    </w:lvl>
  </w:abstractNum>
  <w:abstractNum w:abstractNumId="1">
    <w:nsid w:val="10606B6A"/>
    <w:multiLevelType w:val="hybridMultilevel"/>
    <w:tmpl w:val="B81C8D02"/>
    <w:name w:val="WW8Num23"/>
    <w:lvl w:ilvl="0" w:tplc="AF6AE3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D66DECE">
      <w:start w:val="1"/>
      <w:numFmt w:val="lowerLetter"/>
      <w:lvlText w:val="%2."/>
      <w:lvlJc w:val="left"/>
      <w:pPr>
        <w:ind w:left="1364" w:hanging="360"/>
      </w:pPr>
    </w:lvl>
    <w:lvl w:ilvl="2" w:tplc="419C7842">
      <w:start w:val="1"/>
      <w:numFmt w:val="lowerRoman"/>
      <w:lvlText w:val="%3."/>
      <w:lvlJc w:val="right"/>
      <w:pPr>
        <w:ind w:left="2084" w:hanging="180"/>
      </w:pPr>
    </w:lvl>
    <w:lvl w:ilvl="3" w:tplc="F4748C62">
      <w:start w:val="1"/>
      <w:numFmt w:val="decimal"/>
      <w:lvlText w:val="%4."/>
      <w:lvlJc w:val="left"/>
      <w:pPr>
        <w:ind w:left="2804" w:hanging="360"/>
      </w:pPr>
    </w:lvl>
    <w:lvl w:ilvl="4" w:tplc="2B7A54F2">
      <w:start w:val="1"/>
      <w:numFmt w:val="lowerLetter"/>
      <w:lvlText w:val="%5."/>
      <w:lvlJc w:val="left"/>
      <w:pPr>
        <w:ind w:left="3524" w:hanging="360"/>
      </w:pPr>
    </w:lvl>
    <w:lvl w:ilvl="5" w:tplc="19E2397C">
      <w:start w:val="1"/>
      <w:numFmt w:val="lowerRoman"/>
      <w:lvlText w:val="%6."/>
      <w:lvlJc w:val="right"/>
      <w:pPr>
        <w:ind w:left="4244" w:hanging="180"/>
      </w:pPr>
    </w:lvl>
    <w:lvl w:ilvl="6" w:tplc="AFCE0358">
      <w:start w:val="1"/>
      <w:numFmt w:val="decimal"/>
      <w:lvlText w:val="%7."/>
      <w:lvlJc w:val="left"/>
      <w:pPr>
        <w:ind w:left="4964" w:hanging="360"/>
      </w:pPr>
    </w:lvl>
    <w:lvl w:ilvl="7" w:tplc="B5761EBA">
      <w:start w:val="1"/>
      <w:numFmt w:val="lowerLetter"/>
      <w:lvlText w:val="%8."/>
      <w:lvlJc w:val="left"/>
      <w:pPr>
        <w:ind w:left="5684" w:hanging="360"/>
      </w:pPr>
    </w:lvl>
    <w:lvl w:ilvl="8" w:tplc="081C9094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0C2"/>
    <w:rsid w:val="0000087C"/>
    <w:rsid w:val="00001B3B"/>
    <w:rsid w:val="00001BC1"/>
    <w:rsid w:val="00001F3E"/>
    <w:rsid w:val="00001F99"/>
    <w:rsid w:val="0000258D"/>
    <w:rsid w:val="00002AA1"/>
    <w:rsid w:val="00003810"/>
    <w:rsid w:val="00003A6E"/>
    <w:rsid w:val="00003AA4"/>
    <w:rsid w:val="00005D02"/>
    <w:rsid w:val="000063B5"/>
    <w:rsid w:val="000065FD"/>
    <w:rsid w:val="00006E74"/>
    <w:rsid w:val="00006E98"/>
    <w:rsid w:val="000074F1"/>
    <w:rsid w:val="000075B6"/>
    <w:rsid w:val="00007A7E"/>
    <w:rsid w:val="00007B1D"/>
    <w:rsid w:val="0001084C"/>
    <w:rsid w:val="00011AEA"/>
    <w:rsid w:val="000120C5"/>
    <w:rsid w:val="00012254"/>
    <w:rsid w:val="00012BC2"/>
    <w:rsid w:val="00013886"/>
    <w:rsid w:val="00013F14"/>
    <w:rsid w:val="00014D4F"/>
    <w:rsid w:val="0001500C"/>
    <w:rsid w:val="000167F3"/>
    <w:rsid w:val="000168AD"/>
    <w:rsid w:val="00017DC0"/>
    <w:rsid w:val="000201A5"/>
    <w:rsid w:val="00020E33"/>
    <w:rsid w:val="0002122C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65D"/>
    <w:rsid w:val="00026B7F"/>
    <w:rsid w:val="000272F1"/>
    <w:rsid w:val="00027707"/>
    <w:rsid w:val="00030144"/>
    <w:rsid w:val="000314B6"/>
    <w:rsid w:val="0003168C"/>
    <w:rsid w:val="00031B0B"/>
    <w:rsid w:val="0003302F"/>
    <w:rsid w:val="00033375"/>
    <w:rsid w:val="000333CB"/>
    <w:rsid w:val="00033F87"/>
    <w:rsid w:val="00034E1B"/>
    <w:rsid w:val="00035246"/>
    <w:rsid w:val="000355F1"/>
    <w:rsid w:val="00035639"/>
    <w:rsid w:val="00036900"/>
    <w:rsid w:val="000372F4"/>
    <w:rsid w:val="00037321"/>
    <w:rsid w:val="000374C2"/>
    <w:rsid w:val="00037937"/>
    <w:rsid w:val="000401D7"/>
    <w:rsid w:val="00040C04"/>
    <w:rsid w:val="00040CDC"/>
    <w:rsid w:val="00041566"/>
    <w:rsid w:val="00041A81"/>
    <w:rsid w:val="00041C1F"/>
    <w:rsid w:val="00041D52"/>
    <w:rsid w:val="00042D6D"/>
    <w:rsid w:val="00042F32"/>
    <w:rsid w:val="00042F68"/>
    <w:rsid w:val="000448FC"/>
    <w:rsid w:val="00044994"/>
    <w:rsid w:val="00046182"/>
    <w:rsid w:val="000465BB"/>
    <w:rsid w:val="00047302"/>
    <w:rsid w:val="0004774C"/>
    <w:rsid w:val="00047CF1"/>
    <w:rsid w:val="00050117"/>
    <w:rsid w:val="00050901"/>
    <w:rsid w:val="000512F0"/>
    <w:rsid w:val="00053BE6"/>
    <w:rsid w:val="00053F17"/>
    <w:rsid w:val="0005474C"/>
    <w:rsid w:val="00054EE8"/>
    <w:rsid w:val="00054F03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1F8"/>
    <w:rsid w:val="00066CE1"/>
    <w:rsid w:val="00067004"/>
    <w:rsid w:val="000672F4"/>
    <w:rsid w:val="00067C5B"/>
    <w:rsid w:val="00067E34"/>
    <w:rsid w:val="00067E4B"/>
    <w:rsid w:val="00067F1C"/>
    <w:rsid w:val="000704E9"/>
    <w:rsid w:val="00070BD1"/>
    <w:rsid w:val="0007117E"/>
    <w:rsid w:val="000720B3"/>
    <w:rsid w:val="00072E4D"/>
    <w:rsid w:val="00072F82"/>
    <w:rsid w:val="000733F8"/>
    <w:rsid w:val="000736DD"/>
    <w:rsid w:val="000736DF"/>
    <w:rsid w:val="00073A34"/>
    <w:rsid w:val="000740EE"/>
    <w:rsid w:val="000745D5"/>
    <w:rsid w:val="000746B6"/>
    <w:rsid w:val="0007471A"/>
    <w:rsid w:val="00074953"/>
    <w:rsid w:val="000751FA"/>
    <w:rsid w:val="00075AF2"/>
    <w:rsid w:val="000774D7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43CC"/>
    <w:rsid w:val="000948CA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271B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0E76"/>
    <w:rsid w:val="000B131F"/>
    <w:rsid w:val="000B1404"/>
    <w:rsid w:val="000B14A2"/>
    <w:rsid w:val="000B1F59"/>
    <w:rsid w:val="000B26CE"/>
    <w:rsid w:val="000B27B1"/>
    <w:rsid w:val="000B3663"/>
    <w:rsid w:val="000B385A"/>
    <w:rsid w:val="000B394F"/>
    <w:rsid w:val="000B440B"/>
    <w:rsid w:val="000B4C04"/>
    <w:rsid w:val="000B4EBB"/>
    <w:rsid w:val="000B6772"/>
    <w:rsid w:val="000B7714"/>
    <w:rsid w:val="000C0910"/>
    <w:rsid w:val="000C1AD9"/>
    <w:rsid w:val="000C1C6B"/>
    <w:rsid w:val="000C39D8"/>
    <w:rsid w:val="000C3E0E"/>
    <w:rsid w:val="000C486C"/>
    <w:rsid w:val="000C4AB8"/>
    <w:rsid w:val="000C5391"/>
    <w:rsid w:val="000C56E6"/>
    <w:rsid w:val="000C5E0A"/>
    <w:rsid w:val="000C7064"/>
    <w:rsid w:val="000C77A3"/>
    <w:rsid w:val="000C7F6D"/>
    <w:rsid w:val="000D1599"/>
    <w:rsid w:val="000D1A17"/>
    <w:rsid w:val="000D1BA7"/>
    <w:rsid w:val="000D2B32"/>
    <w:rsid w:val="000D3124"/>
    <w:rsid w:val="000D378F"/>
    <w:rsid w:val="000D4486"/>
    <w:rsid w:val="000D4CA8"/>
    <w:rsid w:val="000D73BE"/>
    <w:rsid w:val="000D73F7"/>
    <w:rsid w:val="000D7708"/>
    <w:rsid w:val="000E0A65"/>
    <w:rsid w:val="000E14A8"/>
    <w:rsid w:val="000E16A9"/>
    <w:rsid w:val="000E26A1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642"/>
    <w:rsid w:val="000F3B16"/>
    <w:rsid w:val="000F4321"/>
    <w:rsid w:val="000F57C2"/>
    <w:rsid w:val="000F58C3"/>
    <w:rsid w:val="000F5FBD"/>
    <w:rsid w:val="000F6393"/>
    <w:rsid w:val="000F65EC"/>
    <w:rsid w:val="000F7837"/>
    <w:rsid w:val="00100F16"/>
    <w:rsid w:val="001010BD"/>
    <w:rsid w:val="001023A8"/>
    <w:rsid w:val="0010311C"/>
    <w:rsid w:val="00103953"/>
    <w:rsid w:val="0010427C"/>
    <w:rsid w:val="00106093"/>
    <w:rsid w:val="00106445"/>
    <w:rsid w:val="00106496"/>
    <w:rsid w:val="00107607"/>
    <w:rsid w:val="00107D1E"/>
    <w:rsid w:val="0011073D"/>
    <w:rsid w:val="001114F0"/>
    <w:rsid w:val="00112D0C"/>
    <w:rsid w:val="001133FD"/>
    <w:rsid w:val="001141D2"/>
    <w:rsid w:val="001150C5"/>
    <w:rsid w:val="00115EB6"/>
    <w:rsid w:val="0011665B"/>
    <w:rsid w:val="00117802"/>
    <w:rsid w:val="00117906"/>
    <w:rsid w:val="00117E9B"/>
    <w:rsid w:val="00120699"/>
    <w:rsid w:val="00120958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6106"/>
    <w:rsid w:val="00126451"/>
    <w:rsid w:val="00126D0E"/>
    <w:rsid w:val="0012733A"/>
    <w:rsid w:val="001273F1"/>
    <w:rsid w:val="0012785F"/>
    <w:rsid w:val="00127C2B"/>
    <w:rsid w:val="00130328"/>
    <w:rsid w:val="00130A34"/>
    <w:rsid w:val="00131A20"/>
    <w:rsid w:val="00131B08"/>
    <w:rsid w:val="00131EC6"/>
    <w:rsid w:val="001337D9"/>
    <w:rsid w:val="00133E90"/>
    <w:rsid w:val="001349DA"/>
    <w:rsid w:val="00134F5A"/>
    <w:rsid w:val="00135DA9"/>
    <w:rsid w:val="00135F28"/>
    <w:rsid w:val="00137009"/>
    <w:rsid w:val="00137947"/>
    <w:rsid w:val="00137BB6"/>
    <w:rsid w:val="00140DAC"/>
    <w:rsid w:val="00141535"/>
    <w:rsid w:val="00141731"/>
    <w:rsid w:val="00142032"/>
    <w:rsid w:val="00142A48"/>
    <w:rsid w:val="00143022"/>
    <w:rsid w:val="00143D07"/>
    <w:rsid w:val="00143E6A"/>
    <w:rsid w:val="00144120"/>
    <w:rsid w:val="001448C5"/>
    <w:rsid w:val="00144A8A"/>
    <w:rsid w:val="00145ED5"/>
    <w:rsid w:val="001463AF"/>
    <w:rsid w:val="001467C3"/>
    <w:rsid w:val="00146D51"/>
    <w:rsid w:val="001470A7"/>
    <w:rsid w:val="001478C8"/>
    <w:rsid w:val="00147A91"/>
    <w:rsid w:val="0015004A"/>
    <w:rsid w:val="00152E53"/>
    <w:rsid w:val="001534D8"/>
    <w:rsid w:val="00153529"/>
    <w:rsid w:val="001536BF"/>
    <w:rsid w:val="0015383F"/>
    <w:rsid w:val="00156932"/>
    <w:rsid w:val="00157201"/>
    <w:rsid w:val="0016022C"/>
    <w:rsid w:val="00160B30"/>
    <w:rsid w:val="00162676"/>
    <w:rsid w:val="00162FDE"/>
    <w:rsid w:val="00163580"/>
    <w:rsid w:val="00163A10"/>
    <w:rsid w:val="00163F47"/>
    <w:rsid w:val="00165483"/>
    <w:rsid w:val="00165C64"/>
    <w:rsid w:val="00165DAC"/>
    <w:rsid w:val="00166A14"/>
    <w:rsid w:val="00167AA8"/>
    <w:rsid w:val="00170327"/>
    <w:rsid w:val="00170648"/>
    <w:rsid w:val="00170A59"/>
    <w:rsid w:val="00171561"/>
    <w:rsid w:val="001717B9"/>
    <w:rsid w:val="00171972"/>
    <w:rsid w:val="00172354"/>
    <w:rsid w:val="001727CA"/>
    <w:rsid w:val="00172DE4"/>
    <w:rsid w:val="001734C8"/>
    <w:rsid w:val="00174491"/>
    <w:rsid w:val="00176813"/>
    <w:rsid w:val="00176AB3"/>
    <w:rsid w:val="00177976"/>
    <w:rsid w:val="00180157"/>
    <w:rsid w:val="00180584"/>
    <w:rsid w:val="00180E68"/>
    <w:rsid w:val="00181412"/>
    <w:rsid w:val="00181586"/>
    <w:rsid w:val="0018159F"/>
    <w:rsid w:val="00181C22"/>
    <w:rsid w:val="00181DA2"/>
    <w:rsid w:val="00181F3E"/>
    <w:rsid w:val="00182A02"/>
    <w:rsid w:val="001830C3"/>
    <w:rsid w:val="001830F4"/>
    <w:rsid w:val="001835D3"/>
    <w:rsid w:val="00183622"/>
    <w:rsid w:val="00183FA2"/>
    <w:rsid w:val="0018480E"/>
    <w:rsid w:val="001865B8"/>
    <w:rsid w:val="00190609"/>
    <w:rsid w:val="00190764"/>
    <w:rsid w:val="0019083F"/>
    <w:rsid w:val="0019121D"/>
    <w:rsid w:val="001917ED"/>
    <w:rsid w:val="00191B71"/>
    <w:rsid w:val="00191C00"/>
    <w:rsid w:val="00191CD5"/>
    <w:rsid w:val="00192627"/>
    <w:rsid w:val="001926A1"/>
    <w:rsid w:val="00192C4B"/>
    <w:rsid w:val="00192DC8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6A53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B38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19"/>
    <w:rsid w:val="001C04FD"/>
    <w:rsid w:val="001C1047"/>
    <w:rsid w:val="001C10C2"/>
    <w:rsid w:val="001C1729"/>
    <w:rsid w:val="001C1E0A"/>
    <w:rsid w:val="001C231A"/>
    <w:rsid w:val="001C26BA"/>
    <w:rsid w:val="001C4140"/>
    <w:rsid w:val="001C44B6"/>
    <w:rsid w:val="001C5EA4"/>
    <w:rsid w:val="001C6BB9"/>
    <w:rsid w:val="001C6E68"/>
    <w:rsid w:val="001C700D"/>
    <w:rsid w:val="001C75AC"/>
    <w:rsid w:val="001C7D82"/>
    <w:rsid w:val="001C7F3F"/>
    <w:rsid w:val="001D036E"/>
    <w:rsid w:val="001D17A2"/>
    <w:rsid w:val="001D1C19"/>
    <w:rsid w:val="001D1C97"/>
    <w:rsid w:val="001D1DC3"/>
    <w:rsid w:val="001D2380"/>
    <w:rsid w:val="001D2627"/>
    <w:rsid w:val="001D334C"/>
    <w:rsid w:val="001D3B81"/>
    <w:rsid w:val="001D491C"/>
    <w:rsid w:val="001D553A"/>
    <w:rsid w:val="001D5F73"/>
    <w:rsid w:val="001D753B"/>
    <w:rsid w:val="001D7572"/>
    <w:rsid w:val="001D7B31"/>
    <w:rsid w:val="001E0085"/>
    <w:rsid w:val="001E07E1"/>
    <w:rsid w:val="001E1672"/>
    <w:rsid w:val="001E1E55"/>
    <w:rsid w:val="001E1F31"/>
    <w:rsid w:val="001E392F"/>
    <w:rsid w:val="001E3B57"/>
    <w:rsid w:val="001E5089"/>
    <w:rsid w:val="001E5BAA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2D3"/>
    <w:rsid w:val="001F6479"/>
    <w:rsid w:val="001F64AF"/>
    <w:rsid w:val="001F705C"/>
    <w:rsid w:val="001F7454"/>
    <w:rsid w:val="0020062B"/>
    <w:rsid w:val="00200877"/>
    <w:rsid w:val="00201283"/>
    <w:rsid w:val="002014A2"/>
    <w:rsid w:val="00201B08"/>
    <w:rsid w:val="00201B88"/>
    <w:rsid w:val="00201C00"/>
    <w:rsid w:val="00201C3E"/>
    <w:rsid w:val="00201FD7"/>
    <w:rsid w:val="00202C67"/>
    <w:rsid w:val="0020373F"/>
    <w:rsid w:val="002049B8"/>
    <w:rsid w:val="00204F2F"/>
    <w:rsid w:val="00205C70"/>
    <w:rsid w:val="00206542"/>
    <w:rsid w:val="00206D5A"/>
    <w:rsid w:val="0020762E"/>
    <w:rsid w:val="00207F47"/>
    <w:rsid w:val="00210750"/>
    <w:rsid w:val="00211253"/>
    <w:rsid w:val="00211CB7"/>
    <w:rsid w:val="00211F51"/>
    <w:rsid w:val="00211FBB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00DE"/>
    <w:rsid w:val="0022141B"/>
    <w:rsid w:val="0022213A"/>
    <w:rsid w:val="0022231A"/>
    <w:rsid w:val="00222DE7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960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5D62"/>
    <w:rsid w:val="00236313"/>
    <w:rsid w:val="002364B4"/>
    <w:rsid w:val="00236900"/>
    <w:rsid w:val="00237479"/>
    <w:rsid w:val="00237820"/>
    <w:rsid w:val="00237823"/>
    <w:rsid w:val="00237ABA"/>
    <w:rsid w:val="0024138F"/>
    <w:rsid w:val="00241A63"/>
    <w:rsid w:val="00241A95"/>
    <w:rsid w:val="00242CD9"/>
    <w:rsid w:val="00242F9A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1EEF"/>
    <w:rsid w:val="00252F37"/>
    <w:rsid w:val="00253195"/>
    <w:rsid w:val="002532A2"/>
    <w:rsid w:val="0025404A"/>
    <w:rsid w:val="002546AA"/>
    <w:rsid w:val="00254D40"/>
    <w:rsid w:val="00256281"/>
    <w:rsid w:val="00256420"/>
    <w:rsid w:val="00260094"/>
    <w:rsid w:val="0026036C"/>
    <w:rsid w:val="0026043E"/>
    <w:rsid w:val="00261326"/>
    <w:rsid w:val="002623AD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30A"/>
    <w:rsid w:val="00270831"/>
    <w:rsid w:val="00271585"/>
    <w:rsid w:val="002715C5"/>
    <w:rsid w:val="0027169D"/>
    <w:rsid w:val="00272597"/>
    <w:rsid w:val="00272ABF"/>
    <w:rsid w:val="0027375D"/>
    <w:rsid w:val="00273B6C"/>
    <w:rsid w:val="002740DF"/>
    <w:rsid w:val="0027422B"/>
    <w:rsid w:val="002743B6"/>
    <w:rsid w:val="00274997"/>
    <w:rsid w:val="002759E9"/>
    <w:rsid w:val="002766D0"/>
    <w:rsid w:val="0027728F"/>
    <w:rsid w:val="002800C3"/>
    <w:rsid w:val="00280B48"/>
    <w:rsid w:val="00281224"/>
    <w:rsid w:val="002816B1"/>
    <w:rsid w:val="00281755"/>
    <w:rsid w:val="00284380"/>
    <w:rsid w:val="00286117"/>
    <w:rsid w:val="00291A81"/>
    <w:rsid w:val="00291C88"/>
    <w:rsid w:val="00291DF6"/>
    <w:rsid w:val="00291DF7"/>
    <w:rsid w:val="00291ED8"/>
    <w:rsid w:val="002927CB"/>
    <w:rsid w:val="00293B48"/>
    <w:rsid w:val="00293D5C"/>
    <w:rsid w:val="002943E5"/>
    <w:rsid w:val="0029454B"/>
    <w:rsid w:val="002961B0"/>
    <w:rsid w:val="00297881"/>
    <w:rsid w:val="00297AE3"/>
    <w:rsid w:val="002A005A"/>
    <w:rsid w:val="002A17C0"/>
    <w:rsid w:val="002A1D15"/>
    <w:rsid w:val="002A3195"/>
    <w:rsid w:val="002A3445"/>
    <w:rsid w:val="002A3F22"/>
    <w:rsid w:val="002A4167"/>
    <w:rsid w:val="002A44FA"/>
    <w:rsid w:val="002A5487"/>
    <w:rsid w:val="002A5F17"/>
    <w:rsid w:val="002A6131"/>
    <w:rsid w:val="002A6160"/>
    <w:rsid w:val="002A6ACD"/>
    <w:rsid w:val="002A7879"/>
    <w:rsid w:val="002B1A6F"/>
    <w:rsid w:val="002B2131"/>
    <w:rsid w:val="002B39AA"/>
    <w:rsid w:val="002B3A74"/>
    <w:rsid w:val="002B4801"/>
    <w:rsid w:val="002B5A9F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3B3"/>
    <w:rsid w:val="002D7DEB"/>
    <w:rsid w:val="002E03AB"/>
    <w:rsid w:val="002E0B94"/>
    <w:rsid w:val="002E136A"/>
    <w:rsid w:val="002E16B3"/>
    <w:rsid w:val="002E2B83"/>
    <w:rsid w:val="002E4774"/>
    <w:rsid w:val="002E4F19"/>
    <w:rsid w:val="002E5CEF"/>
    <w:rsid w:val="002F0126"/>
    <w:rsid w:val="002F034A"/>
    <w:rsid w:val="002F0B62"/>
    <w:rsid w:val="002F1000"/>
    <w:rsid w:val="002F19BD"/>
    <w:rsid w:val="002F1D74"/>
    <w:rsid w:val="002F2C76"/>
    <w:rsid w:val="002F304E"/>
    <w:rsid w:val="002F30F9"/>
    <w:rsid w:val="002F3114"/>
    <w:rsid w:val="002F3782"/>
    <w:rsid w:val="002F440D"/>
    <w:rsid w:val="002F575E"/>
    <w:rsid w:val="002F5BE4"/>
    <w:rsid w:val="002F5FBC"/>
    <w:rsid w:val="002F6139"/>
    <w:rsid w:val="002F7467"/>
    <w:rsid w:val="0030051D"/>
    <w:rsid w:val="00300524"/>
    <w:rsid w:val="00300C07"/>
    <w:rsid w:val="00300C2E"/>
    <w:rsid w:val="00300CD0"/>
    <w:rsid w:val="00301013"/>
    <w:rsid w:val="00301883"/>
    <w:rsid w:val="00301BC5"/>
    <w:rsid w:val="00303194"/>
    <w:rsid w:val="00303216"/>
    <w:rsid w:val="00304C33"/>
    <w:rsid w:val="00305274"/>
    <w:rsid w:val="003067B1"/>
    <w:rsid w:val="00307AD8"/>
    <w:rsid w:val="0031034C"/>
    <w:rsid w:val="00310D8F"/>
    <w:rsid w:val="00312A61"/>
    <w:rsid w:val="00312E3C"/>
    <w:rsid w:val="003158D6"/>
    <w:rsid w:val="00316654"/>
    <w:rsid w:val="003166BF"/>
    <w:rsid w:val="003168AA"/>
    <w:rsid w:val="00317533"/>
    <w:rsid w:val="003178D5"/>
    <w:rsid w:val="003204C7"/>
    <w:rsid w:val="003214E1"/>
    <w:rsid w:val="00321D89"/>
    <w:rsid w:val="00322676"/>
    <w:rsid w:val="00322C78"/>
    <w:rsid w:val="0032374F"/>
    <w:rsid w:val="00325F2B"/>
    <w:rsid w:val="00326331"/>
    <w:rsid w:val="003266EC"/>
    <w:rsid w:val="00326E69"/>
    <w:rsid w:val="0032753E"/>
    <w:rsid w:val="003278B3"/>
    <w:rsid w:val="00330615"/>
    <w:rsid w:val="00330903"/>
    <w:rsid w:val="00330C7C"/>
    <w:rsid w:val="00331E55"/>
    <w:rsid w:val="003332F4"/>
    <w:rsid w:val="00334131"/>
    <w:rsid w:val="0033420C"/>
    <w:rsid w:val="0033462E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2FDF"/>
    <w:rsid w:val="003440E9"/>
    <w:rsid w:val="003445C2"/>
    <w:rsid w:val="0034481A"/>
    <w:rsid w:val="00344EB0"/>
    <w:rsid w:val="00345039"/>
    <w:rsid w:val="00345FA5"/>
    <w:rsid w:val="00345FE4"/>
    <w:rsid w:val="00346290"/>
    <w:rsid w:val="003464DB"/>
    <w:rsid w:val="003474CF"/>
    <w:rsid w:val="00347F5E"/>
    <w:rsid w:val="0035010A"/>
    <w:rsid w:val="00350455"/>
    <w:rsid w:val="00350674"/>
    <w:rsid w:val="003512B1"/>
    <w:rsid w:val="0035162D"/>
    <w:rsid w:val="00352EA7"/>
    <w:rsid w:val="00353150"/>
    <w:rsid w:val="00353798"/>
    <w:rsid w:val="00353DA0"/>
    <w:rsid w:val="00355B66"/>
    <w:rsid w:val="00355F15"/>
    <w:rsid w:val="00357391"/>
    <w:rsid w:val="003600DF"/>
    <w:rsid w:val="0036155A"/>
    <w:rsid w:val="00362033"/>
    <w:rsid w:val="0036230A"/>
    <w:rsid w:val="00362525"/>
    <w:rsid w:val="00362667"/>
    <w:rsid w:val="0036333C"/>
    <w:rsid w:val="00365332"/>
    <w:rsid w:val="003654FC"/>
    <w:rsid w:val="0036562A"/>
    <w:rsid w:val="0036590E"/>
    <w:rsid w:val="00366DF9"/>
    <w:rsid w:val="0036741E"/>
    <w:rsid w:val="003675FA"/>
    <w:rsid w:val="0037001C"/>
    <w:rsid w:val="00370056"/>
    <w:rsid w:val="003702E7"/>
    <w:rsid w:val="0037041D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77C02"/>
    <w:rsid w:val="00381ADC"/>
    <w:rsid w:val="00381C37"/>
    <w:rsid w:val="003828DA"/>
    <w:rsid w:val="00382AA3"/>
    <w:rsid w:val="00382AE9"/>
    <w:rsid w:val="00382EAA"/>
    <w:rsid w:val="0038308E"/>
    <w:rsid w:val="0038443E"/>
    <w:rsid w:val="00384657"/>
    <w:rsid w:val="00384873"/>
    <w:rsid w:val="0038519C"/>
    <w:rsid w:val="00385651"/>
    <w:rsid w:val="00385739"/>
    <w:rsid w:val="00385C36"/>
    <w:rsid w:val="00385D2B"/>
    <w:rsid w:val="00386421"/>
    <w:rsid w:val="00386544"/>
    <w:rsid w:val="00386B77"/>
    <w:rsid w:val="003871D8"/>
    <w:rsid w:val="00387454"/>
    <w:rsid w:val="00387E36"/>
    <w:rsid w:val="00391103"/>
    <w:rsid w:val="00391643"/>
    <w:rsid w:val="003918E4"/>
    <w:rsid w:val="00392E56"/>
    <w:rsid w:val="00392FB5"/>
    <w:rsid w:val="00393B49"/>
    <w:rsid w:val="003942EC"/>
    <w:rsid w:val="00394DCC"/>
    <w:rsid w:val="00395298"/>
    <w:rsid w:val="0039570E"/>
    <w:rsid w:val="00395771"/>
    <w:rsid w:val="00395946"/>
    <w:rsid w:val="00395D13"/>
    <w:rsid w:val="003964B4"/>
    <w:rsid w:val="00396DB3"/>
    <w:rsid w:val="00397435"/>
    <w:rsid w:val="003977BE"/>
    <w:rsid w:val="00397E37"/>
    <w:rsid w:val="003A074D"/>
    <w:rsid w:val="003A3D8E"/>
    <w:rsid w:val="003A46BF"/>
    <w:rsid w:val="003A5BF8"/>
    <w:rsid w:val="003A6363"/>
    <w:rsid w:val="003A65E2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66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7CC"/>
    <w:rsid w:val="003C05A9"/>
    <w:rsid w:val="003C12F4"/>
    <w:rsid w:val="003C24E1"/>
    <w:rsid w:val="003C3487"/>
    <w:rsid w:val="003C492F"/>
    <w:rsid w:val="003C6166"/>
    <w:rsid w:val="003C6501"/>
    <w:rsid w:val="003C6950"/>
    <w:rsid w:val="003C6F35"/>
    <w:rsid w:val="003C7142"/>
    <w:rsid w:val="003C71A6"/>
    <w:rsid w:val="003C772D"/>
    <w:rsid w:val="003C77DF"/>
    <w:rsid w:val="003D0643"/>
    <w:rsid w:val="003D1EAB"/>
    <w:rsid w:val="003D2C84"/>
    <w:rsid w:val="003D3ADD"/>
    <w:rsid w:val="003D3C2C"/>
    <w:rsid w:val="003D3EEE"/>
    <w:rsid w:val="003D48CE"/>
    <w:rsid w:val="003D4BFB"/>
    <w:rsid w:val="003D4D12"/>
    <w:rsid w:val="003D55D7"/>
    <w:rsid w:val="003D61DE"/>
    <w:rsid w:val="003D6B7A"/>
    <w:rsid w:val="003D6C9A"/>
    <w:rsid w:val="003D78B2"/>
    <w:rsid w:val="003E052F"/>
    <w:rsid w:val="003E0E94"/>
    <w:rsid w:val="003E0F48"/>
    <w:rsid w:val="003E1921"/>
    <w:rsid w:val="003E210F"/>
    <w:rsid w:val="003E2D08"/>
    <w:rsid w:val="003E3E25"/>
    <w:rsid w:val="003E3F3C"/>
    <w:rsid w:val="003E3F69"/>
    <w:rsid w:val="003E4E66"/>
    <w:rsid w:val="003E4EA3"/>
    <w:rsid w:val="003E5AFA"/>
    <w:rsid w:val="003E6AEF"/>
    <w:rsid w:val="003E6B53"/>
    <w:rsid w:val="003F013F"/>
    <w:rsid w:val="003F03A5"/>
    <w:rsid w:val="003F04A9"/>
    <w:rsid w:val="003F052A"/>
    <w:rsid w:val="003F0685"/>
    <w:rsid w:val="003F17EC"/>
    <w:rsid w:val="003F1D3D"/>
    <w:rsid w:val="003F21C4"/>
    <w:rsid w:val="003F28C0"/>
    <w:rsid w:val="003F2BE0"/>
    <w:rsid w:val="003F3027"/>
    <w:rsid w:val="003F3767"/>
    <w:rsid w:val="003F424C"/>
    <w:rsid w:val="003F4686"/>
    <w:rsid w:val="003F531C"/>
    <w:rsid w:val="003F5E98"/>
    <w:rsid w:val="003F731E"/>
    <w:rsid w:val="003F7813"/>
    <w:rsid w:val="003F7B88"/>
    <w:rsid w:val="00400538"/>
    <w:rsid w:val="00400ADB"/>
    <w:rsid w:val="00400E43"/>
    <w:rsid w:val="00401EA9"/>
    <w:rsid w:val="00402364"/>
    <w:rsid w:val="00402862"/>
    <w:rsid w:val="00402ED3"/>
    <w:rsid w:val="004037E5"/>
    <w:rsid w:val="00404183"/>
    <w:rsid w:val="004050A4"/>
    <w:rsid w:val="00405DFC"/>
    <w:rsid w:val="00405E54"/>
    <w:rsid w:val="00406201"/>
    <w:rsid w:val="00406613"/>
    <w:rsid w:val="0040717F"/>
    <w:rsid w:val="00407DC8"/>
    <w:rsid w:val="00410140"/>
    <w:rsid w:val="0041018A"/>
    <w:rsid w:val="0041109B"/>
    <w:rsid w:val="004114DE"/>
    <w:rsid w:val="00411528"/>
    <w:rsid w:val="004117AE"/>
    <w:rsid w:val="00413E3D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37A9"/>
    <w:rsid w:val="00425239"/>
    <w:rsid w:val="00425722"/>
    <w:rsid w:val="00425BB3"/>
    <w:rsid w:val="00425DA6"/>
    <w:rsid w:val="004262E6"/>
    <w:rsid w:val="00426321"/>
    <w:rsid w:val="004275A9"/>
    <w:rsid w:val="00430025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612B"/>
    <w:rsid w:val="004372D2"/>
    <w:rsid w:val="00437374"/>
    <w:rsid w:val="00437C8A"/>
    <w:rsid w:val="00437CE0"/>
    <w:rsid w:val="00437F41"/>
    <w:rsid w:val="00440C5D"/>
    <w:rsid w:val="00441027"/>
    <w:rsid w:val="0044172F"/>
    <w:rsid w:val="004418D6"/>
    <w:rsid w:val="004432E8"/>
    <w:rsid w:val="00443583"/>
    <w:rsid w:val="00444063"/>
    <w:rsid w:val="0044425E"/>
    <w:rsid w:val="004442C9"/>
    <w:rsid w:val="00444C19"/>
    <w:rsid w:val="0044602E"/>
    <w:rsid w:val="0044679B"/>
    <w:rsid w:val="00446C02"/>
    <w:rsid w:val="00447C37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4B4"/>
    <w:rsid w:val="00454C68"/>
    <w:rsid w:val="00454F2F"/>
    <w:rsid w:val="004551C8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1E1D"/>
    <w:rsid w:val="00462F6F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66A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3C7C"/>
    <w:rsid w:val="00484302"/>
    <w:rsid w:val="004847DC"/>
    <w:rsid w:val="00484EC2"/>
    <w:rsid w:val="00485DC0"/>
    <w:rsid w:val="0048603B"/>
    <w:rsid w:val="00486923"/>
    <w:rsid w:val="00486A8F"/>
    <w:rsid w:val="0048701E"/>
    <w:rsid w:val="00487307"/>
    <w:rsid w:val="004876D6"/>
    <w:rsid w:val="004877AC"/>
    <w:rsid w:val="00491081"/>
    <w:rsid w:val="0049114F"/>
    <w:rsid w:val="00491441"/>
    <w:rsid w:val="00491F56"/>
    <w:rsid w:val="00493BA5"/>
    <w:rsid w:val="00494AF8"/>
    <w:rsid w:val="004957BB"/>
    <w:rsid w:val="00495807"/>
    <w:rsid w:val="0049593F"/>
    <w:rsid w:val="00496F4E"/>
    <w:rsid w:val="0049713E"/>
    <w:rsid w:val="004972AA"/>
    <w:rsid w:val="004A15FA"/>
    <w:rsid w:val="004A164D"/>
    <w:rsid w:val="004A1D3D"/>
    <w:rsid w:val="004A1F1E"/>
    <w:rsid w:val="004A1F1F"/>
    <w:rsid w:val="004A2047"/>
    <w:rsid w:val="004A216C"/>
    <w:rsid w:val="004A329E"/>
    <w:rsid w:val="004A3300"/>
    <w:rsid w:val="004A4205"/>
    <w:rsid w:val="004A4FF5"/>
    <w:rsid w:val="004A5075"/>
    <w:rsid w:val="004A597A"/>
    <w:rsid w:val="004A5E0C"/>
    <w:rsid w:val="004A61B7"/>
    <w:rsid w:val="004B1435"/>
    <w:rsid w:val="004B177F"/>
    <w:rsid w:val="004B17CC"/>
    <w:rsid w:val="004B2EC8"/>
    <w:rsid w:val="004B42D4"/>
    <w:rsid w:val="004B442F"/>
    <w:rsid w:val="004B4500"/>
    <w:rsid w:val="004B5625"/>
    <w:rsid w:val="004B65BA"/>
    <w:rsid w:val="004B70A5"/>
    <w:rsid w:val="004B73FF"/>
    <w:rsid w:val="004C1833"/>
    <w:rsid w:val="004C1CF0"/>
    <w:rsid w:val="004C1DDC"/>
    <w:rsid w:val="004C2943"/>
    <w:rsid w:val="004C29E2"/>
    <w:rsid w:val="004C2B70"/>
    <w:rsid w:val="004C2ECA"/>
    <w:rsid w:val="004C4885"/>
    <w:rsid w:val="004C5448"/>
    <w:rsid w:val="004C6546"/>
    <w:rsid w:val="004D074C"/>
    <w:rsid w:val="004D1FD8"/>
    <w:rsid w:val="004D203F"/>
    <w:rsid w:val="004D27FE"/>
    <w:rsid w:val="004D28C5"/>
    <w:rsid w:val="004D3607"/>
    <w:rsid w:val="004D4414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43C"/>
    <w:rsid w:val="004E28F5"/>
    <w:rsid w:val="004E3830"/>
    <w:rsid w:val="004E46C5"/>
    <w:rsid w:val="004E48CD"/>
    <w:rsid w:val="004E54CA"/>
    <w:rsid w:val="004E5B48"/>
    <w:rsid w:val="004E6445"/>
    <w:rsid w:val="004E6491"/>
    <w:rsid w:val="004E6D7B"/>
    <w:rsid w:val="004E7704"/>
    <w:rsid w:val="004F034A"/>
    <w:rsid w:val="004F057E"/>
    <w:rsid w:val="004F1125"/>
    <w:rsid w:val="004F1618"/>
    <w:rsid w:val="004F2244"/>
    <w:rsid w:val="004F2A32"/>
    <w:rsid w:val="004F3280"/>
    <w:rsid w:val="004F3CD7"/>
    <w:rsid w:val="004F5FDB"/>
    <w:rsid w:val="004F6E79"/>
    <w:rsid w:val="004F70BA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9ED"/>
    <w:rsid w:val="00504FA8"/>
    <w:rsid w:val="0050668F"/>
    <w:rsid w:val="00506831"/>
    <w:rsid w:val="005068B4"/>
    <w:rsid w:val="005117DB"/>
    <w:rsid w:val="005119AA"/>
    <w:rsid w:val="00512175"/>
    <w:rsid w:val="0051252E"/>
    <w:rsid w:val="005129EC"/>
    <w:rsid w:val="00513287"/>
    <w:rsid w:val="005139EB"/>
    <w:rsid w:val="005139F9"/>
    <w:rsid w:val="00513EF2"/>
    <w:rsid w:val="00513FB6"/>
    <w:rsid w:val="00514907"/>
    <w:rsid w:val="00515134"/>
    <w:rsid w:val="00515411"/>
    <w:rsid w:val="0051548A"/>
    <w:rsid w:val="0051589B"/>
    <w:rsid w:val="005165E5"/>
    <w:rsid w:val="0051719A"/>
    <w:rsid w:val="005171CC"/>
    <w:rsid w:val="00517A6E"/>
    <w:rsid w:val="00517E05"/>
    <w:rsid w:val="00520423"/>
    <w:rsid w:val="005207A1"/>
    <w:rsid w:val="00520DDE"/>
    <w:rsid w:val="005216B2"/>
    <w:rsid w:val="00521810"/>
    <w:rsid w:val="00521E91"/>
    <w:rsid w:val="00522690"/>
    <w:rsid w:val="005227A0"/>
    <w:rsid w:val="00522B20"/>
    <w:rsid w:val="00523402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5AA"/>
    <w:rsid w:val="005276B2"/>
    <w:rsid w:val="00527A87"/>
    <w:rsid w:val="00531551"/>
    <w:rsid w:val="00531B91"/>
    <w:rsid w:val="0053280E"/>
    <w:rsid w:val="00532F55"/>
    <w:rsid w:val="005331C7"/>
    <w:rsid w:val="005339A9"/>
    <w:rsid w:val="00533FF0"/>
    <w:rsid w:val="005348FF"/>
    <w:rsid w:val="00534966"/>
    <w:rsid w:val="00534B33"/>
    <w:rsid w:val="00534BA8"/>
    <w:rsid w:val="00534DBB"/>
    <w:rsid w:val="005354A8"/>
    <w:rsid w:val="00535C99"/>
    <w:rsid w:val="005360E1"/>
    <w:rsid w:val="0053678A"/>
    <w:rsid w:val="00536A4C"/>
    <w:rsid w:val="005378BF"/>
    <w:rsid w:val="005401AE"/>
    <w:rsid w:val="005403CA"/>
    <w:rsid w:val="00541172"/>
    <w:rsid w:val="00541734"/>
    <w:rsid w:val="0054179B"/>
    <w:rsid w:val="00542E9E"/>
    <w:rsid w:val="005434DE"/>
    <w:rsid w:val="005442E6"/>
    <w:rsid w:val="0054530C"/>
    <w:rsid w:val="0054564B"/>
    <w:rsid w:val="00545A86"/>
    <w:rsid w:val="00545B8E"/>
    <w:rsid w:val="00545C0F"/>
    <w:rsid w:val="005466EE"/>
    <w:rsid w:val="005474E8"/>
    <w:rsid w:val="005478E1"/>
    <w:rsid w:val="0055026B"/>
    <w:rsid w:val="005516B5"/>
    <w:rsid w:val="0055191C"/>
    <w:rsid w:val="00551994"/>
    <w:rsid w:val="00552929"/>
    <w:rsid w:val="00553926"/>
    <w:rsid w:val="005546E9"/>
    <w:rsid w:val="005553A9"/>
    <w:rsid w:val="00555792"/>
    <w:rsid w:val="00555F80"/>
    <w:rsid w:val="005571DB"/>
    <w:rsid w:val="00557ACE"/>
    <w:rsid w:val="00560304"/>
    <w:rsid w:val="005606EE"/>
    <w:rsid w:val="0056079A"/>
    <w:rsid w:val="00561834"/>
    <w:rsid w:val="005622F7"/>
    <w:rsid w:val="005625DF"/>
    <w:rsid w:val="00562F78"/>
    <w:rsid w:val="00563C46"/>
    <w:rsid w:val="00564E26"/>
    <w:rsid w:val="00565141"/>
    <w:rsid w:val="00567A73"/>
    <w:rsid w:val="00567B8C"/>
    <w:rsid w:val="00567F10"/>
    <w:rsid w:val="00571732"/>
    <w:rsid w:val="005717B7"/>
    <w:rsid w:val="005717E6"/>
    <w:rsid w:val="00571A6E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5BE"/>
    <w:rsid w:val="005868EB"/>
    <w:rsid w:val="00586AC9"/>
    <w:rsid w:val="00586F7C"/>
    <w:rsid w:val="005871F0"/>
    <w:rsid w:val="00587651"/>
    <w:rsid w:val="00587EE9"/>
    <w:rsid w:val="00590416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3D4F"/>
    <w:rsid w:val="005A4B4D"/>
    <w:rsid w:val="005A5391"/>
    <w:rsid w:val="005A6406"/>
    <w:rsid w:val="005A6D7C"/>
    <w:rsid w:val="005A73E8"/>
    <w:rsid w:val="005A7519"/>
    <w:rsid w:val="005A77FB"/>
    <w:rsid w:val="005B1463"/>
    <w:rsid w:val="005B15D0"/>
    <w:rsid w:val="005B196D"/>
    <w:rsid w:val="005B2AFD"/>
    <w:rsid w:val="005B2EA2"/>
    <w:rsid w:val="005B34AE"/>
    <w:rsid w:val="005B43B5"/>
    <w:rsid w:val="005B48F0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6666"/>
    <w:rsid w:val="005C6B25"/>
    <w:rsid w:val="005C71B7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32F"/>
    <w:rsid w:val="005E0D9A"/>
    <w:rsid w:val="005E169B"/>
    <w:rsid w:val="005E1BFC"/>
    <w:rsid w:val="005E1CED"/>
    <w:rsid w:val="005E1EF4"/>
    <w:rsid w:val="005E2BDF"/>
    <w:rsid w:val="005E2C3B"/>
    <w:rsid w:val="005E2D65"/>
    <w:rsid w:val="005E2F4B"/>
    <w:rsid w:val="005E498C"/>
    <w:rsid w:val="005E5606"/>
    <w:rsid w:val="005E6E39"/>
    <w:rsid w:val="005E730C"/>
    <w:rsid w:val="005E733F"/>
    <w:rsid w:val="005F0548"/>
    <w:rsid w:val="005F0A04"/>
    <w:rsid w:val="005F0C8C"/>
    <w:rsid w:val="005F1509"/>
    <w:rsid w:val="005F2887"/>
    <w:rsid w:val="005F2AFE"/>
    <w:rsid w:val="005F2F53"/>
    <w:rsid w:val="005F2FE1"/>
    <w:rsid w:val="005F31F6"/>
    <w:rsid w:val="005F339B"/>
    <w:rsid w:val="005F3506"/>
    <w:rsid w:val="005F54F8"/>
    <w:rsid w:val="005F6055"/>
    <w:rsid w:val="005F750C"/>
    <w:rsid w:val="005F7714"/>
    <w:rsid w:val="005F7ADB"/>
    <w:rsid w:val="005F7E68"/>
    <w:rsid w:val="006005EB"/>
    <w:rsid w:val="006011B6"/>
    <w:rsid w:val="0060168D"/>
    <w:rsid w:val="006043C0"/>
    <w:rsid w:val="006049CD"/>
    <w:rsid w:val="006058F9"/>
    <w:rsid w:val="00605DD7"/>
    <w:rsid w:val="00605DE9"/>
    <w:rsid w:val="00606D89"/>
    <w:rsid w:val="00606F88"/>
    <w:rsid w:val="00611555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6E01"/>
    <w:rsid w:val="006172A1"/>
    <w:rsid w:val="00617A2D"/>
    <w:rsid w:val="00617D4E"/>
    <w:rsid w:val="00620128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27804"/>
    <w:rsid w:val="006300E0"/>
    <w:rsid w:val="006305D3"/>
    <w:rsid w:val="00630D22"/>
    <w:rsid w:val="00630E62"/>
    <w:rsid w:val="00631089"/>
    <w:rsid w:val="00631549"/>
    <w:rsid w:val="00632249"/>
    <w:rsid w:val="00632299"/>
    <w:rsid w:val="006326B6"/>
    <w:rsid w:val="006337B3"/>
    <w:rsid w:val="00633974"/>
    <w:rsid w:val="00633B9C"/>
    <w:rsid w:val="00633F44"/>
    <w:rsid w:val="00634189"/>
    <w:rsid w:val="00634ECF"/>
    <w:rsid w:val="006351A0"/>
    <w:rsid w:val="006353DB"/>
    <w:rsid w:val="00635AB5"/>
    <w:rsid w:val="00640122"/>
    <w:rsid w:val="00640F17"/>
    <w:rsid w:val="006416D0"/>
    <w:rsid w:val="0064300B"/>
    <w:rsid w:val="00643211"/>
    <w:rsid w:val="006435B1"/>
    <w:rsid w:val="0064408C"/>
    <w:rsid w:val="006450B2"/>
    <w:rsid w:val="006452A0"/>
    <w:rsid w:val="00646F22"/>
    <w:rsid w:val="00647096"/>
    <w:rsid w:val="00647897"/>
    <w:rsid w:val="0065042F"/>
    <w:rsid w:val="00654A7B"/>
    <w:rsid w:val="00655A3B"/>
    <w:rsid w:val="00656516"/>
    <w:rsid w:val="0065683B"/>
    <w:rsid w:val="006572A7"/>
    <w:rsid w:val="00657529"/>
    <w:rsid w:val="006579EF"/>
    <w:rsid w:val="00657A25"/>
    <w:rsid w:val="00657A88"/>
    <w:rsid w:val="00657B0F"/>
    <w:rsid w:val="006600E7"/>
    <w:rsid w:val="00660F65"/>
    <w:rsid w:val="00661E71"/>
    <w:rsid w:val="006628D2"/>
    <w:rsid w:val="00662E59"/>
    <w:rsid w:val="006639E5"/>
    <w:rsid w:val="00663B41"/>
    <w:rsid w:val="0066437F"/>
    <w:rsid w:val="006651D1"/>
    <w:rsid w:val="0066625B"/>
    <w:rsid w:val="006666C9"/>
    <w:rsid w:val="00666B81"/>
    <w:rsid w:val="00667651"/>
    <w:rsid w:val="00667871"/>
    <w:rsid w:val="00670E3F"/>
    <w:rsid w:val="0067109D"/>
    <w:rsid w:val="00671D05"/>
    <w:rsid w:val="006726B8"/>
    <w:rsid w:val="00672BA7"/>
    <w:rsid w:val="00672E3B"/>
    <w:rsid w:val="00673668"/>
    <w:rsid w:val="0067393B"/>
    <w:rsid w:val="00673F8F"/>
    <w:rsid w:val="00675579"/>
    <w:rsid w:val="006756E8"/>
    <w:rsid w:val="006762BB"/>
    <w:rsid w:val="006770BA"/>
    <w:rsid w:val="00677832"/>
    <w:rsid w:val="006804C9"/>
    <w:rsid w:val="006806E2"/>
    <w:rsid w:val="00681123"/>
    <w:rsid w:val="00681A49"/>
    <w:rsid w:val="00682C1B"/>
    <w:rsid w:val="00682E49"/>
    <w:rsid w:val="00683760"/>
    <w:rsid w:val="0068412D"/>
    <w:rsid w:val="00685A1C"/>
    <w:rsid w:val="006867AB"/>
    <w:rsid w:val="00686FF5"/>
    <w:rsid w:val="00687215"/>
    <w:rsid w:val="00690084"/>
    <w:rsid w:val="006911B8"/>
    <w:rsid w:val="0069374E"/>
    <w:rsid w:val="006939EC"/>
    <w:rsid w:val="00693BB0"/>
    <w:rsid w:val="00693D59"/>
    <w:rsid w:val="00695234"/>
    <w:rsid w:val="006959A0"/>
    <w:rsid w:val="00695BD8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579"/>
    <w:rsid w:val="006B0689"/>
    <w:rsid w:val="006B10F5"/>
    <w:rsid w:val="006B1348"/>
    <w:rsid w:val="006B1E81"/>
    <w:rsid w:val="006B1EC1"/>
    <w:rsid w:val="006B3634"/>
    <w:rsid w:val="006B37AC"/>
    <w:rsid w:val="006B3800"/>
    <w:rsid w:val="006B4EA7"/>
    <w:rsid w:val="006B5216"/>
    <w:rsid w:val="006B5A13"/>
    <w:rsid w:val="006C0834"/>
    <w:rsid w:val="006C0BA0"/>
    <w:rsid w:val="006C135D"/>
    <w:rsid w:val="006C1A10"/>
    <w:rsid w:val="006C236B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C7486"/>
    <w:rsid w:val="006D187F"/>
    <w:rsid w:val="006D1C47"/>
    <w:rsid w:val="006D1DAF"/>
    <w:rsid w:val="006D32D2"/>
    <w:rsid w:val="006D4603"/>
    <w:rsid w:val="006D588C"/>
    <w:rsid w:val="006D61A7"/>
    <w:rsid w:val="006D6941"/>
    <w:rsid w:val="006D7071"/>
    <w:rsid w:val="006D7657"/>
    <w:rsid w:val="006E07A3"/>
    <w:rsid w:val="006E0B5D"/>
    <w:rsid w:val="006E2C91"/>
    <w:rsid w:val="006E6462"/>
    <w:rsid w:val="006E77EF"/>
    <w:rsid w:val="006F0469"/>
    <w:rsid w:val="006F0A58"/>
    <w:rsid w:val="006F1841"/>
    <w:rsid w:val="006F1A2D"/>
    <w:rsid w:val="006F2309"/>
    <w:rsid w:val="006F2487"/>
    <w:rsid w:val="006F2F23"/>
    <w:rsid w:val="006F33A5"/>
    <w:rsid w:val="006F3D9C"/>
    <w:rsid w:val="006F4BD2"/>
    <w:rsid w:val="006F4EB0"/>
    <w:rsid w:val="006F557B"/>
    <w:rsid w:val="006F5C4B"/>
    <w:rsid w:val="006F6D26"/>
    <w:rsid w:val="006F75AD"/>
    <w:rsid w:val="00700B2B"/>
    <w:rsid w:val="00700E0C"/>
    <w:rsid w:val="00701370"/>
    <w:rsid w:val="007024E2"/>
    <w:rsid w:val="007027BA"/>
    <w:rsid w:val="00703255"/>
    <w:rsid w:val="00703728"/>
    <w:rsid w:val="007051A2"/>
    <w:rsid w:val="00706DEE"/>
    <w:rsid w:val="00710702"/>
    <w:rsid w:val="0071093A"/>
    <w:rsid w:val="007111CF"/>
    <w:rsid w:val="007122FE"/>
    <w:rsid w:val="00712DDF"/>
    <w:rsid w:val="00712F00"/>
    <w:rsid w:val="0071477A"/>
    <w:rsid w:val="007149F5"/>
    <w:rsid w:val="00714B0D"/>
    <w:rsid w:val="00714CF1"/>
    <w:rsid w:val="00714E24"/>
    <w:rsid w:val="007152DD"/>
    <w:rsid w:val="007158B2"/>
    <w:rsid w:val="00715A64"/>
    <w:rsid w:val="00715FFB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91F"/>
    <w:rsid w:val="00724162"/>
    <w:rsid w:val="007250DC"/>
    <w:rsid w:val="007253FF"/>
    <w:rsid w:val="00725623"/>
    <w:rsid w:val="00725E33"/>
    <w:rsid w:val="00726BC8"/>
    <w:rsid w:val="0072776A"/>
    <w:rsid w:val="00727A28"/>
    <w:rsid w:val="00727AFF"/>
    <w:rsid w:val="00727D5E"/>
    <w:rsid w:val="00730D14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55B"/>
    <w:rsid w:val="00753F54"/>
    <w:rsid w:val="00755DFA"/>
    <w:rsid w:val="00756038"/>
    <w:rsid w:val="00756385"/>
    <w:rsid w:val="00757A9E"/>
    <w:rsid w:val="007619CA"/>
    <w:rsid w:val="00761FD2"/>
    <w:rsid w:val="00763785"/>
    <w:rsid w:val="00763FC4"/>
    <w:rsid w:val="00764776"/>
    <w:rsid w:val="00764DF8"/>
    <w:rsid w:val="007654A3"/>
    <w:rsid w:val="00765BE1"/>
    <w:rsid w:val="007660CA"/>
    <w:rsid w:val="00766FF0"/>
    <w:rsid w:val="00772116"/>
    <w:rsid w:val="00775A94"/>
    <w:rsid w:val="00776A20"/>
    <w:rsid w:val="007776D4"/>
    <w:rsid w:val="00777F65"/>
    <w:rsid w:val="00780277"/>
    <w:rsid w:val="00781290"/>
    <w:rsid w:val="00782A70"/>
    <w:rsid w:val="00783024"/>
    <w:rsid w:val="007831F2"/>
    <w:rsid w:val="00783B40"/>
    <w:rsid w:val="007844DC"/>
    <w:rsid w:val="0078478B"/>
    <w:rsid w:val="00784A24"/>
    <w:rsid w:val="00784CC1"/>
    <w:rsid w:val="007856C0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257"/>
    <w:rsid w:val="00793B1A"/>
    <w:rsid w:val="0079414E"/>
    <w:rsid w:val="0079494A"/>
    <w:rsid w:val="007956AC"/>
    <w:rsid w:val="00795A0A"/>
    <w:rsid w:val="00795C6C"/>
    <w:rsid w:val="00795F64"/>
    <w:rsid w:val="00796327"/>
    <w:rsid w:val="007964C6"/>
    <w:rsid w:val="00796811"/>
    <w:rsid w:val="00797E77"/>
    <w:rsid w:val="007A08B7"/>
    <w:rsid w:val="007A1954"/>
    <w:rsid w:val="007A4A61"/>
    <w:rsid w:val="007A68D7"/>
    <w:rsid w:val="007A7718"/>
    <w:rsid w:val="007B068A"/>
    <w:rsid w:val="007B077C"/>
    <w:rsid w:val="007B08E0"/>
    <w:rsid w:val="007B0A7A"/>
    <w:rsid w:val="007B0BB2"/>
    <w:rsid w:val="007B130C"/>
    <w:rsid w:val="007B1FEA"/>
    <w:rsid w:val="007B442B"/>
    <w:rsid w:val="007B4F4F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50D"/>
    <w:rsid w:val="007C4A80"/>
    <w:rsid w:val="007C5439"/>
    <w:rsid w:val="007C549F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0A3"/>
    <w:rsid w:val="007D5EAE"/>
    <w:rsid w:val="007D628A"/>
    <w:rsid w:val="007D6756"/>
    <w:rsid w:val="007D7822"/>
    <w:rsid w:val="007D7BC3"/>
    <w:rsid w:val="007D7DC3"/>
    <w:rsid w:val="007D7F0D"/>
    <w:rsid w:val="007E089B"/>
    <w:rsid w:val="007E1938"/>
    <w:rsid w:val="007E1EEC"/>
    <w:rsid w:val="007E22AB"/>
    <w:rsid w:val="007E280A"/>
    <w:rsid w:val="007E2B3C"/>
    <w:rsid w:val="007E37DA"/>
    <w:rsid w:val="007E3A4D"/>
    <w:rsid w:val="007E3D68"/>
    <w:rsid w:val="007E4777"/>
    <w:rsid w:val="007E55AC"/>
    <w:rsid w:val="007E6BAC"/>
    <w:rsid w:val="007E6EF6"/>
    <w:rsid w:val="007E78B2"/>
    <w:rsid w:val="007F0043"/>
    <w:rsid w:val="007F0F1F"/>
    <w:rsid w:val="007F1E43"/>
    <w:rsid w:val="007F2618"/>
    <w:rsid w:val="007F2673"/>
    <w:rsid w:val="007F3C20"/>
    <w:rsid w:val="007F44CA"/>
    <w:rsid w:val="007F5028"/>
    <w:rsid w:val="007F538A"/>
    <w:rsid w:val="007F5C4F"/>
    <w:rsid w:val="007F5CC2"/>
    <w:rsid w:val="007F60F1"/>
    <w:rsid w:val="007F6AF3"/>
    <w:rsid w:val="007F74BE"/>
    <w:rsid w:val="007F7E73"/>
    <w:rsid w:val="00800104"/>
    <w:rsid w:val="00800526"/>
    <w:rsid w:val="00801206"/>
    <w:rsid w:val="008014F9"/>
    <w:rsid w:val="0080185E"/>
    <w:rsid w:val="0080254B"/>
    <w:rsid w:val="00802D5A"/>
    <w:rsid w:val="008035DC"/>
    <w:rsid w:val="00803EE9"/>
    <w:rsid w:val="0080421E"/>
    <w:rsid w:val="00804425"/>
    <w:rsid w:val="0080453E"/>
    <w:rsid w:val="008049BD"/>
    <w:rsid w:val="00804FCE"/>
    <w:rsid w:val="008055FD"/>
    <w:rsid w:val="00806632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19E0"/>
    <w:rsid w:val="008245C5"/>
    <w:rsid w:val="00824FFC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0E5D"/>
    <w:rsid w:val="00841D64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47570"/>
    <w:rsid w:val="00847A1E"/>
    <w:rsid w:val="008522F9"/>
    <w:rsid w:val="00852546"/>
    <w:rsid w:val="008530F9"/>
    <w:rsid w:val="00853408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153F"/>
    <w:rsid w:val="0086240E"/>
    <w:rsid w:val="00862B19"/>
    <w:rsid w:val="00862C3C"/>
    <w:rsid w:val="00862D88"/>
    <w:rsid w:val="00863EDC"/>
    <w:rsid w:val="00865F16"/>
    <w:rsid w:val="00866F32"/>
    <w:rsid w:val="00866FFD"/>
    <w:rsid w:val="008671D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77046"/>
    <w:rsid w:val="00880598"/>
    <w:rsid w:val="008807AA"/>
    <w:rsid w:val="008807D5"/>
    <w:rsid w:val="0088082E"/>
    <w:rsid w:val="00881B29"/>
    <w:rsid w:val="00882738"/>
    <w:rsid w:val="00883546"/>
    <w:rsid w:val="00883E89"/>
    <w:rsid w:val="008840B7"/>
    <w:rsid w:val="00884E73"/>
    <w:rsid w:val="00885359"/>
    <w:rsid w:val="00885765"/>
    <w:rsid w:val="008864F5"/>
    <w:rsid w:val="00887F4D"/>
    <w:rsid w:val="00890219"/>
    <w:rsid w:val="008907B2"/>
    <w:rsid w:val="00890E30"/>
    <w:rsid w:val="00891150"/>
    <w:rsid w:val="00891F3F"/>
    <w:rsid w:val="008921B0"/>
    <w:rsid w:val="0089246F"/>
    <w:rsid w:val="0089313F"/>
    <w:rsid w:val="00893464"/>
    <w:rsid w:val="00893A87"/>
    <w:rsid w:val="008941C7"/>
    <w:rsid w:val="00894AE0"/>
    <w:rsid w:val="00895450"/>
    <w:rsid w:val="0089572D"/>
    <w:rsid w:val="00895A64"/>
    <w:rsid w:val="00895B27"/>
    <w:rsid w:val="00895EDC"/>
    <w:rsid w:val="00896DBB"/>
    <w:rsid w:val="008A2E35"/>
    <w:rsid w:val="008A3978"/>
    <w:rsid w:val="008A4116"/>
    <w:rsid w:val="008A4EEC"/>
    <w:rsid w:val="008A733B"/>
    <w:rsid w:val="008B015D"/>
    <w:rsid w:val="008B090E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69B0"/>
    <w:rsid w:val="008B7121"/>
    <w:rsid w:val="008B74A7"/>
    <w:rsid w:val="008B76B4"/>
    <w:rsid w:val="008B78DE"/>
    <w:rsid w:val="008C2611"/>
    <w:rsid w:val="008C2B5C"/>
    <w:rsid w:val="008C2BF5"/>
    <w:rsid w:val="008C2C81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734"/>
    <w:rsid w:val="008D280C"/>
    <w:rsid w:val="008D2859"/>
    <w:rsid w:val="008D4A80"/>
    <w:rsid w:val="008D52BB"/>
    <w:rsid w:val="008D5A17"/>
    <w:rsid w:val="008D5C0A"/>
    <w:rsid w:val="008D6C8E"/>
    <w:rsid w:val="008D7A97"/>
    <w:rsid w:val="008D7AD3"/>
    <w:rsid w:val="008E0405"/>
    <w:rsid w:val="008E0E5C"/>
    <w:rsid w:val="008E0ED5"/>
    <w:rsid w:val="008E1063"/>
    <w:rsid w:val="008E1B0F"/>
    <w:rsid w:val="008E1DB9"/>
    <w:rsid w:val="008E2779"/>
    <w:rsid w:val="008E2CAB"/>
    <w:rsid w:val="008E2FE8"/>
    <w:rsid w:val="008E39A0"/>
    <w:rsid w:val="008E3A3A"/>
    <w:rsid w:val="008E3E7E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37F2"/>
    <w:rsid w:val="008F4894"/>
    <w:rsid w:val="008F4941"/>
    <w:rsid w:val="008F5CB3"/>
    <w:rsid w:val="008F616A"/>
    <w:rsid w:val="008F699F"/>
    <w:rsid w:val="008F6EEE"/>
    <w:rsid w:val="00900AB7"/>
    <w:rsid w:val="00901C17"/>
    <w:rsid w:val="0090213D"/>
    <w:rsid w:val="00902F5E"/>
    <w:rsid w:val="009038EE"/>
    <w:rsid w:val="00903FBB"/>
    <w:rsid w:val="00904E7D"/>
    <w:rsid w:val="00904F50"/>
    <w:rsid w:val="0090567A"/>
    <w:rsid w:val="0090620A"/>
    <w:rsid w:val="00907B7E"/>
    <w:rsid w:val="009103AF"/>
    <w:rsid w:val="00910F4A"/>
    <w:rsid w:val="009112C0"/>
    <w:rsid w:val="009112C6"/>
    <w:rsid w:val="00911690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86F"/>
    <w:rsid w:val="00922FCD"/>
    <w:rsid w:val="009235BE"/>
    <w:rsid w:val="0092375A"/>
    <w:rsid w:val="00923F5F"/>
    <w:rsid w:val="00923FC7"/>
    <w:rsid w:val="00924721"/>
    <w:rsid w:val="00924C7D"/>
    <w:rsid w:val="00925499"/>
    <w:rsid w:val="00926C3B"/>
    <w:rsid w:val="00926F62"/>
    <w:rsid w:val="0093201C"/>
    <w:rsid w:val="00932143"/>
    <w:rsid w:val="00932EA2"/>
    <w:rsid w:val="00932ED2"/>
    <w:rsid w:val="0093300E"/>
    <w:rsid w:val="009335B0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64E1"/>
    <w:rsid w:val="00946794"/>
    <w:rsid w:val="00947804"/>
    <w:rsid w:val="00947D0A"/>
    <w:rsid w:val="00947D9D"/>
    <w:rsid w:val="00947F62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6051F"/>
    <w:rsid w:val="009608EE"/>
    <w:rsid w:val="00961D96"/>
    <w:rsid w:val="00961E36"/>
    <w:rsid w:val="0096251F"/>
    <w:rsid w:val="00962982"/>
    <w:rsid w:val="00962FEE"/>
    <w:rsid w:val="009630DC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5CD"/>
    <w:rsid w:val="009768A6"/>
    <w:rsid w:val="00976FC9"/>
    <w:rsid w:val="00977D7B"/>
    <w:rsid w:val="0098055B"/>
    <w:rsid w:val="00980C4E"/>
    <w:rsid w:val="0098106E"/>
    <w:rsid w:val="009814BC"/>
    <w:rsid w:val="00981A61"/>
    <w:rsid w:val="00982631"/>
    <w:rsid w:val="00982A19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544A"/>
    <w:rsid w:val="009957EA"/>
    <w:rsid w:val="0099627D"/>
    <w:rsid w:val="009964A9"/>
    <w:rsid w:val="009966B8"/>
    <w:rsid w:val="00996AF4"/>
    <w:rsid w:val="00996B96"/>
    <w:rsid w:val="00997848"/>
    <w:rsid w:val="00997B0B"/>
    <w:rsid w:val="00997DF3"/>
    <w:rsid w:val="00997F2C"/>
    <w:rsid w:val="009A0311"/>
    <w:rsid w:val="009A1691"/>
    <w:rsid w:val="009A1734"/>
    <w:rsid w:val="009A1D19"/>
    <w:rsid w:val="009A3DBD"/>
    <w:rsid w:val="009A5138"/>
    <w:rsid w:val="009A55F6"/>
    <w:rsid w:val="009A5668"/>
    <w:rsid w:val="009A63BA"/>
    <w:rsid w:val="009A6454"/>
    <w:rsid w:val="009A6490"/>
    <w:rsid w:val="009B0442"/>
    <w:rsid w:val="009B0A85"/>
    <w:rsid w:val="009B0B35"/>
    <w:rsid w:val="009B0D7B"/>
    <w:rsid w:val="009B0FB0"/>
    <w:rsid w:val="009B1EF1"/>
    <w:rsid w:val="009B1F62"/>
    <w:rsid w:val="009B231E"/>
    <w:rsid w:val="009B298B"/>
    <w:rsid w:val="009B2E6B"/>
    <w:rsid w:val="009B41C2"/>
    <w:rsid w:val="009B4852"/>
    <w:rsid w:val="009B4CEA"/>
    <w:rsid w:val="009B5D2F"/>
    <w:rsid w:val="009B65BA"/>
    <w:rsid w:val="009C0546"/>
    <w:rsid w:val="009C22A2"/>
    <w:rsid w:val="009C2626"/>
    <w:rsid w:val="009C36BC"/>
    <w:rsid w:val="009C3B12"/>
    <w:rsid w:val="009C44DA"/>
    <w:rsid w:val="009C4B79"/>
    <w:rsid w:val="009C56FC"/>
    <w:rsid w:val="009C5C34"/>
    <w:rsid w:val="009C6350"/>
    <w:rsid w:val="009C71DC"/>
    <w:rsid w:val="009D0492"/>
    <w:rsid w:val="009D0E94"/>
    <w:rsid w:val="009D0F21"/>
    <w:rsid w:val="009D12FF"/>
    <w:rsid w:val="009D204B"/>
    <w:rsid w:val="009D22CD"/>
    <w:rsid w:val="009D2AA7"/>
    <w:rsid w:val="009D2CDF"/>
    <w:rsid w:val="009D2E27"/>
    <w:rsid w:val="009D3F29"/>
    <w:rsid w:val="009D50E9"/>
    <w:rsid w:val="009D6900"/>
    <w:rsid w:val="009D760C"/>
    <w:rsid w:val="009D7C45"/>
    <w:rsid w:val="009E07C6"/>
    <w:rsid w:val="009E09B1"/>
    <w:rsid w:val="009E0D4D"/>
    <w:rsid w:val="009E0E53"/>
    <w:rsid w:val="009E0F9F"/>
    <w:rsid w:val="009E1DDB"/>
    <w:rsid w:val="009E2038"/>
    <w:rsid w:val="009E2ABE"/>
    <w:rsid w:val="009E31F3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0C53"/>
    <w:rsid w:val="009F106F"/>
    <w:rsid w:val="009F10BE"/>
    <w:rsid w:val="009F236F"/>
    <w:rsid w:val="009F3DA8"/>
    <w:rsid w:val="009F4FC0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0E3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26959"/>
    <w:rsid w:val="00A32657"/>
    <w:rsid w:val="00A3297C"/>
    <w:rsid w:val="00A33697"/>
    <w:rsid w:val="00A33991"/>
    <w:rsid w:val="00A33BF7"/>
    <w:rsid w:val="00A3531B"/>
    <w:rsid w:val="00A35B54"/>
    <w:rsid w:val="00A367D0"/>
    <w:rsid w:val="00A36991"/>
    <w:rsid w:val="00A36ED2"/>
    <w:rsid w:val="00A36F44"/>
    <w:rsid w:val="00A36F58"/>
    <w:rsid w:val="00A370DC"/>
    <w:rsid w:val="00A40727"/>
    <w:rsid w:val="00A40D31"/>
    <w:rsid w:val="00A42131"/>
    <w:rsid w:val="00A422B6"/>
    <w:rsid w:val="00A426D5"/>
    <w:rsid w:val="00A42708"/>
    <w:rsid w:val="00A437F5"/>
    <w:rsid w:val="00A4580C"/>
    <w:rsid w:val="00A4619E"/>
    <w:rsid w:val="00A47772"/>
    <w:rsid w:val="00A477F7"/>
    <w:rsid w:val="00A47968"/>
    <w:rsid w:val="00A502E4"/>
    <w:rsid w:val="00A50A44"/>
    <w:rsid w:val="00A50AD5"/>
    <w:rsid w:val="00A512BE"/>
    <w:rsid w:val="00A5136E"/>
    <w:rsid w:val="00A524DC"/>
    <w:rsid w:val="00A537D8"/>
    <w:rsid w:val="00A53C2D"/>
    <w:rsid w:val="00A53EA4"/>
    <w:rsid w:val="00A5425A"/>
    <w:rsid w:val="00A548C6"/>
    <w:rsid w:val="00A54D8D"/>
    <w:rsid w:val="00A55E7F"/>
    <w:rsid w:val="00A562A3"/>
    <w:rsid w:val="00A60EBD"/>
    <w:rsid w:val="00A610A6"/>
    <w:rsid w:val="00A614F3"/>
    <w:rsid w:val="00A62899"/>
    <w:rsid w:val="00A6457A"/>
    <w:rsid w:val="00A64F7A"/>
    <w:rsid w:val="00A65C16"/>
    <w:rsid w:val="00A65CDB"/>
    <w:rsid w:val="00A67492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4C4E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0F71"/>
    <w:rsid w:val="00A91CD4"/>
    <w:rsid w:val="00A935CC"/>
    <w:rsid w:val="00A940FA"/>
    <w:rsid w:val="00A96036"/>
    <w:rsid w:val="00A971BF"/>
    <w:rsid w:val="00AA091B"/>
    <w:rsid w:val="00AA1B94"/>
    <w:rsid w:val="00AA1EEE"/>
    <w:rsid w:val="00AA30C7"/>
    <w:rsid w:val="00AA38AB"/>
    <w:rsid w:val="00AA3AF7"/>
    <w:rsid w:val="00AA4230"/>
    <w:rsid w:val="00AA43CE"/>
    <w:rsid w:val="00AA4B10"/>
    <w:rsid w:val="00AA5BFD"/>
    <w:rsid w:val="00AA5EA9"/>
    <w:rsid w:val="00AA73BD"/>
    <w:rsid w:val="00AB1CE0"/>
    <w:rsid w:val="00AB27D0"/>
    <w:rsid w:val="00AB303E"/>
    <w:rsid w:val="00AB3ED6"/>
    <w:rsid w:val="00AB4953"/>
    <w:rsid w:val="00AB509F"/>
    <w:rsid w:val="00AB5E3C"/>
    <w:rsid w:val="00AB669C"/>
    <w:rsid w:val="00AB6AF6"/>
    <w:rsid w:val="00AB7141"/>
    <w:rsid w:val="00AB79B7"/>
    <w:rsid w:val="00AB7C8C"/>
    <w:rsid w:val="00AC0392"/>
    <w:rsid w:val="00AC0595"/>
    <w:rsid w:val="00AC1357"/>
    <w:rsid w:val="00AC138F"/>
    <w:rsid w:val="00AC149B"/>
    <w:rsid w:val="00AC272B"/>
    <w:rsid w:val="00AC3A1D"/>
    <w:rsid w:val="00AC3DE9"/>
    <w:rsid w:val="00AC3E7A"/>
    <w:rsid w:val="00AC4006"/>
    <w:rsid w:val="00AC423C"/>
    <w:rsid w:val="00AC42D5"/>
    <w:rsid w:val="00AC4702"/>
    <w:rsid w:val="00AC4832"/>
    <w:rsid w:val="00AC4E26"/>
    <w:rsid w:val="00AC691E"/>
    <w:rsid w:val="00AC790A"/>
    <w:rsid w:val="00AD1156"/>
    <w:rsid w:val="00AD1B48"/>
    <w:rsid w:val="00AD3395"/>
    <w:rsid w:val="00AD3CDC"/>
    <w:rsid w:val="00AD4332"/>
    <w:rsid w:val="00AD4793"/>
    <w:rsid w:val="00AD47F8"/>
    <w:rsid w:val="00AD4A8F"/>
    <w:rsid w:val="00AD4DC6"/>
    <w:rsid w:val="00AD519B"/>
    <w:rsid w:val="00AD531E"/>
    <w:rsid w:val="00AD559D"/>
    <w:rsid w:val="00AD5655"/>
    <w:rsid w:val="00AD5B51"/>
    <w:rsid w:val="00AD5DD3"/>
    <w:rsid w:val="00AD61D3"/>
    <w:rsid w:val="00AD6305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39DC"/>
    <w:rsid w:val="00AE4236"/>
    <w:rsid w:val="00AE4319"/>
    <w:rsid w:val="00AE442A"/>
    <w:rsid w:val="00AE4CAF"/>
    <w:rsid w:val="00AE5C83"/>
    <w:rsid w:val="00AE69D5"/>
    <w:rsid w:val="00AE6BA3"/>
    <w:rsid w:val="00AE761F"/>
    <w:rsid w:val="00AE79E2"/>
    <w:rsid w:val="00AF0824"/>
    <w:rsid w:val="00AF0E22"/>
    <w:rsid w:val="00AF0EB1"/>
    <w:rsid w:val="00AF1156"/>
    <w:rsid w:val="00AF1ACE"/>
    <w:rsid w:val="00AF2618"/>
    <w:rsid w:val="00AF311E"/>
    <w:rsid w:val="00AF4110"/>
    <w:rsid w:val="00AF4334"/>
    <w:rsid w:val="00AF4D47"/>
    <w:rsid w:val="00AF5963"/>
    <w:rsid w:val="00AF683F"/>
    <w:rsid w:val="00AF6B0B"/>
    <w:rsid w:val="00AF719E"/>
    <w:rsid w:val="00AF7214"/>
    <w:rsid w:val="00AF7617"/>
    <w:rsid w:val="00B00C1A"/>
    <w:rsid w:val="00B00FFC"/>
    <w:rsid w:val="00B01220"/>
    <w:rsid w:val="00B01702"/>
    <w:rsid w:val="00B01B4B"/>
    <w:rsid w:val="00B0222E"/>
    <w:rsid w:val="00B03731"/>
    <w:rsid w:val="00B03ADE"/>
    <w:rsid w:val="00B03D9C"/>
    <w:rsid w:val="00B06B0D"/>
    <w:rsid w:val="00B06CF0"/>
    <w:rsid w:val="00B06F8F"/>
    <w:rsid w:val="00B07124"/>
    <w:rsid w:val="00B0787E"/>
    <w:rsid w:val="00B079B6"/>
    <w:rsid w:val="00B10A77"/>
    <w:rsid w:val="00B1276D"/>
    <w:rsid w:val="00B12F1C"/>
    <w:rsid w:val="00B13B3D"/>
    <w:rsid w:val="00B1403F"/>
    <w:rsid w:val="00B143A4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A20"/>
    <w:rsid w:val="00B23E82"/>
    <w:rsid w:val="00B2510A"/>
    <w:rsid w:val="00B25680"/>
    <w:rsid w:val="00B25778"/>
    <w:rsid w:val="00B2581D"/>
    <w:rsid w:val="00B2602C"/>
    <w:rsid w:val="00B27714"/>
    <w:rsid w:val="00B302A9"/>
    <w:rsid w:val="00B313C6"/>
    <w:rsid w:val="00B32A30"/>
    <w:rsid w:val="00B32FBB"/>
    <w:rsid w:val="00B33552"/>
    <w:rsid w:val="00B336A0"/>
    <w:rsid w:val="00B337E3"/>
    <w:rsid w:val="00B33D41"/>
    <w:rsid w:val="00B33DF3"/>
    <w:rsid w:val="00B34E96"/>
    <w:rsid w:val="00B359C5"/>
    <w:rsid w:val="00B35BB7"/>
    <w:rsid w:val="00B35CC8"/>
    <w:rsid w:val="00B36464"/>
    <w:rsid w:val="00B36A23"/>
    <w:rsid w:val="00B36C9C"/>
    <w:rsid w:val="00B409BC"/>
    <w:rsid w:val="00B40B3C"/>
    <w:rsid w:val="00B41225"/>
    <w:rsid w:val="00B415A2"/>
    <w:rsid w:val="00B41A0F"/>
    <w:rsid w:val="00B42305"/>
    <w:rsid w:val="00B426F0"/>
    <w:rsid w:val="00B42828"/>
    <w:rsid w:val="00B42ABD"/>
    <w:rsid w:val="00B431C9"/>
    <w:rsid w:val="00B433B1"/>
    <w:rsid w:val="00B436A4"/>
    <w:rsid w:val="00B442BE"/>
    <w:rsid w:val="00B44631"/>
    <w:rsid w:val="00B44F20"/>
    <w:rsid w:val="00B44F7B"/>
    <w:rsid w:val="00B46038"/>
    <w:rsid w:val="00B4622E"/>
    <w:rsid w:val="00B46A76"/>
    <w:rsid w:val="00B47316"/>
    <w:rsid w:val="00B47954"/>
    <w:rsid w:val="00B47A85"/>
    <w:rsid w:val="00B47F87"/>
    <w:rsid w:val="00B5074B"/>
    <w:rsid w:val="00B513FB"/>
    <w:rsid w:val="00B51B56"/>
    <w:rsid w:val="00B51F53"/>
    <w:rsid w:val="00B525C6"/>
    <w:rsid w:val="00B52C38"/>
    <w:rsid w:val="00B52FA8"/>
    <w:rsid w:val="00B53289"/>
    <w:rsid w:val="00B54E8A"/>
    <w:rsid w:val="00B55D1F"/>
    <w:rsid w:val="00B57276"/>
    <w:rsid w:val="00B57B11"/>
    <w:rsid w:val="00B57E87"/>
    <w:rsid w:val="00B605F7"/>
    <w:rsid w:val="00B6067F"/>
    <w:rsid w:val="00B60EA3"/>
    <w:rsid w:val="00B6190D"/>
    <w:rsid w:val="00B61B99"/>
    <w:rsid w:val="00B62D6F"/>
    <w:rsid w:val="00B644AC"/>
    <w:rsid w:val="00B6468A"/>
    <w:rsid w:val="00B65076"/>
    <w:rsid w:val="00B65725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4E43"/>
    <w:rsid w:val="00B751D6"/>
    <w:rsid w:val="00B75C75"/>
    <w:rsid w:val="00B75E29"/>
    <w:rsid w:val="00B760EF"/>
    <w:rsid w:val="00B76271"/>
    <w:rsid w:val="00B7693F"/>
    <w:rsid w:val="00B77DB8"/>
    <w:rsid w:val="00B812B0"/>
    <w:rsid w:val="00B81BD9"/>
    <w:rsid w:val="00B828BF"/>
    <w:rsid w:val="00B829B4"/>
    <w:rsid w:val="00B830A1"/>
    <w:rsid w:val="00B83A5B"/>
    <w:rsid w:val="00B84505"/>
    <w:rsid w:val="00B84B97"/>
    <w:rsid w:val="00B85204"/>
    <w:rsid w:val="00B85A7D"/>
    <w:rsid w:val="00B86207"/>
    <w:rsid w:val="00B863D3"/>
    <w:rsid w:val="00B87248"/>
    <w:rsid w:val="00B87B22"/>
    <w:rsid w:val="00B87C02"/>
    <w:rsid w:val="00B92080"/>
    <w:rsid w:val="00B925B9"/>
    <w:rsid w:val="00B92D55"/>
    <w:rsid w:val="00B9328E"/>
    <w:rsid w:val="00B9337B"/>
    <w:rsid w:val="00B94234"/>
    <w:rsid w:val="00B95D69"/>
    <w:rsid w:val="00B969D2"/>
    <w:rsid w:val="00B96BB9"/>
    <w:rsid w:val="00BA02F8"/>
    <w:rsid w:val="00BA2554"/>
    <w:rsid w:val="00BA28E8"/>
    <w:rsid w:val="00BA2DD8"/>
    <w:rsid w:val="00BA3B5A"/>
    <w:rsid w:val="00BA41CF"/>
    <w:rsid w:val="00BA4665"/>
    <w:rsid w:val="00BA48B9"/>
    <w:rsid w:val="00BA502D"/>
    <w:rsid w:val="00BA5225"/>
    <w:rsid w:val="00BA594C"/>
    <w:rsid w:val="00BA6014"/>
    <w:rsid w:val="00BA6D26"/>
    <w:rsid w:val="00BB086E"/>
    <w:rsid w:val="00BB2105"/>
    <w:rsid w:val="00BB4AC3"/>
    <w:rsid w:val="00BB671F"/>
    <w:rsid w:val="00BB6EA8"/>
    <w:rsid w:val="00BB71B6"/>
    <w:rsid w:val="00BB72CD"/>
    <w:rsid w:val="00BB7C0E"/>
    <w:rsid w:val="00BB7E00"/>
    <w:rsid w:val="00BC0CD1"/>
    <w:rsid w:val="00BC15FD"/>
    <w:rsid w:val="00BC1B60"/>
    <w:rsid w:val="00BC1CB7"/>
    <w:rsid w:val="00BC2B43"/>
    <w:rsid w:val="00BC342E"/>
    <w:rsid w:val="00BC3BDD"/>
    <w:rsid w:val="00BC4F5C"/>
    <w:rsid w:val="00BC5016"/>
    <w:rsid w:val="00BC5CB0"/>
    <w:rsid w:val="00BC7820"/>
    <w:rsid w:val="00BD0B64"/>
    <w:rsid w:val="00BD0BB8"/>
    <w:rsid w:val="00BD1352"/>
    <w:rsid w:val="00BD1F46"/>
    <w:rsid w:val="00BD3C92"/>
    <w:rsid w:val="00BD3E4D"/>
    <w:rsid w:val="00BD42B0"/>
    <w:rsid w:val="00BD436C"/>
    <w:rsid w:val="00BD52B3"/>
    <w:rsid w:val="00BD58D8"/>
    <w:rsid w:val="00BD5E05"/>
    <w:rsid w:val="00BD66E7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3AD"/>
    <w:rsid w:val="00BE3F97"/>
    <w:rsid w:val="00BE4761"/>
    <w:rsid w:val="00BE5207"/>
    <w:rsid w:val="00BE5B55"/>
    <w:rsid w:val="00BE692D"/>
    <w:rsid w:val="00BF0967"/>
    <w:rsid w:val="00BF0B12"/>
    <w:rsid w:val="00BF0BC1"/>
    <w:rsid w:val="00BF0DD0"/>
    <w:rsid w:val="00BF10BE"/>
    <w:rsid w:val="00BF1713"/>
    <w:rsid w:val="00BF2292"/>
    <w:rsid w:val="00BF23CA"/>
    <w:rsid w:val="00BF3C03"/>
    <w:rsid w:val="00BF3F5D"/>
    <w:rsid w:val="00BF4BE3"/>
    <w:rsid w:val="00BF5969"/>
    <w:rsid w:val="00BF625E"/>
    <w:rsid w:val="00BF677E"/>
    <w:rsid w:val="00BF6BCA"/>
    <w:rsid w:val="00BF6DA6"/>
    <w:rsid w:val="00BF7F46"/>
    <w:rsid w:val="00C00446"/>
    <w:rsid w:val="00C00941"/>
    <w:rsid w:val="00C02470"/>
    <w:rsid w:val="00C02535"/>
    <w:rsid w:val="00C02AA2"/>
    <w:rsid w:val="00C0408E"/>
    <w:rsid w:val="00C04AAD"/>
    <w:rsid w:val="00C04EA0"/>
    <w:rsid w:val="00C069D2"/>
    <w:rsid w:val="00C071BA"/>
    <w:rsid w:val="00C079BC"/>
    <w:rsid w:val="00C10069"/>
    <w:rsid w:val="00C105D0"/>
    <w:rsid w:val="00C11092"/>
    <w:rsid w:val="00C12A4C"/>
    <w:rsid w:val="00C13BC7"/>
    <w:rsid w:val="00C1514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25B39"/>
    <w:rsid w:val="00C261A5"/>
    <w:rsid w:val="00C2624E"/>
    <w:rsid w:val="00C2771F"/>
    <w:rsid w:val="00C3079F"/>
    <w:rsid w:val="00C31805"/>
    <w:rsid w:val="00C31C40"/>
    <w:rsid w:val="00C32BDC"/>
    <w:rsid w:val="00C334F9"/>
    <w:rsid w:val="00C3350B"/>
    <w:rsid w:val="00C34038"/>
    <w:rsid w:val="00C35131"/>
    <w:rsid w:val="00C35856"/>
    <w:rsid w:val="00C371A3"/>
    <w:rsid w:val="00C400D1"/>
    <w:rsid w:val="00C40D46"/>
    <w:rsid w:val="00C41194"/>
    <w:rsid w:val="00C41308"/>
    <w:rsid w:val="00C41363"/>
    <w:rsid w:val="00C42263"/>
    <w:rsid w:val="00C43913"/>
    <w:rsid w:val="00C44E31"/>
    <w:rsid w:val="00C455F9"/>
    <w:rsid w:val="00C4577F"/>
    <w:rsid w:val="00C45C3D"/>
    <w:rsid w:val="00C45D68"/>
    <w:rsid w:val="00C47DA4"/>
    <w:rsid w:val="00C5004F"/>
    <w:rsid w:val="00C50602"/>
    <w:rsid w:val="00C516FA"/>
    <w:rsid w:val="00C51E61"/>
    <w:rsid w:val="00C52B06"/>
    <w:rsid w:val="00C53A72"/>
    <w:rsid w:val="00C53F29"/>
    <w:rsid w:val="00C55F28"/>
    <w:rsid w:val="00C55FDB"/>
    <w:rsid w:val="00C56E62"/>
    <w:rsid w:val="00C57140"/>
    <w:rsid w:val="00C573EF"/>
    <w:rsid w:val="00C57A05"/>
    <w:rsid w:val="00C57CFC"/>
    <w:rsid w:val="00C60438"/>
    <w:rsid w:val="00C6081A"/>
    <w:rsid w:val="00C60BD0"/>
    <w:rsid w:val="00C611B6"/>
    <w:rsid w:val="00C61E1E"/>
    <w:rsid w:val="00C6295A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57B4"/>
    <w:rsid w:val="00C766DC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3771"/>
    <w:rsid w:val="00CA40D0"/>
    <w:rsid w:val="00CA44C9"/>
    <w:rsid w:val="00CA4F46"/>
    <w:rsid w:val="00CA57A2"/>
    <w:rsid w:val="00CA596B"/>
    <w:rsid w:val="00CA5FCD"/>
    <w:rsid w:val="00CA6115"/>
    <w:rsid w:val="00CA64FC"/>
    <w:rsid w:val="00CA661E"/>
    <w:rsid w:val="00CA78BF"/>
    <w:rsid w:val="00CB05D9"/>
    <w:rsid w:val="00CB22A8"/>
    <w:rsid w:val="00CB286E"/>
    <w:rsid w:val="00CB2C0C"/>
    <w:rsid w:val="00CB3684"/>
    <w:rsid w:val="00CB3913"/>
    <w:rsid w:val="00CB4A98"/>
    <w:rsid w:val="00CB559D"/>
    <w:rsid w:val="00CB5CE1"/>
    <w:rsid w:val="00CB618D"/>
    <w:rsid w:val="00CB6676"/>
    <w:rsid w:val="00CB69EC"/>
    <w:rsid w:val="00CB7D1C"/>
    <w:rsid w:val="00CC0B4B"/>
    <w:rsid w:val="00CC1B30"/>
    <w:rsid w:val="00CC204C"/>
    <w:rsid w:val="00CC22CB"/>
    <w:rsid w:val="00CC2F70"/>
    <w:rsid w:val="00CC31A5"/>
    <w:rsid w:val="00CC3BC8"/>
    <w:rsid w:val="00CC54AC"/>
    <w:rsid w:val="00CC5522"/>
    <w:rsid w:val="00CC5CD2"/>
    <w:rsid w:val="00CC6FC8"/>
    <w:rsid w:val="00CC7005"/>
    <w:rsid w:val="00CC75DE"/>
    <w:rsid w:val="00CC7682"/>
    <w:rsid w:val="00CD0229"/>
    <w:rsid w:val="00CD0682"/>
    <w:rsid w:val="00CD0FF3"/>
    <w:rsid w:val="00CD12D8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3BB3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5E6"/>
    <w:rsid w:val="00CF2B11"/>
    <w:rsid w:val="00CF2B95"/>
    <w:rsid w:val="00CF4B70"/>
    <w:rsid w:val="00CF53D8"/>
    <w:rsid w:val="00CF6284"/>
    <w:rsid w:val="00CF7CED"/>
    <w:rsid w:val="00D00000"/>
    <w:rsid w:val="00D0050F"/>
    <w:rsid w:val="00D011B9"/>
    <w:rsid w:val="00D01396"/>
    <w:rsid w:val="00D013B9"/>
    <w:rsid w:val="00D01572"/>
    <w:rsid w:val="00D02668"/>
    <w:rsid w:val="00D0281F"/>
    <w:rsid w:val="00D0297E"/>
    <w:rsid w:val="00D02F68"/>
    <w:rsid w:val="00D03197"/>
    <w:rsid w:val="00D049AB"/>
    <w:rsid w:val="00D06304"/>
    <w:rsid w:val="00D06C13"/>
    <w:rsid w:val="00D07ABA"/>
    <w:rsid w:val="00D10011"/>
    <w:rsid w:val="00D100F6"/>
    <w:rsid w:val="00D11379"/>
    <w:rsid w:val="00D12E39"/>
    <w:rsid w:val="00D12E40"/>
    <w:rsid w:val="00D12EA1"/>
    <w:rsid w:val="00D1315A"/>
    <w:rsid w:val="00D133E4"/>
    <w:rsid w:val="00D146F3"/>
    <w:rsid w:val="00D14A36"/>
    <w:rsid w:val="00D16A3C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276B6"/>
    <w:rsid w:val="00D27E54"/>
    <w:rsid w:val="00D3011D"/>
    <w:rsid w:val="00D30586"/>
    <w:rsid w:val="00D30E6F"/>
    <w:rsid w:val="00D314EE"/>
    <w:rsid w:val="00D31B1D"/>
    <w:rsid w:val="00D32534"/>
    <w:rsid w:val="00D34BA4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EED"/>
    <w:rsid w:val="00D41FA2"/>
    <w:rsid w:val="00D437E5"/>
    <w:rsid w:val="00D43EE2"/>
    <w:rsid w:val="00D447C0"/>
    <w:rsid w:val="00D4487F"/>
    <w:rsid w:val="00D44C9E"/>
    <w:rsid w:val="00D45D45"/>
    <w:rsid w:val="00D462C0"/>
    <w:rsid w:val="00D470ED"/>
    <w:rsid w:val="00D473F5"/>
    <w:rsid w:val="00D47A8F"/>
    <w:rsid w:val="00D501DB"/>
    <w:rsid w:val="00D50305"/>
    <w:rsid w:val="00D509E6"/>
    <w:rsid w:val="00D51735"/>
    <w:rsid w:val="00D5182F"/>
    <w:rsid w:val="00D521B6"/>
    <w:rsid w:val="00D536CD"/>
    <w:rsid w:val="00D53A97"/>
    <w:rsid w:val="00D5487A"/>
    <w:rsid w:val="00D54BE5"/>
    <w:rsid w:val="00D553BC"/>
    <w:rsid w:val="00D57367"/>
    <w:rsid w:val="00D57A9B"/>
    <w:rsid w:val="00D60409"/>
    <w:rsid w:val="00D605D8"/>
    <w:rsid w:val="00D6169B"/>
    <w:rsid w:val="00D61B58"/>
    <w:rsid w:val="00D61FB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801"/>
    <w:rsid w:val="00D73F85"/>
    <w:rsid w:val="00D74380"/>
    <w:rsid w:val="00D74E6A"/>
    <w:rsid w:val="00D758A7"/>
    <w:rsid w:val="00D75A2B"/>
    <w:rsid w:val="00D76E74"/>
    <w:rsid w:val="00D773FB"/>
    <w:rsid w:val="00D77B3E"/>
    <w:rsid w:val="00D80255"/>
    <w:rsid w:val="00D80F61"/>
    <w:rsid w:val="00D81317"/>
    <w:rsid w:val="00D81CA5"/>
    <w:rsid w:val="00D82214"/>
    <w:rsid w:val="00D823AC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60B9"/>
    <w:rsid w:val="00D974B3"/>
    <w:rsid w:val="00D976BC"/>
    <w:rsid w:val="00DA1427"/>
    <w:rsid w:val="00DA2030"/>
    <w:rsid w:val="00DA4D81"/>
    <w:rsid w:val="00DA5893"/>
    <w:rsid w:val="00DA5A03"/>
    <w:rsid w:val="00DB001F"/>
    <w:rsid w:val="00DB15D8"/>
    <w:rsid w:val="00DB1E9A"/>
    <w:rsid w:val="00DB2831"/>
    <w:rsid w:val="00DB2FA8"/>
    <w:rsid w:val="00DB31CB"/>
    <w:rsid w:val="00DB3543"/>
    <w:rsid w:val="00DB35DA"/>
    <w:rsid w:val="00DB3A8F"/>
    <w:rsid w:val="00DB405B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38"/>
    <w:rsid w:val="00DC05F0"/>
    <w:rsid w:val="00DC0CB7"/>
    <w:rsid w:val="00DC0FBE"/>
    <w:rsid w:val="00DC132F"/>
    <w:rsid w:val="00DC1C4D"/>
    <w:rsid w:val="00DC1D2F"/>
    <w:rsid w:val="00DC1E6A"/>
    <w:rsid w:val="00DC274C"/>
    <w:rsid w:val="00DC2766"/>
    <w:rsid w:val="00DC34A8"/>
    <w:rsid w:val="00DC3F6D"/>
    <w:rsid w:val="00DC4F6F"/>
    <w:rsid w:val="00DC5FC2"/>
    <w:rsid w:val="00DC6572"/>
    <w:rsid w:val="00DC722F"/>
    <w:rsid w:val="00DC7793"/>
    <w:rsid w:val="00DC7845"/>
    <w:rsid w:val="00DD2AB0"/>
    <w:rsid w:val="00DD2F8D"/>
    <w:rsid w:val="00DD3D2F"/>
    <w:rsid w:val="00DD3DA1"/>
    <w:rsid w:val="00DD4119"/>
    <w:rsid w:val="00DD4F14"/>
    <w:rsid w:val="00DD68EB"/>
    <w:rsid w:val="00DD73EC"/>
    <w:rsid w:val="00DD7820"/>
    <w:rsid w:val="00DD7841"/>
    <w:rsid w:val="00DE032B"/>
    <w:rsid w:val="00DE08BD"/>
    <w:rsid w:val="00DE09CD"/>
    <w:rsid w:val="00DE12F0"/>
    <w:rsid w:val="00DE2D1A"/>
    <w:rsid w:val="00DE43F6"/>
    <w:rsid w:val="00DE4426"/>
    <w:rsid w:val="00DE4566"/>
    <w:rsid w:val="00DE53E7"/>
    <w:rsid w:val="00DE5BE3"/>
    <w:rsid w:val="00DE5C9E"/>
    <w:rsid w:val="00DE6651"/>
    <w:rsid w:val="00DE7874"/>
    <w:rsid w:val="00DE79F2"/>
    <w:rsid w:val="00DF0258"/>
    <w:rsid w:val="00DF0609"/>
    <w:rsid w:val="00DF0A2B"/>
    <w:rsid w:val="00DF0A69"/>
    <w:rsid w:val="00DF10F5"/>
    <w:rsid w:val="00DF16FE"/>
    <w:rsid w:val="00DF1E3F"/>
    <w:rsid w:val="00DF2C6F"/>
    <w:rsid w:val="00DF2F1F"/>
    <w:rsid w:val="00DF359B"/>
    <w:rsid w:val="00DF440B"/>
    <w:rsid w:val="00DF6CE6"/>
    <w:rsid w:val="00DF77B7"/>
    <w:rsid w:val="00DF77CB"/>
    <w:rsid w:val="00DF78FA"/>
    <w:rsid w:val="00E00805"/>
    <w:rsid w:val="00E00C5E"/>
    <w:rsid w:val="00E00C6D"/>
    <w:rsid w:val="00E00D63"/>
    <w:rsid w:val="00E01140"/>
    <w:rsid w:val="00E01957"/>
    <w:rsid w:val="00E02862"/>
    <w:rsid w:val="00E02867"/>
    <w:rsid w:val="00E03070"/>
    <w:rsid w:val="00E03D8E"/>
    <w:rsid w:val="00E0415C"/>
    <w:rsid w:val="00E050B5"/>
    <w:rsid w:val="00E052A4"/>
    <w:rsid w:val="00E0571D"/>
    <w:rsid w:val="00E05BB3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30E"/>
    <w:rsid w:val="00E12B6F"/>
    <w:rsid w:val="00E14030"/>
    <w:rsid w:val="00E15630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4D"/>
    <w:rsid w:val="00E20A55"/>
    <w:rsid w:val="00E22B99"/>
    <w:rsid w:val="00E232E5"/>
    <w:rsid w:val="00E23784"/>
    <w:rsid w:val="00E23922"/>
    <w:rsid w:val="00E23DBA"/>
    <w:rsid w:val="00E23DC5"/>
    <w:rsid w:val="00E24CA0"/>
    <w:rsid w:val="00E24CC9"/>
    <w:rsid w:val="00E2662C"/>
    <w:rsid w:val="00E27048"/>
    <w:rsid w:val="00E2728C"/>
    <w:rsid w:val="00E27472"/>
    <w:rsid w:val="00E278AB"/>
    <w:rsid w:val="00E27A63"/>
    <w:rsid w:val="00E27EE6"/>
    <w:rsid w:val="00E27F3B"/>
    <w:rsid w:val="00E30430"/>
    <w:rsid w:val="00E3126F"/>
    <w:rsid w:val="00E31589"/>
    <w:rsid w:val="00E31B05"/>
    <w:rsid w:val="00E32034"/>
    <w:rsid w:val="00E33623"/>
    <w:rsid w:val="00E33B3B"/>
    <w:rsid w:val="00E33CB3"/>
    <w:rsid w:val="00E33FEB"/>
    <w:rsid w:val="00E349CB"/>
    <w:rsid w:val="00E35E49"/>
    <w:rsid w:val="00E40B06"/>
    <w:rsid w:val="00E41157"/>
    <w:rsid w:val="00E4207D"/>
    <w:rsid w:val="00E4231B"/>
    <w:rsid w:val="00E427EB"/>
    <w:rsid w:val="00E45BB1"/>
    <w:rsid w:val="00E45EB3"/>
    <w:rsid w:val="00E4799E"/>
    <w:rsid w:val="00E50AE6"/>
    <w:rsid w:val="00E51A9A"/>
    <w:rsid w:val="00E5279C"/>
    <w:rsid w:val="00E53F41"/>
    <w:rsid w:val="00E544D7"/>
    <w:rsid w:val="00E57091"/>
    <w:rsid w:val="00E57B0E"/>
    <w:rsid w:val="00E607AE"/>
    <w:rsid w:val="00E6084B"/>
    <w:rsid w:val="00E60CF7"/>
    <w:rsid w:val="00E61D5E"/>
    <w:rsid w:val="00E6318B"/>
    <w:rsid w:val="00E64A6C"/>
    <w:rsid w:val="00E65693"/>
    <w:rsid w:val="00E65E4B"/>
    <w:rsid w:val="00E65FFD"/>
    <w:rsid w:val="00E67CDC"/>
    <w:rsid w:val="00E70B2D"/>
    <w:rsid w:val="00E70CB2"/>
    <w:rsid w:val="00E716BB"/>
    <w:rsid w:val="00E71948"/>
    <w:rsid w:val="00E7197E"/>
    <w:rsid w:val="00E72069"/>
    <w:rsid w:val="00E7260F"/>
    <w:rsid w:val="00E73E6B"/>
    <w:rsid w:val="00E7431E"/>
    <w:rsid w:val="00E754C8"/>
    <w:rsid w:val="00E7600A"/>
    <w:rsid w:val="00E76346"/>
    <w:rsid w:val="00E767C8"/>
    <w:rsid w:val="00E806CC"/>
    <w:rsid w:val="00E810FA"/>
    <w:rsid w:val="00E816A8"/>
    <w:rsid w:val="00E821BA"/>
    <w:rsid w:val="00E822E8"/>
    <w:rsid w:val="00E82B4B"/>
    <w:rsid w:val="00E82BE6"/>
    <w:rsid w:val="00E83161"/>
    <w:rsid w:val="00E85346"/>
    <w:rsid w:val="00E8644C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08F"/>
    <w:rsid w:val="00EB3E14"/>
    <w:rsid w:val="00EB418A"/>
    <w:rsid w:val="00EB423A"/>
    <w:rsid w:val="00EB44B7"/>
    <w:rsid w:val="00EB4959"/>
    <w:rsid w:val="00EB54D3"/>
    <w:rsid w:val="00EB562B"/>
    <w:rsid w:val="00EB5E8C"/>
    <w:rsid w:val="00EB674B"/>
    <w:rsid w:val="00EB6933"/>
    <w:rsid w:val="00EB6F1D"/>
    <w:rsid w:val="00EC07DC"/>
    <w:rsid w:val="00EC1B2F"/>
    <w:rsid w:val="00EC1FCB"/>
    <w:rsid w:val="00EC1FD4"/>
    <w:rsid w:val="00EC2147"/>
    <w:rsid w:val="00EC2233"/>
    <w:rsid w:val="00EC28B7"/>
    <w:rsid w:val="00EC3643"/>
    <w:rsid w:val="00EC3E44"/>
    <w:rsid w:val="00EC42DC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4EEC"/>
    <w:rsid w:val="00ED75BB"/>
    <w:rsid w:val="00ED7894"/>
    <w:rsid w:val="00ED7D5F"/>
    <w:rsid w:val="00EE018D"/>
    <w:rsid w:val="00EE1D12"/>
    <w:rsid w:val="00EE3638"/>
    <w:rsid w:val="00EE36E2"/>
    <w:rsid w:val="00EE3F11"/>
    <w:rsid w:val="00EE5699"/>
    <w:rsid w:val="00EE5979"/>
    <w:rsid w:val="00EE5C1B"/>
    <w:rsid w:val="00EE5D7E"/>
    <w:rsid w:val="00EE5FBC"/>
    <w:rsid w:val="00EE61D1"/>
    <w:rsid w:val="00EF00D2"/>
    <w:rsid w:val="00EF069F"/>
    <w:rsid w:val="00EF0929"/>
    <w:rsid w:val="00EF0A28"/>
    <w:rsid w:val="00EF13B3"/>
    <w:rsid w:val="00EF14AE"/>
    <w:rsid w:val="00EF1B98"/>
    <w:rsid w:val="00EF1F89"/>
    <w:rsid w:val="00EF249D"/>
    <w:rsid w:val="00EF3338"/>
    <w:rsid w:val="00EF3A82"/>
    <w:rsid w:val="00EF564D"/>
    <w:rsid w:val="00EF58E9"/>
    <w:rsid w:val="00EF66F8"/>
    <w:rsid w:val="00EF69EF"/>
    <w:rsid w:val="00F009F9"/>
    <w:rsid w:val="00F00E79"/>
    <w:rsid w:val="00F02280"/>
    <w:rsid w:val="00F02295"/>
    <w:rsid w:val="00F03379"/>
    <w:rsid w:val="00F0354F"/>
    <w:rsid w:val="00F03A17"/>
    <w:rsid w:val="00F040DA"/>
    <w:rsid w:val="00F04D8D"/>
    <w:rsid w:val="00F04FA5"/>
    <w:rsid w:val="00F06203"/>
    <w:rsid w:val="00F06A73"/>
    <w:rsid w:val="00F06B1A"/>
    <w:rsid w:val="00F0709B"/>
    <w:rsid w:val="00F07835"/>
    <w:rsid w:val="00F11221"/>
    <w:rsid w:val="00F12276"/>
    <w:rsid w:val="00F12F0C"/>
    <w:rsid w:val="00F13647"/>
    <w:rsid w:val="00F14113"/>
    <w:rsid w:val="00F14114"/>
    <w:rsid w:val="00F152D8"/>
    <w:rsid w:val="00F162D6"/>
    <w:rsid w:val="00F1634C"/>
    <w:rsid w:val="00F17B79"/>
    <w:rsid w:val="00F17CF0"/>
    <w:rsid w:val="00F203F4"/>
    <w:rsid w:val="00F2100D"/>
    <w:rsid w:val="00F213DD"/>
    <w:rsid w:val="00F21861"/>
    <w:rsid w:val="00F219EA"/>
    <w:rsid w:val="00F21F4A"/>
    <w:rsid w:val="00F22115"/>
    <w:rsid w:val="00F2250E"/>
    <w:rsid w:val="00F229CE"/>
    <w:rsid w:val="00F22F64"/>
    <w:rsid w:val="00F23256"/>
    <w:rsid w:val="00F23290"/>
    <w:rsid w:val="00F23D9E"/>
    <w:rsid w:val="00F242CD"/>
    <w:rsid w:val="00F24ACE"/>
    <w:rsid w:val="00F24E23"/>
    <w:rsid w:val="00F24E53"/>
    <w:rsid w:val="00F262DB"/>
    <w:rsid w:val="00F305B0"/>
    <w:rsid w:val="00F305C5"/>
    <w:rsid w:val="00F30BC2"/>
    <w:rsid w:val="00F30C99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8DD"/>
    <w:rsid w:val="00F54BF9"/>
    <w:rsid w:val="00F55429"/>
    <w:rsid w:val="00F55AF7"/>
    <w:rsid w:val="00F5674A"/>
    <w:rsid w:val="00F571CA"/>
    <w:rsid w:val="00F573A6"/>
    <w:rsid w:val="00F5742E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0E14"/>
    <w:rsid w:val="00F71D9F"/>
    <w:rsid w:val="00F74128"/>
    <w:rsid w:val="00F74EEA"/>
    <w:rsid w:val="00F76612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267E"/>
    <w:rsid w:val="00F83666"/>
    <w:rsid w:val="00F836E4"/>
    <w:rsid w:val="00F843E4"/>
    <w:rsid w:val="00F85E25"/>
    <w:rsid w:val="00F86040"/>
    <w:rsid w:val="00F86AE8"/>
    <w:rsid w:val="00F87368"/>
    <w:rsid w:val="00F87A9A"/>
    <w:rsid w:val="00F9002D"/>
    <w:rsid w:val="00F9196D"/>
    <w:rsid w:val="00F928E5"/>
    <w:rsid w:val="00F92DAA"/>
    <w:rsid w:val="00F93205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3D63"/>
    <w:rsid w:val="00FA4070"/>
    <w:rsid w:val="00FA4706"/>
    <w:rsid w:val="00FA4869"/>
    <w:rsid w:val="00FA49C3"/>
    <w:rsid w:val="00FA621D"/>
    <w:rsid w:val="00FA67C6"/>
    <w:rsid w:val="00FA7C23"/>
    <w:rsid w:val="00FA7D90"/>
    <w:rsid w:val="00FB0F6A"/>
    <w:rsid w:val="00FB1460"/>
    <w:rsid w:val="00FB152F"/>
    <w:rsid w:val="00FB1CEE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7F2"/>
    <w:rsid w:val="00FC1B2B"/>
    <w:rsid w:val="00FC1F4E"/>
    <w:rsid w:val="00FC3FFD"/>
    <w:rsid w:val="00FC50FD"/>
    <w:rsid w:val="00FC6719"/>
    <w:rsid w:val="00FC6F0D"/>
    <w:rsid w:val="00FC70AC"/>
    <w:rsid w:val="00FC7466"/>
    <w:rsid w:val="00FD0430"/>
    <w:rsid w:val="00FD0C3F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564B"/>
    <w:rsid w:val="00FD5882"/>
    <w:rsid w:val="00FD6890"/>
    <w:rsid w:val="00FD6B43"/>
    <w:rsid w:val="00FD72B4"/>
    <w:rsid w:val="00FD7567"/>
    <w:rsid w:val="00FD7A56"/>
    <w:rsid w:val="00FD7D21"/>
    <w:rsid w:val="00FE077A"/>
    <w:rsid w:val="00FE1134"/>
    <w:rsid w:val="00FE1D38"/>
    <w:rsid w:val="00FE2318"/>
    <w:rsid w:val="00FE31EE"/>
    <w:rsid w:val="00FE3A9F"/>
    <w:rsid w:val="00FE4303"/>
    <w:rsid w:val="00FE55E5"/>
    <w:rsid w:val="00FE76A4"/>
    <w:rsid w:val="00FE7CB8"/>
    <w:rsid w:val="00FE7DD2"/>
    <w:rsid w:val="00FF02A3"/>
    <w:rsid w:val="00FF0573"/>
    <w:rsid w:val="00FF0F35"/>
    <w:rsid w:val="00FF25CF"/>
    <w:rsid w:val="00FF28BA"/>
    <w:rsid w:val="00FF2A2B"/>
    <w:rsid w:val="00FF2DC8"/>
    <w:rsid w:val="00FF30F6"/>
    <w:rsid w:val="00FF374D"/>
    <w:rsid w:val="00FF46B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aliases w:val=" Знак1 Знак Знак1,Основной текст11 Знак1,bt Знак1,Знак1 Знак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ink w:val="af7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22"/>
    <w:qFormat/>
    <w:locked/>
    <w:rsid w:val="003A6F83"/>
    <w:rPr>
      <w:rFonts w:cs="Times New Roman"/>
      <w:b/>
      <w:bCs/>
    </w:rPr>
  </w:style>
  <w:style w:type="paragraph" w:styleId="af9">
    <w:name w:val="footnote text"/>
    <w:basedOn w:val="a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c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f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2, Знак Знак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uiPriority w:val="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aliases w:val="ВерхКолонтитул Знак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aliases w:val=" Знак1 Знак Знак,Основной текст11 Знак,bt Знак,Знак1 Знак Знак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uiPriority w:val="11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1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3">
    <w:name w:val="_ТЕКСТОВАЯ ЧАСТЬ"/>
    <w:basedOn w:val="a"/>
    <w:link w:val="afff4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4">
    <w:name w:val="_ТЕКСТОВАЯ ЧАСТЬ Знак"/>
    <w:link w:val="afff3"/>
    <w:rsid w:val="00D76E74"/>
    <w:rPr>
      <w:sz w:val="24"/>
    </w:rPr>
  </w:style>
  <w:style w:type="table" w:customStyle="1" w:styleId="1f6">
    <w:name w:val="Сетка таблицы1"/>
    <w:basedOn w:val="a1"/>
    <w:next w:val="aa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ТАБЛИЦА_ЦЕНТР"/>
    <w:basedOn w:val="afff3"/>
    <w:link w:val="afff6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7">
    <w:name w:val="ТАБЛИЦА _ЛЕВО"/>
    <w:basedOn w:val="a"/>
    <w:next w:val="afff3"/>
    <w:link w:val="afff8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6">
    <w:name w:val="ТАБЛИЦА_ЦЕНТР Знак"/>
    <w:link w:val="afff5"/>
    <w:rsid w:val="00D76E74"/>
    <w:rPr>
      <w:noProof/>
      <w:sz w:val="22"/>
    </w:rPr>
  </w:style>
  <w:style w:type="character" w:customStyle="1" w:styleId="afff8">
    <w:name w:val="ТАБЛИЦА _ЛЕВО Знак"/>
    <w:link w:val="afff7"/>
    <w:rsid w:val="00D76E74"/>
    <w:rPr>
      <w:bCs/>
      <w:noProof/>
      <w:sz w:val="22"/>
    </w:rPr>
  </w:style>
  <w:style w:type="paragraph" w:customStyle="1" w:styleId="afff9">
    <w:name w:val="ТАБЛ ТЕКСТ БЕЗ ОТСТУПА"/>
    <w:basedOn w:val="a"/>
    <w:uiPriority w:val="99"/>
    <w:qFormat/>
    <w:rsid w:val="00D76E74"/>
    <w:pPr>
      <w:ind w:firstLine="0"/>
    </w:pPr>
    <w:rPr>
      <w:sz w:val="24"/>
    </w:rPr>
  </w:style>
  <w:style w:type="paragraph" w:customStyle="1" w:styleId="afffa">
    <w:name w:val="Подзаголовок главы"/>
    <w:basedOn w:val="ab"/>
    <w:uiPriority w:val="99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f">
    <w:name w:val="Абзац списка Знак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b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1"/>
    <w:next w:val="aa"/>
    <w:uiPriority w:val="99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a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7B130C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c">
    <w:name w:val="FollowedHyperlink"/>
    <w:locked/>
    <w:rsid w:val="007B130C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01084C"/>
  </w:style>
  <w:style w:type="table" w:customStyle="1" w:styleId="47">
    <w:name w:val="Сетка таблицы4"/>
    <w:basedOn w:val="a1"/>
    <w:next w:val="aa"/>
    <w:rsid w:val="0001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01084C"/>
  </w:style>
  <w:style w:type="numbering" w:customStyle="1" w:styleId="214">
    <w:name w:val="Нет списка21"/>
    <w:next w:val="a2"/>
    <w:semiHidden/>
    <w:rsid w:val="0001084C"/>
  </w:style>
  <w:style w:type="numbering" w:customStyle="1" w:styleId="312">
    <w:name w:val="Нет списка31"/>
    <w:next w:val="a2"/>
    <w:semiHidden/>
    <w:rsid w:val="0001084C"/>
  </w:style>
  <w:style w:type="table" w:customStyle="1" w:styleId="121">
    <w:name w:val="Сетка таблицы12"/>
    <w:basedOn w:val="a1"/>
    <w:next w:val="aa"/>
    <w:rsid w:val="000108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01084C"/>
  </w:style>
  <w:style w:type="paragraph" w:customStyle="1" w:styleId="48">
    <w:name w:val="Без интервала4"/>
    <w:basedOn w:val="a"/>
    <w:rsid w:val="004237A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3">
    <w:name w:val="Абзац списка6"/>
    <w:basedOn w:val="a"/>
    <w:uiPriority w:val="99"/>
    <w:qFormat/>
    <w:rsid w:val="004237A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d">
    <w:name w:val="Базовый"/>
    <w:rsid w:val="004237A9"/>
    <w:pPr>
      <w:tabs>
        <w:tab w:val="left" w:pos="709"/>
      </w:tabs>
      <w:suppressAutoHyphens/>
      <w:spacing w:after="200" w:line="276" w:lineRule="atLeast"/>
      <w:ind w:firstLine="709"/>
      <w:jc w:val="both"/>
    </w:pPr>
    <w:rPr>
      <w:rFonts w:ascii="Calibri" w:eastAsia="SimSun" w:hAnsi="Calibri"/>
      <w:sz w:val="22"/>
      <w:szCs w:val="22"/>
      <w:lang w:eastAsia="en-US"/>
    </w:rPr>
  </w:style>
  <w:style w:type="paragraph" w:customStyle="1" w:styleId="2f1">
    <w:name w:val="Заголовок (Уровень 2)"/>
    <w:basedOn w:val="a"/>
    <w:next w:val="a7"/>
    <w:link w:val="2f2"/>
    <w:autoRedefine/>
    <w:qFormat/>
    <w:rsid w:val="004237A9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2">
    <w:name w:val="Заголовок (Уровень 2) Знак"/>
    <w:link w:val="2f1"/>
    <w:rsid w:val="004237A9"/>
    <w:rPr>
      <w:b/>
      <w:bCs/>
      <w:color w:val="00B0F0"/>
      <w:sz w:val="28"/>
      <w:szCs w:val="28"/>
    </w:rPr>
  </w:style>
  <w:style w:type="paragraph" w:customStyle="1" w:styleId="afffe">
    <w:name w:val="Текст с интервалом"/>
    <w:basedOn w:val="a"/>
    <w:next w:val="a"/>
    <w:uiPriority w:val="99"/>
    <w:rsid w:val="004237A9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Standard">
    <w:name w:val="Standard"/>
    <w:rsid w:val="000B7714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hi-IN" w:bidi="hi-IN"/>
    </w:rPr>
  </w:style>
  <w:style w:type="paragraph" w:customStyle="1" w:styleId="Textbodyindent">
    <w:name w:val="Text body indent"/>
    <w:basedOn w:val="Standard"/>
    <w:rsid w:val="000B7714"/>
    <w:pPr>
      <w:spacing w:after="120"/>
      <w:ind w:left="283" w:firstLine="709"/>
    </w:pPr>
    <w:rPr>
      <w:rFonts w:eastAsia="Times New Roman" w:cs="Times New Roman"/>
      <w:lang w:eastAsia="ar-SA"/>
    </w:rPr>
  </w:style>
  <w:style w:type="paragraph" w:customStyle="1" w:styleId="220">
    <w:name w:val="Основной текст с отступом 22"/>
    <w:basedOn w:val="Standard"/>
    <w:rsid w:val="000B7714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Textbody">
    <w:name w:val="Text body"/>
    <w:basedOn w:val="Standard"/>
    <w:rsid w:val="000B7714"/>
    <w:pPr>
      <w:spacing w:after="120"/>
    </w:pPr>
  </w:style>
  <w:style w:type="character" w:customStyle="1" w:styleId="af7">
    <w:name w:val="Маркированный список Знак"/>
    <w:link w:val="af6"/>
    <w:uiPriority w:val="99"/>
    <w:locked/>
    <w:rsid w:val="007E3A4D"/>
    <w:rPr>
      <w:sz w:val="24"/>
      <w:szCs w:val="24"/>
    </w:rPr>
  </w:style>
  <w:style w:type="paragraph" w:customStyle="1" w:styleId="1f9">
    <w:name w:val="Заголовок1"/>
    <w:basedOn w:val="a"/>
    <w:next w:val="a7"/>
    <w:rsid w:val="0071477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aliases w:val=" Знак1 Знак Знак1,Основной текст11 Знак1,bt Знак1,Знак1 Знак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ink w:val="af7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22"/>
    <w:qFormat/>
    <w:locked/>
    <w:rsid w:val="003A6F83"/>
    <w:rPr>
      <w:rFonts w:cs="Times New Roman"/>
      <w:b/>
      <w:bCs/>
    </w:rPr>
  </w:style>
  <w:style w:type="paragraph" w:styleId="af9">
    <w:name w:val="footnote text"/>
    <w:basedOn w:val="a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c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f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2, Знак Знак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uiPriority w:val="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aliases w:val="ВерхКолонтитул Знак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aliases w:val=" Знак1 Знак Знак,Основной текст11 Знак,bt Знак,Знак1 Знак Знак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uiPriority w:val="11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1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3">
    <w:name w:val="_ТЕКСТОВАЯ ЧАСТЬ"/>
    <w:basedOn w:val="a"/>
    <w:link w:val="afff4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4">
    <w:name w:val="_ТЕКСТОВАЯ ЧАСТЬ Знак"/>
    <w:link w:val="afff3"/>
    <w:rsid w:val="00D76E74"/>
    <w:rPr>
      <w:sz w:val="24"/>
    </w:rPr>
  </w:style>
  <w:style w:type="table" w:customStyle="1" w:styleId="1f6">
    <w:name w:val="Сетка таблицы1"/>
    <w:basedOn w:val="a1"/>
    <w:next w:val="aa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5">
    <w:name w:val="ТАБЛИЦА_ЦЕНТР"/>
    <w:basedOn w:val="afff3"/>
    <w:link w:val="afff6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7">
    <w:name w:val="ТАБЛИЦА _ЛЕВО"/>
    <w:basedOn w:val="a"/>
    <w:next w:val="afff3"/>
    <w:link w:val="afff8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6">
    <w:name w:val="ТАБЛИЦА_ЦЕНТР Знак"/>
    <w:link w:val="afff5"/>
    <w:rsid w:val="00D76E74"/>
    <w:rPr>
      <w:noProof/>
      <w:sz w:val="22"/>
    </w:rPr>
  </w:style>
  <w:style w:type="character" w:customStyle="1" w:styleId="afff8">
    <w:name w:val="ТАБЛИЦА _ЛЕВО Знак"/>
    <w:link w:val="afff7"/>
    <w:rsid w:val="00D76E74"/>
    <w:rPr>
      <w:bCs/>
      <w:noProof/>
      <w:sz w:val="22"/>
    </w:rPr>
  </w:style>
  <w:style w:type="paragraph" w:customStyle="1" w:styleId="afff9">
    <w:name w:val="ТАБЛ ТЕКСТ БЕЗ ОТСТУПА"/>
    <w:basedOn w:val="a"/>
    <w:uiPriority w:val="99"/>
    <w:qFormat/>
    <w:rsid w:val="00D76E74"/>
    <w:pPr>
      <w:ind w:firstLine="0"/>
    </w:pPr>
    <w:rPr>
      <w:sz w:val="24"/>
    </w:rPr>
  </w:style>
  <w:style w:type="paragraph" w:customStyle="1" w:styleId="afffa">
    <w:name w:val="Подзаголовок главы"/>
    <w:basedOn w:val="ab"/>
    <w:uiPriority w:val="99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f">
    <w:name w:val="Абзац списка Знак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b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1"/>
    <w:next w:val="aa"/>
    <w:uiPriority w:val="99"/>
    <w:rsid w:val="007B13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a"/>
    <w:rsid w:val="007B13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basedOn w:val="a1"/>
    <w:uiPriority w:val="59"/>
    <w:rsid w:val="007B130C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c">
    <w:name w:val="FollowedHyperlink"/>
    <w:locked/>
    <w:rsid w:val="007B130C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01084C"/>
  </w:style>
  <w:style w:type="table" w:customStyle="1" w:styleId="47">
    <w:name w:val="Сетка таблицы4"/>
    <w:basedOn w:val="a1"/>
    <w:next w:val="aa"/>
    <w:rsid w:val="00010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semiHidden/>
    <w:rsid w:val="0001084C"/>
  </w:style>
  <w:style w:type="numbering" w:customStyle="1" w:styleId="214">
    <w:name w:val="Нет списка21"/>
    <w:next w:val="a2"/>
    <w:semiHidden/>
    <w:rsid w:val="0001084C"/>
  </w:style>
  <w:style w:type="numbering" w:customStyle="1" w:styleId="312">
    <w:name w:val="Нет списка31"/>
    <w:next w:val="a2"/>
    <w:semiHidden/>
    <w:rsid w:val="0001084C"/>
  </w:style>
  <w:style w:type="table" w:customStyle="1" w:styleId="121">
    <w:name w:val="Сетка таблицы12"/>
    <w:basedOn w:val="a1"/>
    <w:next w:val="aa"/>
    <w:rsid w:val="000108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0">
    <w:name w:val="Нет списка41"/>
    <w:next w:val="a2"/>
    <w:uiPriority w:val="99"/>
    <w:semiHidden/>
    <w:unhideWhenUsed/>
    <w:rsid w:val="0001084C"/>
  </w:style>
  <w:style w:type="paragraph" w:customStyle="1" w:styleId="48">
    <w:name w:val="Без интервала4"/>
    <w:basedOn w:val="a"/>
    <w:rsid w:val="004237A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3">
    <w:name w:val="Абзац списка6"/>
    <w:basedOn w:val="a"/>
    <w:uiPriority w:val="99"/>
    <w:qFormat/>
    <w:rsid w:val="004237A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d">
    <w:name w:val="Базовый"/>
    <w:rsid w:val="004237A9"/>
    <w:pPr>
      <w:tabs>
        <w:tab w:val="left" w:pos="709"/>
      </w:tabs>
      <w:suppressAutoHyphens/>
      <w:spacing w:after="200" w:line="276" w:lineRule="atLeast"/>
      <w:ind w:firstLine="709"/>
      <w:jc w:val="both"/>
    </w:pPr>
    <w:rPr>
      <w:rFonts w:ascii="Calibri" w:eastAsia="SimSun" w:hAnsi="Calibri"/>
      <w:sz w:val="22"/>
      <w:szCs w:val="22"/>
      <w:lang w:eastAsia="en-US"/>
    </w:rPr>
  </w:style>
  <w:style w:type="paragraph" w:customStyle="1" w:styleId="2f1">
    <w:name w:val="Заголовок (Уровень 2)"/>
    <w:basedOn w:val="a"/>
    <w:next w:val="a7"/>
    <w:link w:val="2f2"/>
    <w:autoRedefine/>
    <w:qFormat/>
    <w:rsid w:val="004237A9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2">
    <w:name w:val="Заголовок (Уровень 2) Знак"/>
    <w:link w:val="2f1"/>
    <w:rsid w:val="004237A9"/>
    <w:rPr>
      <w:b/>
      <w:bCs/>
      <w:color w:val="00B0F0"/>
      <w:sz w:val="28"/>
      <w:szCs w:val="28"/>
    </w:rPr>
  </w:style>
  <w:style w:type="paragraph" w:customStyle="1" w:styleId="afffe">
    <w:name w:val="Текст с интервалом"/>
    <w:basedOn w:val="a"/>
    <w:next w:val="a"/>
    <w:uiPriority w:val="99"/>
    <w:rsid w:val="004237A9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Standard">
    <w:name w:val="Standard"/>
    <w:rsid w:val="000B7714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hi-IN" w:bidi="hi-IN"/>
    </w:rPr>
  </w:style>
  <w:style w:type="paragraph" w:customStyle="1" w:styleId="Textbodyindent">
    <w:name w:val="Text body indent"/>
    <w:basedOn w:val="Standard"/>
    <w:rsid w:val="000B7714"/>
    <w:pPr>
      <w:spacing w:after="120"/>
      <w:ind w:left="283" w:firstLine="709"/>
    </w:pPr>
    <w:rPr>
      <w:rFonts w:eastAsia="Times New Roman" w:cs="Times New Roman"/>
      <w:lang w:eastAsia="ar-SA"/>
    </w:rPr>
  </w:style>
  <w:style w:type="paragraph" w:customStyle="1" w:styleId="220">
    <w:name w:val="Основной текст с отступом 22"/>
    <w:basedOn w:val="Standard"/>
    <w:rsid w:val="000B7714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Textbody">
    <w:name w:val="Text body"/>
    <w:basedOn w:val="Standard"/>
    <w:rsid w:val="000B7714"/>
    <w:pPr>
      <w:spacing w:after="120"/>
    </w:pPr>
  </w:style>
  <w:style w:type="character" w:customStyle="1" w:styleId="af7">
    <w:name w:val="Маркированный список Знак"/>
    <w:link w:val="af6"/>
    <w:uiPriority w:val="99"/>
    <w:locked/>
    <w:rsid w:val="007E3A4D"/>
    <w:rPr>
      <w:sz w:val="24"/>
      <w:szCs w:val="24"/>
    </w:rPr>
  </w:style>
  <w:style w:type="paragraph" w:customStyle="1" w:styleId="1f9">
    <w:name w:val="Заголовок1"/>
    <w:basedOn w:val="a"/>
    <w:next w:val="a7"/>
    <w:rsid w:val="0071477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DFC917CD22F39340953E8FB34518FED8" ma:contentTypeVersion="23" ma:contentTypeDescription="" ma:contentTypeScope="" ma:versionID="fd70f5c3f5acf298fb51d3b03eb00aa3">
  <xsd:schema xmlns:xsd="http://www.w3.org/2001/XMLSchema" xmlns:p="http://schemas.microsoft.com/office/2006/metadata/properties" xmlns:ns1="http://schemas.microsoft.com/sharepoint/v3" xmlns:ns2="8D04ECC1-2EF9-41C7-AAC5-A7AEFAD184BB" xmlns:ns3="704b371f-db24-47c4-89fa-f43ceee1acee" xmlns:ns4="http://www.eos.ru/SP/Fields" xmlns:ns5="8d04ecc1-2ef9-41c7-aac5-a7aefad184bb" targetNamespace="http://schemas.microsoft.com/office/2006/metadata/properties" ma:root="true" ma:fieldsID="083900d2fe9a09a5610741ff277ff367" ns1:_="" ns2:_="" ns3:_="" ns4:_="" ns5:_="">
    <xsd:import namespace="http://schemas.microsoft.com/sharepoint/v3"/>
    <xsd:import namespace="8D04ECC1-2EF9-41C7-AAC5-A7AEFAD184BB"/>
    <xsd:import namespace="704b371f-db24-47c4-89fa-f43ceee1acee"/>
    <xsd:import namespace="http://www.eos.ru/SP/Fields"/>
    <xsd:import namespace="8d04ecc1-2ef9-41c7-aac5-a7aefad184bb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Ц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C7468A21-9E74-42DA-BA7C-A8E4C66D6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04ECC1-2EF9-41C7-AAC5-A7AEFAD184BB"/>
    <ds:schemaRef ds:uri="704b371f-db24-47c4-89fa-f43ceee1acee"/>
    <ds:schemaRef ds:uri="http://www.eos.ru/SP/Fields"/>
    <ds:schemaRef ds:uri="8d04ecc1-2ef9-41c7-aac5-a7aefad184b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973E4D-4AB6-458B-A1CE-8B2EE1015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24</Pages>
  <Words>4840</Words>
  <Characters>35938</Characters>
  <Application>Microsoft Office Word</Application>
  <DocSecurity>0</DocSecurity>
  <Lines>299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40697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kprudnikova</cp:lastModifiedBy>
  <cp:revision>2</cp:revision>
  <cp:lastPrinted>2018-06-13T03:01:00Z</cp:lastPrinted>
  <dcterms:created xsi:type="dcterms:W3CDTF">2018-06-13T03:56:00Z</dcterms:created>
  <dcterms:modified xsi:type="dcterms:W3CDTF">2018-06-13T03:56:00Z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0x01010066AA4E1CF076A941A4E24B2931D3DF6C00DFC917CD22F39340953E8FB34518FED8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  <property fmtid="{D5CDD505-2E9C-101B-9397-08002B2CF9AE}" pid="15" name="_DocHome">
    <vt:i4>-1231316914</vt:i4>
  </property>
</Properties>
</file>